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1560"/>
        <w:gridCol w:w="4536"/>
      </w:tblGrid>
      <w:tr w:rsidR="00C07165" w:rsidRPr="00375A00">
        <w:trPr>
          <w:trHeight w:val="338"/>
        </w:trPr>
        <w:tc>
          <w:tcPr>
            <w:tcW w:w="1560" w:type="dxa"/>
          </w:tcPr>
          <w:p w:rsidR="00C07165" w:rsidRPr="00375A00" w:rsidRDefault="00C07165" w:rsidP="00C07165">
            <w:pPr>
              <w:jc w:val="right"/>
              <w:rPr>
                <w:rFonts w:ascii="Helvetica" w:hAnsi="Helvetica"/>
                <w:i/>
                <w:lang w:val="fr-BE"/>
              </w:rPr>
            </w:pPr>
            <w:r w:rsidRPr="00375A00">
              <w:rPr>
                <w:rFonts w:ascii="Helvetica" w:hAnsi="Helvetica"/>
                <w:i/>
                <w:lang w:val="fr-BE"/>
              </w:rPr>
              <w:t>PRÉNOM</w:t>
            </w:r>
          </w:p>
        </w:tc>
        <w:tc>
          <w:tcPr>
            <w:tcW w:w="4536" w:type="dxa"/>
          </w:tcPr>
          <w:p w:rsidR="00C07165" w:rsidRPr="00375A00" w:rsidRDefault="00466014" w:rsidP="005C657B">
            <w:pPr>
              <w:rPr>
                <w:rFonts w:ascii="Helvetica" w:hAnsi="Helvetica"/>
                <w:sz w:val="24"/>
                <w:lang w:val="fr-BE"/>
              </w:rPr>
            </w:pPr>
            <w:r>
              <w:rPr>
                <w:rFonts w:ascii="Helvetica" w:hAnsi="Helvetica"/>
                <w:noProof/>
                <w:sz w:val="24"/>
                <w:lang w:val="fr-BE" w:eastAsia="fr-BE"/>
              </w:rPr>
              <mc:AlternateContent>
                <mc:Choice Requires="wps">
                  <w:drawing>
                    <wp:anchor distT="0" distB="0" distL="114300" distR="114300" simplePos="0" relativeHeight="251657728" behindDoc="0" locked="0" layoutInCell="1" allowOverlap="1">
                      <wp:simplePos x="0" y="0"/>
                      <wp:positionH relativeFrom="column">
                        <wp:posOffset>3162935</wp:posOffset>
                      </wp:positionH>
                      <wp:positionV relativeFrom="paragraph">
                        <wp:posOffset>-31750</wp:posOffset>
                      </wp:positionV>
                      <wp:extent cx="2277110" cy="448310"/>
                      <wp:effectExtent l="10160" t="92075" r="9398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48310"/>
                              </a:xfrm>
                              <a:prstGeom prst="rect">
                                <a:avLst/>
                              </a:prstGeom>
                              <a:solidFill>
                                <a:srgbClr val="FFFFFF"/>
                              </a:solidFill>
                              <a:ln w="19050">
                                <a:solidFill>
                                  <a:srgbClr val="000000"/>
                                </a:solidFill>
                                <a:miter lim="800000"/>
                                <a:headEnd/>
                                <a:tailEnd/>
                              </a:ln>
                              <a:effectLst>
                                <a:outerShdw dist="107763" dir="18900000" algn="ctr" rotWithShape="0">
                                  <a:srgbClr val="808080"/>
                                </a:outerShdw>
                              </a:effectLst>
                            </wps:spPr>
                            <wps:txbx>
                              <w:txbxContent>
                                <w:p w:rsidR="00C47085" w:rsidRPr="007524B6" w:rsidRDefault="00C47085">
                                  <w:pPr>
                                    <w:jc w:val="center"/>
                                    <w:rPr>
                                      <w:rFonts w:ascii="Helvetica" w:hAnsi="Helvetica"/>
                                      <w:b/>
                                      <w:sz w:val="32"/>
                                      <w:lang w:val="fr-BE"/>
                                    </w:rPr>
                                  </w:pPr>
                                  <w:r w:rsidRPr="007524B6">
                                    <w:rPr>
                                      <w:rFonts w:ascii="Helvetica" w:hAnsi="Helvetica"/>
                                      <w:b/>
                                      <w:sz w:val="32"/>
                                      <w:lang w:val="fr-BE"/>
                                    </w:rPr>
                                    <w:t>Fiche de préparation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9.05pt;margin-top:-2.5pt;width:179.3pt;height: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" strokeweight="1.5pt">
                      <v:shadow on="t" offset="6pt,-6pt"/>
                      <v:textbox>
                        <w:txbxContent>
                          <w:p w:rsidR="00C47085" w:rsidRPr="007524B6" w:rsidRDefault="00C47085">
                            <w:pPr>
                              <w:jc w:val="center"/>
                              <w:rPr>
                                <w:rFonts w:ascii="Helvetica" w:hAnsi="Helvetica"/>
                                <w:b/>
                                <w:sz w:val="32"/>
                                <w:lang w:val="fr-BE"/>
                              </w:rPr>
                            </w:pPr>
                            <w:r w:rsidRPr="007524B6">
                              <w:rPr>
                                <w:rFonts w:ascii="Helvetica" w:hAnsi="Helvetica"/>
                                <w:b/>
                                <w:sz w:val="32"/>
                                <w:lang w:val="fr-BE"/>
                              </w:rPr>
                              <w:t>Fiche de préparation</w:t>
                            </w:r>
                          </w:p>
                        </w:txbxContent>
                      </v:textbox>
                    </v:shape>
                  </w:pict>
                </mc:Fallback>
              </mc:AlternateContent>
            </w:r>
            <w:r w:rsidR="00C07165" w:rsidRPr="00375A00">
              <w:rPr>
                <w:rFonts w:ascii="Helvetica" w:hAnsi="Helvetica"/>
                <w:sz w:val="24"/>
                <w:lang w:val="fr-BE"/>
              </w:rPr>
              <w:fldChar w:fldCharType="begin">
                <w:ffData>
                  <w:name w:val="Texte11"/>
                  <w:enabled/>
                  <w:calcOnExit w:val="0"/>
                  <w:textInput/>
                </w:ffData>
              </w:fldChar>
            </w:r>
            <w:bookmarkStart w:id="0" w:name="Texte11"/>
            <w:r w:rsidR="00C07165" w:rsidRPr="00375A00">
              <w:rPr>
                <w:rFonts w:ascii="Helvetica" w:hAnsi="Helvetica"/>
                <w:sz w:val="24"/>
                <w:lang w:val="fr-BE"/>
              </w:rPr>
              <w:instrText xml:space="preserve"> </w:instrText>
            </w:r>
            <w:r w:rsidR="005C657B">
              <w:rPr>
                <w:rFonts w:ascii="Helvetica" w:hAnsi="Helvetica"/>
                <w:sz w:val="24"/>
                <w:lang w:val="fr-BE"/>
              </w:rPr>
              <w:instrText>FORMTEXT</w:instrText>
            </w:r>
            <w:r w:rsidR="00C07165" w:rsidRPr="00375A00">
              <w:rPr>
                <w:rFonts w:ascii="Helvetica" w:hAnsi="Helvetica"/>
                <w:sz w:val="24"/>
                <w:lang w:val="fr-BE"/>
              </w:rPr>
              <w:instrText xml:space="preserve"> </w:instrText>
            </w:r>
            <w:r w:rsidR="00C07165" w:rsidRPr="00375A00">
              <w:rPr>
                <w:rFonts w:ascii="Helvetica" w:hAnsi="Helvetica"/>
                <w:sz w:val="24"/>
                <w:lang w:val="fr-BE"/>
              </w:rPr>
            </w:r>
            <w:r w:rsidR="00C07165" w:rsidRPr="00375A00">
              <w:rPr>
                <w:rFonts w:ascii="Helvetica" w:hAnsi="Helvetica"/>
                <w:sz w:val="24"/>
                <w:lang w:val="fr-BE"/>
              </w:rPr>
              <w:fldChar w:fldCharType="separate"/>
            </w:r>
            <w:r w:rsidR="005C657B">
              <w:rPr>
                <w:rFonts w:ascii="Helvetica" w:hAnsi="Helvetica"/>
                <w:noProof/>
                <w:sz w:val="24"/>
                <w:lang w:val="fr-BE"/>
              </w:rPr>
              <w:t>Caroline</w:t>
            </w:r>
            <w:r w:rsidR="00C07165" w:rsidRPr="00375A00">
              <w:rPr>
                <w:rFonts w:ascii="Helvetica" w:hAnsi="Helvetica"/>
                <w:sz w:val="24"/>
                <w:lang w:val="fr-BE"/>
              </w:rPr>
              <w:fldChar w:fldCharType="end"/>
            </w:r>
            <w:bookmarkEnd w:id="0"/>
          </w:p>
        </w:tc>
      </w:tr>
      <w:tr w:rsidR="00C07165" w:rsidRPr="00375A00">
        <w:trPr>
          <w:trHeight w:val="338"/>
        </w:trPr>
        <w:tc>
          <w:tcPr>
            <w:tcW w:w="1560" w:type="dxa"/>
          </w:tcPr>
          <w:p w:rsidR="00C07165" w:rsidRPr="00375A00" w:rsidRDefault="00C07165" w:rsidP="00C07165">
            <w:pPr>
              <w:jc w:val="right"/>
              <w:rPr>
                <w:rFonts w:ascii="Helvetica" w:hAnsi="Helvetica"/>
                <w:i/>
                <w:lang w:val="fr-BE"/>
              </w:rPr>
            </w:pPr>
            <w:r w:rsidRPr="00375A00">
              <w:rPr>
                <w:rFonts w:ascii="Helvetica" w:hAnsi="Helvetica"/>
                <w:i/>
                <w:lang w:val="fr-BE"/>
              </w:rPr>
              <w:t>NOM</w:t>
            </w:r>
          </w:p>
        </w:tc>
        <w:tc>
          <w:tcPr>
            <w:tcW w:w="4536" w:type="dxa"/>
          </w:tcPr>
          <w:p w:rsidR="00C07165" w:rsidRPr="001C2109" w:rsidRDefault="00C07165" w:rsidP="005C657B">
            <w:pPr>
              <w:rPr>
                <w:rFonts w:ascii="Helvetica" w:hAnsi="Helvetica"/>
                <w:b/>
                <w:sz w:val="24"/>
                <w:lang w:val="fr-BE"/>
              </w:rPr>
            </w:pPr>
            <w:r w:rsidRPr="001C2109">
              <w:rPr>
                <w:rFonts w:ascii="Helvetica" w:hAnsi="Helvetica"/>
                <w:b/>
                <w:sz w:val="24"/>
                <w:lang w:val="fr-BE"/>
              </w:rPr>
              <w:fldChar w:fldCharType="begin">
                <w:ffData>
                  <w:name w:val="Texte11"/>
                  <w:enabled/>
                  <w:calcOnExit w:val="0"/>
                  <w:textInput/>
                </w:ffData>
              </w:fldChar>
            </w:r>
            <w:r w:rsidRPr="001C2109">
              <w:rPr>
                <w:rFonts w:ascii="Helvetica" w:hAnsi="Helvetica"/>
                <w:b/>
                <w:sz w:val="24"/>
                <w:lang w:val="fr-BE"/>
              </w:rPr>
              <w:instrText xml:space="preserve"> </w:instrText>
            </w:r>
            <w:r w:rsidR="005C657B">
              <w:rPr>
                <w:rFonts w:ascii="Helvetica" w:hAnsi="Helvetica"/>
                <w:b/>
                <w:sz w:val="24"/>
                <w:lang w:val="fr-BE"/>
              </w:rPr>
              <w:instrText>FORMTEXT</w:instrText>
            </w:r>
            <w:r w:rsidRPr="001C2109">
              <w:rPr>
                <w:rFonts w:ascii="Helvetica" w:hAnsi="Helvetica"/>
                <w:b/>
                <w:sz w:val="24"/>
                <w:lang w:val="fr-BE"/>
              </w:rPr>
              <w:instrText xml:space="preserve"> </w:instrText>
            </w:r>
            <w:r w:rsidRPr="001C2109">
              <w:rPr>
                <w:rFonts w:ascii="Helvetica" w:hAnsi="Helvetica"/>
                <w:b/>
                <w:sz w:val="24"/>
                <w:lang w:val="fr-BE"/>
              </w:rPr>
            </w:r>
            <w:r w:rsidRPr="001C2109">
              <w:rPr>
                <w:rFonts w:ascii="Helvetica" w:hAnsi="Helvetica"/>
                <w:b/>
                <w:sz w:val="24"/>
                <w:lang w:val="fr-BE"/>
              </w:rPr>
              <w:fldChar w:fldCharType="separate"/>
            </w:r>
            <w:r w:rsidR="005C657B">
              <w:rPr>
                <w:rFonts w:ascii="Helvetica" w:hAnsi="Helvetica"/>
                <w:b/>
                <w:noProof/>
                <w:sz w:val="24"/>
                <w:lang w:val="fr-BE"/>
              </w:rPr>
              <w:t>Van Damme</w:t>
            </w:r>
            <w:r w:rsidRPr="001C2109">
              <w:rPr>
                <w:rFonts w:ascii="Helvetica" w:hAnsi="Helvetica"/>
                <w:b/>
                <w:sz w:val="24"/>
                <w:lang w:val="fr-BE"/>
              </w:rPr>
              <w:fldChar w:fldCharType="end"/>
            </w:r>
          </w:p>
        </w:tc>
      </w:tr>
    </w:tbl>
    <w:p w:rsidR="00C07165" w:rsidRPr="00922A54" w:rsidRDefault="00C07165">
      <w:pPr>
        <w:rPr>
          <w:rFonts w:ascii="Helvetica" w:hAnsi="Helvetica"/>
          <w:lang w:val="fr-BE"/>
        </w:rPr>
      </w:pPr>
    </w:p>
    <w:tbl>
      <w:tblPr>
        <w:tblW w:w="10330" w:type="dxa"/>
        <w:tblInd w:w="-6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2563"/>
        <w:gridCol w:w="1134"/>
        <w:gridCol w:w="1468"/>
        <w:gridCol w:w="1934"/>
        <w:gridCol w:w="3231"/>
      </w:tblGrid>
      <w:tr w:rsidR="00C07165" w:rsidRPr="00922A54">
        <w:tc>
          <w:tcPr>
            <w:tcW w:w="3697" w:type="dxa"/>
            <w:gridSpan w:val="2"/>
            <w:vMerge w:val="restart"/>
            <w:vAlign w:val="center"/>
          </w:tcPr>
          <w:p w:rsidR="00C07165" w:rsidRPr="00B62F92" w:rsidRDefault="00C07165">
            <w:pPr>
              <w:jc w:val="center"/>
              <w:rPr>
                <w:rFonts w:ascii="Helvetica" w:hAnsi="Helvetica"/>
                <w:b/>
                <w:i/>
                <w:u w:val="single"/>
                <w:lang w:val="fr-BE"/>
              </w:rPr>
            </w:pPr>
            <w:r w:rsidRPr="00B62F92">
              <w:rPr>
                <w:rFonts w:ascii="Helvetica" w:hAnsi="Helvetica"/>
                <w:b/>
                <w:i/>
                <w:u w:val="single"/>
                <w:lang w:val="fr-BE"/>
              </w:rPr>
              <w:t>CETTE ACTIVITÉ</w:t>
            </w:r>
          </w:p>
        </w:tc>
        <w:tc>
          <w:tcPr>
            <w:tcW w:w="6633" w:type="dxa"/>
            <w:gridSpan w:val="3"/>
          </w:tcPr>
          <w:p w:rsidR="00C07165" w:rsidRDefault="00C07165" w:rsidP="00C07165">
            <w:pPr>
              <w:rPr>
                <w:rFonts w:ascii="Helvetica" w:hAnsi="Helvetica"/>
                <w:b/>
                <w:bCs/>
                <w:i/>
                <w:iCs/>
                <w:sz w:val="24"/>
                <w:lang w:val="fr-BE"/>
              </w:rPr>
            </w:pPr>
            <w:r w:rsidRPr="00922A54">
              <w:rPr>
                <w:rFonts w:ascii="Helvetica" w:hAnsi="Helvetica"/>
                <w:b/>
                <w:bCs/>
                <w:i/>
                <w:iCs/>
                <w:sz w:val="24"/>
                <w:lang w:val="fr-BE"/>
              </w:rPr>
              <w:t xml:space="preserve">est à réaliser </w:t>
            </w:r>
            <w:r>
              <w:rPr>
                <w:rFonts w:ascii="Helvetica" w:hAnsi="Helvetica"/>
                <w:b/>
                <w:bCs/>
                <w:i/>
                <w:iCs/>
                <w:sz w:val="24"/>
                <w:lang w:val="fr-BE"/>
              </w:rPr>
              <w:t>au</w:t>
            </w:r>
            <w:r w:rsidRPr="00922A54">
              <w:rPr>
                <w:rFonts w:ascii="Helvetica" w:hAnsi="Helvetica"/>
                <w:b/>
                <w:bCs/>
                <w:i/>
                <w:iCs/>
                <w:sz w:val="24"/>
                <w:lang w:val="fr-BE"/>
              </w:rPr>
              <w:t xml:space="preserve"> …</w:t>
            </w:r>
            <w:r>
              <w:rPr>
                <w:rFonts w:ascii="Helvetica" w:hAnsi="Helvetica"/>
                <w:b/>
                <w:bCs/>
                <w:i/>
                <w:iCs/>
                <w:sz w:val="24"/>
                <w:lang w:val="fr-BE"/>
              </w:rPr>
              <w:t xml:space="preserve">   </w:t>
            </w:r>
            <w:r>
              <w:rPr>
                <w:rFonts w:ascii="Helvetica" w:hAnsi="Helvetica"/>
                <w:b/>
                <w:bCs/>
                <w:i/>
                <w:iCs/>
                <w:sz w:val="32"/>
                <w:u w:val="single"/>
                <w:lang w:val="fr-BE"/>
              </w:rPr>
              <w:fldChar w:fldCharType="begin">
                <w:ffData>
                  <w:name w:val=""/>
                  <w:enabled/>
                  <w:calcOnExit w:val="0"/>
                  <w:ddList>
                    <w:result w:val="2"/>
                    <w:listEntry w:val="Cycle 2"/>
                    <w:listEntry w:val="Cycle 3"/>
                    <w:listEntry w:val="Cycle 4"/>
                  </w:ddList>
                </w:ffData>
              </w:fldChar>
            </w:r>
            <w:r>
              <w:rPr>
                <w:rFonts w:ascii="Helvetica" w:hAnsi="Helvetica"/>
                <w:b/>
                <w:bCs/>
                <w:i/>
                <w:iCs/>
                <w:sz w:val="32"/>
                <w:u w:val="single"/>
                <w:lang w:val="fr-BE"/>
              </w:rPr>
              <w:instrText xml:space="preserve"> </w:instrText>
            </w:r>
            <w:r w:rsidR="005C657B">
              <w:rPr>
                <w:rFonts w:ascii="Helvetica" w:hAnsi="Helvetica"/>
                <w:b/>
                <w:bCs/>
                <w:i/>
                <w:iCs/>
                <w:sz w:val="32"/>
                <w:u w:val="single"/>
                <w:lang w:val="fr-BE"/>
              </w:rPr>
              <w:instrText>FORMDROPDOWN</w:instrText>
            </w:r>
            <w:r>
              <w:rPr>
                <w:rFonts w:ascii="Helvetica" w:hAnsi="Helvetica"/>
                <w:b/>
                <w:bCs/>
                <w:i/>
                <w:iCs/>
                <w:sz w:val="32"/>
                <w:u w:val="single"/>
                <w:lang w:val="fr-BE"/>
              </w:rPr>
              <w:instrText xml:space="preserve"> </w:instrText>
            </w:r>
            <w:r>
              <w:rPr>
                <w:rFonts w:ascii="Helvetica" w:hAnsi="Helvetica"/>
                <w:b/>
                <w:bCs/>
                <w:i/>
                <w:iCs/>
                <w:sz w:val="32"/>
                <w:u w:val="single"/>
                <w:lang w:val="fr-BE"/>
              </w:rPr>
            </w:r>
            <w:r>
              <w:rPr>
                <w:rFonts w:ascii="Helvetica" w:hAnsi="Helvetica"/>
                <w:b/>
                <w:bCs/>
                <w:i/>
                <w:iCs/>
                <w:sz w:val="32"/>
                <w:u w:val="single"/>
                <w:lang w:val="fr-BE"/>
              </w:rPr>
              <w:fldChar w:fldCharType="end"/>
            </w:r>
          </w:p>
          <w:p w:rsidR="00C07165" w:rsidRPr="00922A54" w:rsidRDefault="00C07165" w:rsidP="00C07165">
            <w:pPr>
              <w:rPr>
                <w:rFonts w:ascii="Helvetica" w:hAnsi="Helvetica"/>
                <w:b/>
                <w:bCs/>
                <w:i/>
                <w:iCs/>
                <w:sz w:val="24"/>
                <w:lang w:val="fr-BE"/>
              </w:rPr>
            </w:pPr>
          </w:p>
        </w:tc>
      </w:tr>
      <w:tr w:rsidR="00C07165" w:rsidRPr="00922A54">
        <w:tc>
          <w:tcPr>
            <w:tcW w:w="3697" w:type="dxa"/>
            <w:gridSpan w:val="2"/>
            <w:vMerge/>
          </w:tcPr>
          <w:p w:rsidR="00C07165" w:rsidRPr="00922A54" w:rsidRDefault="00C07165">
            <w:pPr>
              <w:jc w:val="center"/>
              <w:rPr>
                <w:rFonts w:ascii="Helvetica" w:hAnsi="Helvetica"/>
                <w:lang w:val="fr-BE"/>
              </w:rPr>
            </w:pPr>
          </w:p>
        </w:tc>
        <w:tc>
          <w:tcPr>
            <w:tcW w:w="6633" w:type="dxa"/>
            <w:gridSpan w:val="3"/>
          </w:tcPr>
          <w:p w:rsidR="00C07165" w:rsidRDefault="00C07165" w:rsidP="00C07165">
            <w:pPr>
              <w:rPr>
                <w:rFonts w:ascii="Helvetica" w:hAnsi="Helvetica"/>
                <w:b/>
                <w:bCs/>
                <w:i/>
                <w:iCs/>
                <w:sz w:val="24"/>
                <w:lang w:val="fr-BE"/>
              </w:rPr>
            </w:pPr>
            <w:r w:rsidRPr="00922A54">
              <w:rPr>
                <w:rFonts w:ascii="Helvetica" w:hAnsi="Helvetica"/>
                <w:b/>
                <w:bCs/>
                <w:i/>
                <w:iCs/>
                <w:sz w:val="24"/>
                <w:lang w:val="fr-BE"/>
              </w:rPr>
              <w:t>est à réaliser en …</w:t>
            </w:r>
            <w:r>
              <w:rPr>
                <w:rFonts w:ascii="Helvetica" w:hAnsi="Helvetica"/>
                <w:b/>
                <w:bCs/>
                <w:i/>
                <w:iCs/>
                <w:sz w:val="24"/>
                <w:lang w:val="fr-BE"/>
              </w:rPr>
              <w:t xml:space="preserve">      </w:t>
            </w:r>
            <w:r>
              <w:rPr>
                <w:rFonts w:ascii="Helvetica" w:hAnsi="Helvetica"/>
                <w:b/>
                <w:bCs/>
                <w:i/>
                <w:iCs/>
                <w:sz w:val="32"/>
                <w:u w:val="single"/>
                <w:lang w:val="fr-BE"/>
              </w:rPr>
              <w:fldChar w:fldCharType="begin">
                <w:ffData>
                  <w:name w:val="ListeDéroulante1"/>
                  <w:enabled/>
                  <w:calcOnExit w:val="0"/>
                  <w:ddList>
                    <w:result w:val="2"/>
                    <w:listEntry w:val="Français"/>
                    <w:listEntry w:val="Formation mathématique"/>
                    <w:listEntry w:val="Eveil - initiation scientifique"/>
                    <w:listEntry w:val="Education par la technologie "/>
                    <w:listEntry w:val="Éducation artistique "/>
                    <w:listEntry w:val="Eveil - Formation historique et géographique"/>
                  </w:ddList>
                </w:ffData>
              </w:fldChar>
            </w:r>
            <w:bookmarkStart w:id="1" w:name="ListeDéroulante1"/>
            <w:r>
              <w:rPr>
                <w:rFonts w:ascii="Helvetica" w:hAnsi="Helvetica"/>
                <w:b/>
                <w:bCs/>
                <w:i/>
                <w:iCs/>
                <w:sz w:val="32"/>
                <w:u w:val="single"/>
                <w:lang w:val="fr-BE"/>
              </w:rPr>
              <w:instrText xml:space="preserve"> </w:instrText>
            </w:r>
            <w:r w:rsidR="005C657B">
              <w:rPr>
                <w:rFonts w:ascii="Helvetica" w:hAnsi="Helvetica"/>
                <w:b/>
                <w:bCs/>
                <w:i/>
                <w:iCs/>
                <w:sz w:val="32"/>
                <w:u w:val="single"/>
                <w:lang w:val="fr-BE"/>
              </w:rPr>
              <w:instrText>FORMDROPDOWN</w:instrText>
            </w:r>
            <w:r>
              <w:rPr>
                <w:rFonts w:ascii="Helvetica" w:hAnsi="Helvetica"/>
                <w:b/>
                <w:bCs/>
                <w:i/>
                <w:iCs/>
                <w:sz w:val="32"/>
                <w:u w:val="single"/>
                <w:lang w:val="fr-BE"/>
              </w:rPr>
              <w:instrText xml:space="preserve"> </w:instrText>
            </w:r>
            <w:r>
              <w:rPr>
                <w:rFonts w:ascii="Helvetica" w:hAnsi="Helvetica"/>
                <w:b/>
                <w:bCs/>
                <w:i/>
                <w:iCs/>
                <w:sz w:val="32"/>
                <w:u w:val="single"/>
                <w:lang w:val="fr-BE"/>
              </w:rPr>
            </w:r>
            <w:r>
              <w:rPr>
                <w:rFonts w:ascii="Helvetica" w:hAnsi="Helvetica"/>
                <w:b/>
                <w:bCs/>
                <w:i/>
                <w:iCs/>
                <w:sz w:val="32"/>
                <w:u w:val="single"/>
                <w:lang w:val="fr-BE"/>
              </w:rPr>
              <w:fldChar w:fldCharType="end"/>
            </w:r>
            <w:bookmarkEnd w:id="1"/>
          </w:p>
          <w:p w:rsidR="00C07165" w:rsidRPr="007A0F8B" w:rsidRDefault="00C07165">
            <w:pPr>
              <w:rPr>
                <w:rFonts w:ascii="Helvetica" w:hAnsi="Helvetica"/>
                <w:b/>
                <w:bCs/>
                <w:iCs/>
                <w:u w:val="single"/>
                <w:lang w:val="fr-BE"/>
              </w:rPr>
            </w:pPr>
          </w:p>
        </w:tc>
      </w:tr>
      <w:tr w:rsidR="00C07165" w:rsidRPr="00922A54">
        <w:trPr>
          <w:trHeight w:val="786"/>
        </w:trPr>
        <w:tc>
          <w:tcPr>
            <w:tcW w:w="3697" w:type="dxa"/>
            <w:gridSpan w:val="2"/>
            <w:vMerge/>
          </w:tcPr>
          <w:p w:rsidR="00C07165" w:rsidRPr="00922A54" w:rsidRDefault="00C07165">
            <w:pPr>
              <w:jc w:val="center"/>
              <w:rPr>
                <w:rFonts w:ascii="Helvetica" w:hAnsi="Helvetica"/>
                <w:lang w:val="fr-BE"/>
              </w:rPr>
            </w:pPr>
          </w:p>
        </w:tc>
        <w:tc>
          <w:tcPr>
            <w:tcW w:w="6633" w:type="dxa"/>
            <w:gridSpan w:val="3"/>
          </w:tcPr>
          <w:p w:rsidR="00C07165" w:rsidRDefault="00C07165">
            <w:pPr>
              <w:rPr>
                <w:rFonts w:ascii="Helvetica" w:hAnsi="Helvetica"/>
                <w:b/>
                <w:bCs/>
                <w:i/>
                <w:iCs/>
                <w:sz w:val="24"/>
                <w:lang w:val="fr-BE"/>
              </w:rPr>
            </w:pPr>
            <w:r w:rsidRPr="00922A54">
              <w:rPr>
                <w:rFonts w:ascii="Helvetica" w:hAnsi="Helvetica"/>
                <w:b/>
                <w:bCs/>
                <w:i/>
                <w:iCs/>
                <w:sz w:val="24"/>
                <w:lang w:val="fr-BE"/>
              </w:rPr>
              <w:t>portera sur…</w:t>
            </w:r>
          </w:p>
          <w:p w:rsidR="00C07165" w:rsidRPr="00B62F92" w:rsidRDefault="00C07165">
            <w:pPr>
              <w:rPr>
                <w:rFonts w:ascii="Helvetica" w:hAnsi="Helvetica"/>
                <w:b/>
                <w:bCs/>
                <w:i/>
                <w:iCs/>
                <w:sz w:val="16"/>
                <w:lang w:val="fr-BE"/>
              </w:rPr>
            </w:pPr>
          </w:p>
          <w:p w:rsidR="00C07165" w:rsidRPr="001C2109" w:rsidRDefault="00C07165" w:rsidP="00C07165">
            <w:pPr>
              <w:rPr>
                <w:rFonts w:ascii="Helvetica" w:hAnsi="Helvetica"/>
                <w:b/>
                <w:sz w:val="24"/>
                <w:u w:val="single"/>
                <w:lang w:val="fr-BE"/>
              </w:rPr>
            </w:pPr>
            <w:r w:rsidRPr="001C2109">
              <w:rPr>
                <w:rFonts w:ascii="Helvetica" w:hAnsi="Helvetica"/>
                <w:b/>
                <w:sz w:val="24"/>
                <w:u w:val="single"/>
                <w:lang w:val="fr-BE"/>
              </w:rPr>
              <w:fldChar w:fldCharType="begin">
                <w:ffData>
                  <w:name w:val="Texte1"/>
                  <w:enabled/>
                  <w:calcOnExit w:val="0"/>
                  <w:textInput/>
                </w:ffData>
              </w:fldChar>
            </w:r>
            <w:bookmarkStart w:id="2" w:name="Texte1"/>
            <w:r w:rsidRPr="001C2109">
              <w:rPr>
                <w:rFonts w:ascii="Helvetica" w:hAnsi="Helvetica"/>
                <w:b/>
                <w:sz w:val="24"/>
                <w:u w:val="single"/>
                <w:lang w:val="fr-BE"/>
              </w:rPr>
              <w:instrText xml:space="preserve"> </w:instrText>
            </w:r>
            <w:r w:rsidR="005C657B">
              <w:rPr>
                <w:rFonts w:ascii="Helvetica" w:hAnsi="Helvetica"/>
                <w:b/>
                <w:sz w:val="24"/>
                <w:u w:val="single"/>
                <w:lang w:val="fr-BE"/>
              </w:rPr>
              <w:instrText>FORMTEXT</w:instrText>
            </w:r>
            <w:r w:rsidRPr="001C2109">
              <w:rPr>
                <w:rFonts w:ascii="Helvetica" w:hAnsi="Helvetica"/>
                <w:b/>
                <w:sz w:val="24"/>
                <w:u w:val="single"/>
                <w:lang w:val="fr-BE"/>
              </w:rPr>
              <w:instrText xml:space="preserve"> </w:instrText>
            </w:r>
            <w:r w:rsidRPr="001C2109">
              <w:rPr>
                <w:rFonts w:ascii="Helvetica" w:hAnsi="Helvetica"/>
                <w:b/>
                <w:sz w:val="24"/>
                <w:u w:val="single"/>
                <w:lang w:val="fr-BE"/>
              </w:rPr>
            </w:r>
            <w:r w:rsidRPr="001C2109">
              <w:rPr>
                <w:rFonts w:ascii="Helvetica" w:hAnsi="Helvetica"/>
                <w:b/>
                <w:sz w:val="24"/>
                <w:u w:val="single"/>
                <w:lang w:val="fr-BE"/>
              </w:rPr>
              <w:fldChar w:fldCharType="separate"/>
            </w:r>
            <w:r w:rsidR="005C657B">
              <w:rPr>
                <w:rFonts w:ascii="Helvetica" w:hAnsi="Helvetica"/>
                <w:b/>
                <w:sz w:val="24"/>
                <w:u w:val="single"/>
                <w:lang w:val="fr-BE"/>
              </w:rPr>
              <w:t>Les leviers</w:t>
            </w:r>
            <w:r w:rsidRPr="001C2109">
              <w:rPr>
                <w:rFonts w:ascii="Helvetica" w:hAnsi="Helvetica"/>
                <w:b/>
                <w:sz w:val="24"/>
                <w:u w:val="single"/>
                <w:lang w:val="fr-BE"/>
              </w:rPr>
              <w:fldChar w:fldCharType="end"/>
            </w:r>
            <w:bookmarkEnd w:id="2"/>
          </w:p>
          <w:p w:rsidR="00C07165" w:rsidRPr="00B62F92" w:rsidRDefault="00C07165" w:rsidP="00C07165">
            <w:pPr>
              <w:rPr>
                <w:rFonts w:ascii="Helvetica" w:hAnsi="Helvetica"/>
                <w:sz w:val="16"/>
                <w:lang w:val="fr-BE"/>
              </w:rPr>
            </w:pPr>
          </w:p>
        </w:tc>
      </w:tr>
      <w:tr w:rsidR="00C07165" w:rsidRPr="00922A54">
        <w:tc>
          <w:tcPr>
            <w:tcW w:w="10330" w:type="dxa"/>
            <w:gridSpan w:val="5"/>
            <w:vAlign w:val="center"/>
          </w:tcPr>
          <w:p w:rsidR="00C07165" w:rsidRDefault="00C07165" w:rsidP="00C07165">
            <w:pPr>
              <w:rPr>
                <w:rFonts w:ascii="Helvetica" w:hAnsi="Helvetica"/>
                <w:i/>
                <w:sz w:val="22"/>
              </w:rPr>
            </w:pPr>
            <w:r w:rsidRPr="00014159">
              <w:rPr>
                <w:rFonts w:ascii="Helvetica" w:hAnsi="Helvetica"/>
                <w:b/>
                <w:sz w:val="24"/>
                <w:u w:val="single"/>
                <w:lang w:val="fr-BE"/>
              </w:rPr>
              <w:t>COMPÉTENCE(S) VISÉE(S)</w:t>
            </w:r>
            <w:r w:rsidRPr="001F7EAE">
              <w:rPr>
                <w:rFonts w:ascii="Helvetica" w:hAnsi="Helvetica"/>
                <w:b/>
                <w:lang w:val="fr-BE"/>
              </w:rPr>
              <w:t xml:space="preserve"> </w:t>
            </w:r>
            <w:r w:rsidRPr="001F7EAE">
              <w:rPr>
                <w:rFonts w:ascii="Helvetica" w:hAnsi="Helvetica"/>
                <w:i/>
                <w:sz w:val="22"/>
              </w:rPr>
              <w:t>En vue de développer la (les) compétences suivante(s) :</w:t>
            </w:r>
          </w:p>
          <w:p w:rsidR="00C07165" w:rsidRPr="00B62F92" w:rsidRDefault="00C07165" w:rsidP="00C07165">
            <w:pPr>
              <w:rPr>
                <w:rFonts w:ascii="Helvetica" w:hAnsi="Helvetica"/>
                <w:b/>
                <w:sz w:val="16"/>
                <w:u w:val="single"/>
                <w:lang w:val="fr-BE"/>
              </w:rPr>
            </w:pPr>
          </w:p>
          <w:p w:rsidR="00C07165" w:rsidRPr="00C36365" w:rsidRDefault="00C36365" w:rsidP="00C36365">
            <w:pPr>
              <w:autoSpaceDE w:val="0"/>
              <w:autoSpaceDN w:val="0"/>
              <w:adjustRightInd w:val="0"/>
              <w:rPr>
                <w:rFonts w:ascii="Arial" w:hAnsi="Arial" w:cs="Arial"/>
                <w:sz w:val="20"/>
                <w:szCs w:val="20"/>
                <w:lang w:val="fr-BE" w:eastAsia="fr-BE"/>
              </w:rPr>
            </w:pPr>
            <w:r w:rsidRPr="00C36365">
              <w:rPr>
                <w:rFonts w:ascii="Arial" w:hAnsi="Arial" w:cs="Arial"/>
                <w:b/>
                <w:sz w:val="20"/>
                <w:szCs w:val="20"/>
                <w:lang w:val="fr-BE" w:eastAsia="fr-BE"/>
              </w:rPr>
              <w:t>S5 :</w:t>
            </w:r>
            <w:r>
              <w:rPr>
                <w:rFonts w:ascii="Arial" w:hAnsi="Arial" w:cs="Arial"/>
                <w:sz w:val="20"/>
                <w:szCs w:val="20"/>
                <w:lang w:val="fr-BE" w:eastAsia="fr-BE"/>
              </w:rPr>
              <w:t xml:space="preserve"> Concevoir ou adapter une procédure expérimentale.</w:t>
            </w:r>
          </w:p>
          <w:p w:rsidR="00C07165" w:rsidRPr="00B62F92" w:rsidRDefault="00C07165" w:rsidP="00C07165">
            <w:pPr>
              <w:rPr>
                <w:rFonts w:ascii="Helvetica" w:hAnsi="Helvetica"/>
                <w:sz w:val="16"/>
                <w:lang w:val="fr-BE"/>
              </w:rPr>
            </w:pPr>
          </w:p>
        </w:tc>
      </w:tr>
      <w:tr w:rsidR="00C07165" w:rsidRPr="00922A54">
        <w:tc>
          <w:tcPr>
            <w:tcW w:w="10330" w:type="dxa"/>
            <w:gridSpan w:val="5"/>
            <w:vAlign w:val="center"/>
          </w:tcPr>
          <w:p w:rsidR="00C07165" w:rsidRDefault="00C07165" w:rsidP="00C07165">
            <w:pPr>
              <w:rPr>
                <w:rFonts w:ascii="Helvetica" w:hAnsi="Helvetica"/>
                <w:i/>
                <w:sz w:val="22"/>
              </w:rPr>
            </w:pPr>
            <w:r>
              <w:rPr>
                <w:rFonts w:ascii="Helvetica" w:hAnsi="Helvetica"/>
                <w:b/>
                <w:sz w:val="24"/>
                <w:u w:val="single"/>
                <w:lang w:val="fr-BE"/>
              </w:rPr>
              <w:t>OBJECTIFS FINAUX</w:t>
            </w:r>
            <w:r>
              <w:rPr>
                <w:rFonts w:ascii="Helvetica" w:hAnsi="Helvetica"/>
                <w:sz w:val="22"/>
              </w:rPr>
              <w:t xml:space="preserve"> </w:t>
            </w:r>
            <w:r>
              <w:rPr>
                <w:rFonts w:ascii="Helvetica" w:hAnsi="Helvetica"/>
                <w:i/>
                <w:sz w:val="22"/>
              </w:rPr>
              <w:t>Pour ce faire, e</w:t>
            </w:r>
            <w:r w:rsidRPr="00277882">
              <w:rPr>
                <w:rFonts w:ascii="Helvetica" w:hAnsi="Helvetica"/>
                <w:i/>
                <w:sz w:val="22"/>
              </w:rPr>
              <w:t>n fin d’activité, les enfants auront été capables de…</w:t>
            </w:r>
          </w:p>
          <w:p w:rsidR="00C07165" w:rsidRPr="002F4071" w:rsidRDefault="00C07165" w:rsidP="00C07165">
            <w:pPr>
              <w:rPr>
                <w:rFonts w:ascii="Helvetica" w:hAnsi="Helvetica"/>
                <w:b/>
                <w:sz w:val="16"/>
                <w:u w:val="single"/>
                <w:lang w:val="fr-BE"/>
              </w:rPr>
            </w:pPr>
          </w:p>
          <w:p w:rsidR="00C07165" w:rsidRDefault="001B14BF">
            <w:pPr>
              <w:rPr>
                <w:rFonts w:ascii="Helvetica" w:hAnsi="Helvetica"/>
                <w:b/>
                <w:sz w:val="20"/>
                <w:szCs w:val="20"/>
                <w:lang w:val="fr-BE"/>
              </w:rPr>
            </w:pPr>
            <w:r w:rsidRPr="001B14BF">
              <w:rPr>
                <w:rFonts w:ascii="Helvetica" w:hAnsi="Helvetica"/>
                <w:b/>
                <w:sz w:val="20"/>
                <w:szCs w:val="20"/>
                <w:lang w:val="fr-BE"/>
              </w:rPr>
              <w:t>…</w:t>
            </w:r>
            <w:r w:rsidR="00985252">
              <w:rPr>
                <w:rFonts w:ascii="Helvetica" w:hAnsi="Helvetica"/>
                <w:b/>
                <w:sz w:val="20"/>
                <w:szCs w:val="20"/>
                <w:lang w:val="fr-BE"/>
              </w:rPr>
              <w:t xml:space="preserve"> de concevoir un dispositif de levier afin de soulever facilement une charge lourde</w:t>
            </w:r>
            <w:r w:rsidRPr="001B14BF">
              <w:rPr>
                <w:rFonts w:ascii="Helvetica" w:hAnsi="Helvetica"/>
                <w:b/>
                <w:sz w:val="20"/>
                <w:szCs w:val="20"/>
                <w:lang w:val="fr-BE"/>
              </w:rPr>
              <w:t>.</w:t>
            </w:r>
          </w:p>
          <w:p w:rsidR="00B06184" w:rsidRPr="001B14BF" w:rsidRDefault="00B06184">
            <w:pPr>
              <w:rPr>
                <w:rFonts w:ascii="Helvetica" w:hAnsi="Helvetica"/>
                <w:b/>
                <w:sz w:val="20"/>
                <w:szCs w:val="20"/>
                <w:lang w:val="fr-BE"/>
              </w:rPr>
            </w:pPr>
            <w:r>
              <w:rPr>
                <w:rFonts w:ascii="Helvetica" w:hAnsi="Helvetica"/>
                <w:b/>
                <w:sz w:val="20"/>
                <w:szCs w:val="20"/>
                <w:lang w:val="fr-BE"/>
              </w:rPr>
              <w:t>… de comprendre le principe de levier ainsi que les termes point d’appui (=pivot), charge et force.</w:t>
            </w:r>
            <w:r>
              <w:rPr>
                <w:rFonts w:ascii="Helvetica" w:hAnsi="Helvetica"/>
                <w:b/>
                <w:sz w:val="20"/>
                <w:szCs w:val="20"/>
                <w:lang w:val="fr-BE"/>
              </w:rPr>
              <w:br/>
              <w:t>… de reconnaître des objets de la vie courante qui font appel au principe des leviers et de les différencier selon la famille à laquelle ils appartiennent.</w:t>
            </w:r>
          </w:p>
          <w:p w:rsidR="00C07165" w:rsidRPr="002F4071" w:rsidRDefault="00C07165">
            <w:pPr>
              <w:rPr>
                <w:rFonts w:ascii="Helvetica" w:hAnsi="Helvetica"/>
                <w:sz w:val="16"/>
                <w:lang w:val="fr-BE"/>
              </w:rPr>
            </w:pPr>
          </w:p>
        </w:tc>
      </w:tr>
      <w:tr w:rsidR="00C07165" w:rsidRPr="00922A54">
        <w:trPr>
          <w:trHeight w:val="936"/>
        </w:trPr>
        <w:tc>
          <w:tcPr>
            <w:tcW w:w="5165" w:type="dxa"/>
            <w:gridSpan w:val="3"/>
          </w:tcPr>
          <w:p w:rsidR="00C07165" w:rsidRDefault="00C07165" w:rsidP="00C07165">
            <w:pPr>
              <w:rPr>
                <w:rFonts w:ascii="Helvetica" w:hAnsi="Helvetica"/>
                <w:i/>
                <w:sz w:val="24"/>
                <w:lang w:val="fr-BE"/>
              </w:rPr>
            </w:pPr>
            <w:r w:rsidRPr="00C637ED">
              <w:rPr>
                <w:rFonts w:ascii="Helvetica" w:hAnsi="Helvetica"/>
                <w:b/>
                <w:sz w:val="24"/>
                <w:u w:val="single"/>
                <w:lang w:val="fr-BE"/>
              </w:rPr>
              <w:t>SITUATION MOBILISATRICE</w:t>
            </w:r>
            <w:r>
              <w:rPr>
                <w:rFonts w:ascii="Helvetica" w:hAnsi="Helvetica"/>
                <w:sz w:val="24"/>
                <w:lang w:val="fr-BE"/>
              </w:rPr>
              <w:t xml:space="preserve"> </w:t>
            </w:r>
            <w:r w:rsidRPr="009E47FC">
              <w:rPr>
                <w:rFonts w:ascii="Helvetica" w:hAnsi="Helvetica"/>
                <w:i/>
                <w:sz w:val="22"/>
                <w:lang w:val="fr-BE"/>
              </w:rPr>
              <w:t>Situat</w:t>
            </w:r>
            <w:r>
              <w:rPr>
                <w:rFonts w:ascii="Helvetica" w:hAnsi="Helvetica"/>
                <w:i/>
                <w:sz w:val="22"/>
                <w:lang w:val="fr-BE"/>
              </w:rPr>
              <w:t>ion-problème</w:t>
            </w:r>
            <w:r w:rsidRPr="009E47FC">
              <w:rPr>
                <w:rFonts w:ascii="Helvetica" w:hAnsi="Helvetica"/>
                <w:i/>
                <w:sz w:val="22"/>
                <w:lang w:val="fr-BE"/>
              </w:rPr>
              <w:t xml:space="preserve">, projet, structuration, </w:t>
            </w:r>
            <w:r>
              <w:rPr>
                <w:rFonts w:ascii="Helvetica" w:hAnsi="Helvetica"/>
                <w:i/>
                <w:sz w:val="22"/>
                <w:lang w:val="fr-BE"/>
              </w:rPr>
              <w:t>apprentissage</w:t>
            </w:r>
            <w:r w:rsidRPr="009E47FC">
              <w:rPr>
                <w:rFonts w:ascii="Helvetica" w:hAnsi="Helvetica"/>
                <w:i/>
                <w:sz w:val="22"/>
                <w:lang w:val="fr-BE"/>
              </w:rPr>
              <w:t>…</w:t>
            </w:r>
            <w:r>
              <w:rPr>
                <w:rFonts w:ascii="Helvetica" w:hAnsi="Helvetica"/>
                <w:i/>
                <w:sz w:val="24"/>
                <w:lang w:val="fr-BE"/>
              </w:rPr>
              <w:t xml:space="preserve"> </w:t>
            </w:r>
          </w:p>
          <w:p w:rsidR="00C07165" w:rsidRPr="009E47FC" w:rsidRDefault="00C07165" w:rsidP="00C07165">
            <w:pPr>
              <w:rPr>
                <w:rFonts w:ascii="Helvetica" w:hAnsi="Helvetica"/>
                <w:i/>
                <w:sz w:val="16"/>
                <w:lang w:val="fr-BE"/>
              </w:rPr>
            </w:pPr>
          </w:p>
          <w:p w:rsidR="00C07165" w:rsidRPr="00BC6721" w:rsidRDefault="00ED39C5" w:rsidP="00C07165">
            <w:pPr>
              <w:rPr>
                <w:rFonts w:asciiTheme="minorHAnsi" w:hAnsiTheme="minorHAnsi" w:cstheme="minorHAnsi"/>
                <w:b/>
                <w:sz w:val="22"/>
                <w:szCs w:val="22"/>
                <w:u w:val="single"/>
                <w:lang w:val="fr-BE"/>
              </w:rPr>
            </w:pPr>
            <w:r w:rsidRPr="00BC6721">
              <w:rPr>
                <w:rFonts w:asciiTheme="minorHAnsi" w:hAnsiTheme="minorHAnsi" w:cstheme="minorHAnsi"/>
                <w:sz w:val="22"/>
                <w:szCs w:val="22"/>
                <w:lang w:val="fr-BE"/>
              </w:rPr>
              <w:t xml:space="preserve">La S. propose un défi aux élèves. Elle leur </w:t>
            </w:r>
            <w:r w:rsidR="00BC6721">
              <w:rPr>
                <w:rFonts w:asciiTheme="minorHAnsi" w:hAnsiTheme="minorHAnsi" w:cstheme="minorHAnsi"/>
                <w:sz w:val="22"/>
                <w:szCs w:val="22"/>
                <w:lang w:val="fr-BE"/>
              </w:rPr>
              <w:t xml:space="preserve">expose un problème dans lequel </w:t>
            </w:r>
            <w:r w:rsidR="00F603BB">
              <w:rPr>
                <w:rFonts w:asciiTheme="minorHAnsi" w:hAnsiTheme="minorHAnsi" w:cstheme="minorHAnsi"/>
                <w:sz w:val="22"/>
                <w:szCs w:val="22"/>
                <w:lang w:val="fr-BE"/>
              </w:rPr>
              <w:t xml:space="preserve">la solution est l’utilisation d’un levier. </w:t>
            </w:r>
          </w:p>
          <w:p w:rsidR="00C07165" w:rsidRPr="00B62F92" w:rsidRDefault="00C07165" w:rsidP="00C07165">
            <w:pPr>
              <w:rPr>
                <w:rFonts w:ascii="Helvetica" w:hAnsi="Helvetica"/>
                <w:sz w:val="16"/>
                <w:lang w:val="fr-BE"/>
              </w:rPr>
            </w:pPr>
          </w:p>
        </w:tc>
        <w:tc>
          <w:tcPr>
            <w:tcW w:w="5165" w:type="dxa"/>
            <w:gridSpan w:val="2"/>
          </w:tcPr>
          <w:p w:rsidR="00C07165" w:rsidRPr="00014159" w:rsidRDefault="00C07165" w:rsidP="00C07165">
            <w:pPr>
              <w:rPr>
                <w:rFonts w:ascii="Helvetica" w:hAnsi="Helvetica"/>
                <w:b/>
                <w:sz w:val="24"/>
                <w:u w:val="single"/>
                <w:lang w:val="fr-BE"/>
              </w:rPr>
            </w:pPr>
            <w:r w:rsidRPr="00014159">
              <w:rPr>
                <w:rFonts w:ascii="Helvetica" w:hAnsi="Helvetica"/>
                <w:b/>
                <w:sz w:val="24"/>
                <w:u w:val="single"/>
                <w:lang w:val="fr-BE"/>
              </w:rPr>
              <w:t>PRÉREQUIS ÉVENTUELS</w:t>
            </w:r>
            <w:r w:rsidRPr="009E47FC">
              <w:rPr>
                <w:rFonts w:ascii="Helvetica" w:hAnsi="Helvetica"/>
                <w:b/>
                <w:sz w:val="24"/>
                <w:lang w:val="fr-BE"/>
              </w:rPr>
              <w:t xml:space="preserve"> </w:t>
            </w:r>
            <w:r w:rsidRPr="009E47FC">
              <w:rPr>
                <w:rFonts w:ascii="Helvetica" w:hAnsi="Helvetica"/>
                <w:i/>
                <w:sz w:val="22"/>
                <w:lang w:val="fr-BE"/>
              </w:rPr>
              <w:t xml:space="preserve">Pour </w:t>
            </w:r>
            <w:proofErr w:type="gramStart"/>
            <w:r w:rsidRPr="009E47FC">
              <w:rPr>
                <w:rFonts w:ascii="Helvetica" w:hAnsi="Helvetica"/>
                <w:i/>
                <w:sz w:val="22"/>
                <w:lang w:val="fr-BE"/>
              </w:rPr>
              <w:t>mener</w:t>
            </w:r>
            <w:proofErr w:type="gramEnd"/>
            <w:r w:rsidRPr="009E47FC">
              <w:rPr>
                <w:rFonts w:ascii="Helvetica" w:hAnsi="Helvetica"/>
                <w:i/>
                <w:sz w:val="22"/>
                <w:lang w:val="fr-BE"/>
              </w:rPr>
              <w:t xml:space="preserve"> à bien l’activité, les enfants doivent maîtriser…</w:t>
            </w:r>
          </w:p>
          <w:p w:rsidR="00C07165" w:rsidRPr="005D2D0A" w:rsidRDefault="00C07165" w:rsidP="00C07165">
            <w:pPr>
              <w:rPr>
                <w:rFonts w:ascii="Helvetica" w:hAnsi="Helvetica"/>
                <w:sz w:val="16"/>
                <w:lang w:val="fr-BE"/>
              </w:rPr>
            </w:pPr>
          </w:p>
          <w:p w:rsidR="00C07165" w:rsidRPr="00985252" w:rsidRDefault="0036223E" w:rsidP="00C07165">
            <w:pPr>
              <w:rPr>
                <w:rFonts w:asciiTheme="minorHAnsi" w:hAnsiTheme="minorHAnsi" w:cstheme="minorHAnsi"/>
                <w:sz w:val="24"/>
                <w:lang w:val="fr-BE"/>
              </w:rPr>
            </w:pPr>
            <w:r w:rsidRPr="00985252">
              <w:rPr>
                <w:rFonts w:asciiTheme="minorHAnsi" w:hAnsiTheme="minorHAnsi" w:cstheme="minorHAnsi"/>
                <w:sz w:val="24"/>
                <w:lang w:val="fr-BE"/>
              </w:rPr>
              <w:t>La notion de force.</w:t>
            </w:r>
          </w:p>
          <w:p w:rsidR="00C07165" w:rsidRPr="00B62F92" w:rsidRDefault="00C07165" w:rsidP="00C07165">
            <w:pPr>
              <w:rPr>
                <w:rFonts w:ascii="Helvetica" w:hAnsi="Helvetica"/>
                <w:sz w:val="16"/>
                <w:lang w:val="fr-BE"/>
              </w:rPr>
            </w:pPr>
          </w:p>
        </w:tc>
      </w:tr>
      <w:tr w:rsidR="00C07165" w:rsidRPr="00922A54">
        <w:trPr>
          <w:trHeight w:val="992"/>
        </w:trPr>
        <w:tc>
          <w:tcPr>
            <w:tcW w:w="10330" w:type="dxa"/>
            <w:gridSpan w:val="5"/>
          </w:tcPr>
          <w:p w:rsidR="00C07165" w:rsidRDefault="00C07165" w:rsidP="00C07165">
            <w:pPr>
              <w:rPr>
                <w:rFonts w:ascii="Helvetica" w:hAnsi="Helvetica"/>
                <w:sz w:val="24"/>
                <w:lang w:val="fr-BE"/>
              </w:rPr>
            </w:pPr>
            <w:proofErr w:type="gramStart"/>
            <w:r>
              <w:rPr>
                <w:rFonts w:ascii="Helvetica" w:hAnsi="Helvetica"/>
                <w:b/>
                <w:sz w:val="24"/>
                <w:u w:val="single"/>
                <w:lang w:val="fr-BE"/>
              </w:rPr>
              <w:t>SÉQUENCES</w:t>
            </w:r>
            <w:proofErr w:type="gramEnd"/>
            <w:r w:rsidRPr="00582D69">
              <w:rPr>
                <w:rFonts w:ascii="Helvetica" w:hAnsi="Helvetica"/>
                <w:b/>
                <w:sz w:val="24"/>
                <w:lang w:val="fr-BE"/>
              </w:rPr>
              <w:t xml:space="preserve"> </w:t>
            </w:r>
            <w:r>
              <w:rPr>
                <w:rFonts w:ascii="Helvetica" w:hAnsi="Helvetica"/>
                <w:sz w:val="24"/>
                <w:lang w:val="fr-BE"/>
              </w:rPr>
              <w:t xml:space="preserve"> </w:t>
            </w:r>
            <w:r w:rsidRPr="009E47FC">
              <w:rPr>
                <w:rFonts w:ascii="Helvetica" w:hAnsi="Helvetica"/>
                <w:i/>
                <w:sz w:val="22"/>
                <w:lang w:val="fr-BE"/>
              </w:rPr>
              <w:t>Les étapes de l’activité …</w:t>
            </w:r>
            <w:r w:rsidRPr="00922A54">
              <w:rPr>
                <w:rFonts w:ascii="Helvetica" w:hAnsi="Helvetica"/>
                <w:sz w:val="24"/>
                <w:lang w:val="fr-BE"/>
              </w:rPr>
              <w:t xml:space="preserve"> </w:t>
            </w:r>
          </w:p>
          <w:p w:rsidR="00C07165" w:rsidRPr="002F4071" w:rsidRDefault="00C07165" w:rsidP="00C07165">
            <w:pPr>
              <w:rPr>
                <w:rFonts w:ascii="Helvetica" w:hAnsi="Helvetica"/>
                <w:b/>
                <w:sz w:val="16"/>
                <w:u w:val="single"/>
                <w:lang w:val="fr-BE"/>
              </w:rPr>
            </w:pPr>
          </w:p>
          <w:p w:rsidR="00C07165" w:rsidRPr="00261EF1" w:rsidRDefault="00BC6721" w:rsidP="00BC6721">
            <w:pPr>
              <w:numPr>
                <w:ilvl w:val="0"/>
                <w:numId w:val="1"/>
              </w:numPr>
              <w:rPr>
                <w:rFonts w:asciiTheme="minorHAnsi" w:hAnsiTheme="minorHAnsi" w:cstheme="minorHAnsi"/>
                <w:b/>
                <w:sz w:val="20"/>
                <w:szCs w:val="20"/>
              </w:rPr>
            </w:pPr>
            <w:r w:rsidRPr="00261EF1">
              <w:rPr>
                <w:rFonts w:asciiTheme="minorHAnsi" w:hAnsiTheme="minorHAnsi" w:cstheme="minorHAnsi"/>
                <w:b/>
                <w:sz w:val="20"/>
                <w:szCs w:val="20"/>
              </w:rPr>
              <w:t>Situation mobilisatrice</w:t>
            </w:r>
            <w:r w:rsidR="004C5C40" w:rsidRPr="00261EF1">
              <w:rPr>
                <w:rFonts w:asciiTheme="minorHAnsi" w:hAnsiTheme="minorHAnsi" w:cstheme="minorHAnsi"/>
                <w:b/>
                <w:sz w:val="20"/>
                <w:szCs w:val="20"/>
              </w:rPr>
              <w:t> : Situation-problème + Emission d’hypothèses</w:t>
            </w:r>
            <w:r w:rsidRPr="00261EF1">
              <w:rPr>
                <w:rFonts w:asciiTheme="minorHAnsi" w:hAnsiTheme="minorHAnsi" w:cstheme="minorHAnsi"/>
                <w:b/>
                <w:sz w:val="20"/>
                <w:szCs w:val="20"/>
              </w:rPr>
              <w:t>.</w:t>
            </w:r>
          </w:p>
          <w:p w:rsidR="00BC6721" w:rsidRPr="00261EF1" w:rsidRDefault="00261EF1" w:rsidP="00BC6721">
            <w:pPr>
              <w:numPr>
                <w:ilvl w:val="0"/>
                <w:numId w:val="1"/>
              </w:numPr>
              <w:rPr>
                <w:rFonts w:asciiTheme="minorHAnsi" w:hAnsiTheme="minorHAnsi" w:cstheme="minorHAnsi"/>
                <w:b/>
                <w:sz w:val="20"/>
                <w:szCs w:val="20"/>
              </w:rPr>
            </w:pPr>
            <w:r>
              <w:rPr>
                <w:rFonts w:asciiTheme="minorHAnsi" w:hAnsiTheme="minorHAnsi" w:cstheme="minorHAnsi"/>
                <w:b/>
                <w:sz w:val="20"/>
                <w:szCs w:val="20"/>
              </w:rPr>
              <w:t>Recherche par modélisation du problème.</w:t>
            </w:r>
          </w:p>
          <w:p w:rsidR="00BC6721" w:rsidRDefault="00904DA7" w:rsidP="00BC6721">
            <w:pPr>
              <w:numPr>
                <w:ilvl w:val="0"/>
                <w:numId w:val="1"/>
              </w:numPr>
              <w:rPr>
                <w:rFonts w:asciiTheme="minorHAnsi" w:hAnsiTheme="minorHAnsi" w:cstheme="minorHAnsi"/>
                <w:b/>
                <w:sz w:val="20"/>
                <w:szCs w:val="20"/>
              </w:rPr>
            </w:pPr>
            <w:r>
              <w:rPr>
                <w:rFonts w:asciiTheme="minorHAnsi" w:hAnsiTheme="minorHAnsi" w:cstheme="minorHAnsi"/>
                <w:b/>
                <w:sz w:val="20"/>
                <w:szCs w:val="20"/>
              </w:rPr>
              <w:t>Ajustement des savoirs et introduction du vocabulaire.</w:t>
            </w:r>
          </w:p>
          <w:p w:rsidR="0047681C" w:rsidRDefault="0047681C" w:rsidP="00BC6721">
            <w:pPr>
              <w:numPr>
                <w:ilvl w:val="0"/>
                <w:numId w:val="1"/>
              </w:numPr>
              <w:rPr>
                <w:rFonts w:asciiTheme="minorHAnsi" w:hAnsiTheme="minorHAnsi" w:cstheme="minorHAnsi"/>
                <w:b/>
                <w:sz w:val="20"/>
                <w:szCs w:val="20"/>
              </w:rPr>
            </w:pPr>
            <w:r>
              <w:rPr>
                <w:rFonts w:asciiTheme="minorHAnsi" w:hAnsiTheme="minorHAnsi" w:cstheme="minorHAnsi"/>
                <w:b/>
                <w:sz w:val="20"/>
                <w:szCs w:val="20"/>
              </w:rPr>
              <w:t>Les 3 classes de leviers : Classement.</w:t>
            </w:r>
          </w:p>
          <w:p w:rsidR="00904DA7" w:rsidRPr="00904DA7" w:rsidRDefault="00904DA7" w:rsidP="00BC6721">
            <w:pPr>
              <w:numPr>
                <w:ilvl w:val="0"/>
                <w:numId w:val="1"/>
              </w:numPr>
              <w:rPr>
                <w:rFonts w:asciiTheme="minorHAnsi" w:hAnsiTheme="minorHAnsi" w:cstheme="minorHAnsi"/>
                <w:b/>
                <w:sz w:val="20"/>
                <w:szCs w:val="20"/>
              </w:rPr>
            </w:pPr>
            <w:r>
              <w:rPr>
                <w:rFonts w:asciiTheme="minorHAnsi" w:hAnsiTheme="minorHAnsi" w:cstheme="minorHAnsi"/>
                <w:b/>
                <w:sz w:val="20"/>
                <w:szCs w:val="20"/>
              </w:rPr>
              <w:t>Synthèse</w:t>
            </w:r>
            <w:r w:rsidR="0047681C">
              <w:rPr>
                <w:rFonts w:asciiTheme="minorHAnsi" w:hAnsiTheme="minorHAnsi" w:cstheme="minorHAnsi"/>
                <w:b/>
                <w:sz w:val="20"/>
                <w:szCs w:val="20"/>
              </w:rPr>
              <w:t>.</w:t>
            </w:r>
          </w:p>
          <w:p w:rsidR="00C07165" w:rsidRPr="007524B6" w:rsidRDefault="00C07165" w:rsidP="00C07165">
            <w:pPr>
              <w:rPr>
                <w:rFonts w:ascii="Helvetica" w:hAnsi="Helvetica"/>
                <w:b/>
                <w:sz w:val="24"/>
                <w:u w:val="single"/>
                <w:lang w:val="fr-BE"/>
              </w:rPr>
            </w:pPr>
          </w:p>
        </w:tc>
      </w:tr>
      <w:tr w:rsidR="00C07165" w:rsidRPr="00922A54">
        <w:trPr>
          <w:trHeight w:val="992"/>
        </w:trPr>
        <w:tc>
          <w:tcPr>
            <w:tcW w:w="2563" w:type="dxa"/>
          </w:tcPr>
          <w:p w:rsidR="00C07165" w:rsidRDefault="00C07165" w:rsidP="00C07165">
            <w:pPr>
              <w:rPr>
                <w:rFonts w:ascii="Helvetica" w:hAnsi="Helvetica"/>
                <w:sz w:val="24"/>
                <w:lang w:val="fr-BE"/>
              </w:rPr>
            </w:pPr>
            <w:r w:rsidRPr="00014159">
              <w:rPr>
                <w:rFonts w:ascii="Helvetica" w:hAnsi="Helvetica"/>
                <w:b/>
                <w:sz w:val="24"/>
                <w:u w:val="single"/>
                <w:lang w:val="fr-BE"/>
              </w:rPr>
              <w:t xml:space="preserve">COMPÉTENCE(S) </w:t>
            </w:r>
            <w:r>
              <w:rPr>
                <w:rFonts w:ascii="Helvetica" w:hAnsi="Helvetica"/>
                <w:b/>
                <w:sz w:val="24"/>
                <w:u w:val="single"/>
                <w:lang w:val="fr-BE"/>
              </w:rPr>
              <w:t>SOLLICIT</w:t>
            </w:r>
            <w:r w:rsidRPr="00014159">
              <w:rPr>
                <w:rFonts w:ascii="Helvetica" w:hAnsi="Helvetica"/>
                <w:b/>
                <w:sz w:val="24"/>
                <w:u w:val="single"/>
                <w:lang w:val="fr-BE"/>
              </w:rPr>
              <w:t>ÉE(S)</w:t>
            </w:r>
            <w:r w:rsidRPr="001F7EAE">
              <w:rPr>
                <w:rFonts w:ascii="Helvetica" w:hAnsi="Helvetica"/>
                <w:b/>
                <w:lang w:val="fr-BE"/>
              </w:rPr>
              <w:t xml:space="preserve"> </w:t>
            </w:r>
          </w:p>
          <w:p w:rsidR="00C07165" w:rsidRPr="002F4071" w:rsidRDefault="00C07165" w:rsidP="00C07165">
            <w:pPr>
              <w:rPr>
                <w:rFonts w:ascii="Helvetica" w:hAnsi="Helvetica"/>
                <w:b/>
                <w:sz w:val="16"/>
                <w:u w:val="single"/>
                <w:lang w:val="fr-BE"/>
              </w:rPr>
            </w:pPr>
          </w:p>
          <w:p w:rsidR="00C07165" w:rsidRPr="008F42D9" w:rsidRDefault="008F42D9" w:rsidP="008F42D9">
            <w:pPr>
              <w:autoSpaceDE w:val="0"/>
              <w:autoSpaceDN w:val="0"/>
              <w:adjustRightInd w:val="0"/>
              <w:rPr>
                <w:rFonts w:asciiTheme="minorHAnsi" w:hAnsiTheme="minorHAnsi" w:cstheme="minorHAnsi"/>
                <w:sz w:val="20"/>
                <w:szCs w:val="20"/>
                <w:lang w:val="fr-BE" w:eastAsia="fr-BE"/>
              </w:rPr>
            </w:pPr>
            <w:r>
              <w:rPr>
                <w:rFonts w:asciiTheme="minorHAnsi" w:hAnsiTheme="minorHAnsi" w:cstheme="minorHAnsi"/>
                <w:b/>
                <w:sz w:val="20"/>
                <w:szCs w:val="20"/>
              </w:rPr>
              <w:br/>
            </w:r>
            <w:r>
              <w:rPr>
                <w:rFonts w:asciiTheme="minorHAnsi" w:hAnsiTheme="minorHAnsi" w:cstheme="minorHAnsi"/>
                <w:b/>
                <w:sz w:val="20"/>
                <w:szCs w:val="20"/>
              </w:rPr>
              <w:br/>
            </w:r>
            <w:r w:rsidRPr="008F42D9">
              <w:rPr>
                <w:rFonts w:asciiTheme="minorHAnsi" w:hAnsiTheme="minorHAnsi" w:cstheme="minorHAnsi"/>
                <w:b/>
                <w:sz w:val="20"/>
                <w:szCs w:val="20"/>
              </w:rPr>
              <w:t>S2 :</w:t>
            </w:r>
            <w:r w:rsidRPr="008F42D9">
              <w:rPr>
                <w:rFonts w:asciiTheme="minorHAnsi" w:hAnsiTheme="minorHAnsi" w:cstheme="minorHAnsi"/>
                <w:sz w:val="20"/>
                <w:szCs w:val="20"/>
              </w:rPr>
              <w:t xml:space="preserve"> </w:t>
            </w:r>
            <w:r>
              <w:rPr>
                <w:rFonts w:asciiTheme="minorHAnsi" w:hAnsiTheme="minorHAnsi" w:cstheme="minorHAnsi"/>
                <w:sz w:val="20"/>
                <w:szCs w:val="20"/>
                <w:lang w:val="fr-BE" w:eastAsia="fr-BE"/>
              </w:rPr>
              <w:t xml:space="preserve">Rechercher et identifier des </w:t>
            </w:r>
            <w:r w:rsidRPr="008F42D9">
              <w:rPr>
                <w:rFonts w:asciiTheme="minorHAnsi" w:hAnsiTheme="minorHAnsi" w:cstheme="minorHAnsi"/>
                <w:sz w:val="20"/>
                <w:szCs w:val="20"/>
                <w:lang w:val="fr-BE" w:eastAsia="fr-BE"/>
              </w:rPr>
              <w:t>indices.</w:t>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b/>
                <w:sz w:val="20"/>
                <w:szCs w:val="20"/>
                <w:lang w:val="fr-BE" w:eastAsia="fr-BE"/>
              </w:rPr>
              <w:br/>
            </w:r>
            <w:r>
              <w:rPr>
                <w:rFonts w:asciiTheme="minorHAnsi" w:hAnsiTheme="minorHAnsi" w:cstheme="minorHAnsi"/>
                <w:b/>
                <w:sz w:val="20"/>
                <w:szCs w:val="20"/>
                <w:lang w:val="fr-BE" w:eastAsia="fr-BE"/>
              </w:rPr>
              <w:br/>
            </w:r>
            <w:r>
              <w:rPr>
                <w:rFonts w:asciiTheme="minorHAnsi" w:hAnsiTheme="minorHAnsi" w:cstheme="minorHAnsi"/>
                <w:b/>
                <w:sz w:val="20"/>
                <w:szCs w:val="20"/>
                <w:lang w:val="fr-BE" w:eastAsia="fr-BE"/>
              </w:rPr>
              <w:lastRenderedPageBreak/>
              <w:br/>
              <w:t xml:space="preserve">S3 : </w:t>
            </w:r>
            <w:r w:rsidRPr="008F42D9">
              <w:rPr>
                <w:rFonts w:asciiTheme="minorHAnsi" w:hAnsiTheme="minorHAnsi" w:cstheme="minorHAnsi"/>
                <w:sz w:val="20"/>
                <w:szCs w:val="20"/>
                <w:lang w:val="fr-BE" w:eastAsia="fr-BE"/>
              </w:rPr>
              <w:t>Agencer les indices en vue de formuler une piste de recherche.</w:t>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b/>
                <w:sz w:val="20"/>
                <w:szCs w:val="20"/>
                <w:lang w:val="fr-BE" w:eastAsia="fr-BE"/>
              </w:rPr>
              <w:t xml:space="preserve">S5 : </w:t>
            </w:r>
            <w:r w:rsidRPr="008F42D9">
              <w:rPr>
                <w:rFonts w:asciiTheme="minorHAnsi" w:hAnsiTheme="minorHAnsi" w:cstheme="minorHAnsi"/>
                <w:sz w:val="20"/>
                <w:szCs w:val="20"/>
                <w:lang w:val="fr-BE" w:eastAsia="fr-BE"/>
              </w:rPr>
              <w:t>Con</w:t>
            </w:r>
            <w:r>
              <w:rPr>
                <w:rFonts w:asciiTheme="minorHAnsi" w:hAnsiTheme="minorHAnsi" w:cstheme="minorHAnsi"/>
                <w:sz w:val="20"/>
                <w:szCs w:val="20"/>
                <w:lang w:val="fr-BE" w:eastAsia="fr-BE"/>
              </w:rPr>
              <w:t xml:space="preserve">cevoir ou adapter une procédure </w:t>
            </w:r>
            <w:r w:rsidRPr="008F42D9">
              <w:rPr>
                <w:rFonts w:asciiTheme="minorHAnsi" w:hAnsiTheme="minorHAnsi" w:cstheme="minorHAnsi"/>
                <w:sz w:val="20"/>
                <w:szCs w:val="20"/>
                <w:lang w:val="fr-BE" w:eastAsia="fr-BE"/>
              </w:rPr>
              <w:t>expérimentale.</w:t>
            </w:r>
            <w:r>
              <w:rPr>
                <w:rFonts w:asciiTheme="minorHAnsi" w:hAnsiTheme="minorHAnsi" w:cstheme="minorHAnsi"/>
                <w:sz w:val="20"/>
                <w:szCs w:val="20"/>
                <w:lang w:val="fr-BE" w:eastAsia="fr-BE"/>
              </w:rPr>
              <w:br/>
            </w:r>
            <w:r w:rsidRPr="008F42D9">
              <w:rPr>
                <w:rFonts w:asciiTheme="minorHAnsi" w:hAnsiTheme="minorHAnsi" w:cstheme="minorHAnsi"/>
                <w:b/>
                <w:sz w:val="20"/>
                <w:szCs w:val="20"/>
                <w:lang w:val="fr-BE" w:eastAsia="fr-BE"/>
              </w:rPr>
              <w:t>S6 :</w:t>
            </w:r>
            <w:r>
              <w:rPr>
                <w:rFonts w:asciiTheme="minorHAnsi" w:hAnsiTheme="minorHAnsi" w:cstheme="minorHAnsi"/>
                <w:sz w:val="20"/>
                <w:szCs w:val="20"/>
                <w:lang w:val="fr-BE" w:eastAsia="fr-BE"/>
              </w:rPr>
              <w:t xml:space="preserve"> </w:t>
            </w:r>
            <w:r w:rsidRPr="008F42D9">
              <w:rPr>
                <w:rFonts w:asciiTheme="minorHAnsi" w:hAnsiTheme="minorHAnsi" w:cstheme="minorHAnsi"/>
                <w:sz w:val="20"/>
                <w:szCs w:val="20"/>
                <w:lang w:val="fr-BE" w:eastAsia="fr-BE"/>
              </w:rPr>
              <w:t>Recueillir des informations par des observations.</w:t>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sidR="00985252">
              <w:rPr>
                <w:rFonts w:asciiTheme="minorHAnsi" w:hAnsiTheme="minorHAnsi" w:cstheme="minorHAnsi"/>
                <w:b/>
                <w:sz w:val="20"/>
                <w:szCs w:val="20"/>
                <w:lang w:val="fr-BE" w:eastAsia="fr-BE"/>
              </w:rPr>
              <w:t xml:space="preserve">S5 : </w:t>
            </w:r>
            <w:r w:rsidR="00985252" w:rsidRPr="008F42D9">
              <w:rPr>
                <w:rFonts w:asciiTheme="minorHAnsi" w:hAnsiTheme="minorHAnsi" w:cstheme="minorHAnsi"/>
                <w:sz w:val="20"/>
                <w:szCs w:val="20"/>
                <w:lang w:val="fr-BE" w:eastAsia="fr-BE"/>
              </w:rPr>
              <w:t>Con</w:t>
            </w:r>
            <w:r w:rsidR="00985252">
              <w:rPr>
                <w:rFonts w:asciiTheme="minorHAnsi" w:hAnsiTheme="minorHAnsi" w:cstheme="minorHAnsi"/>
                <w:sz w:val="20"/>
                <w:szCs w:val="20"/>
                <w:lang w:val="fr-BE" w:eastAsia="fr-BE"/>
              </w:rPr>
              <w:t xml:space="preserve">cevoir ou adapter une procédure </w:t>
            </w:r>
            <w:r w:rsidR="00985252" w:rsidRPr="008F42D9">
              <w:rPr>
                <w:rFonts w:asciiTheme="minorHAnsi" w:hAnsiTheme="minorHAnsi" w:cstheme="minorHAnsi"/>
                <w:sz w:val="20"/>
                <w:szCs w:val="20"/>
                <w:lang w:val="fr-BE" w:eastAsia="fr-BE"/>
              </w:rPr>
              <w:t>expérimentale.</w:t>
            </w:r>
            <w:r w:rsidR="00985252">
              <w:rPr>
                <w:rFonts w:asciiTheme="minorHAnsi" w:hAnsiTheme="minorHAnsi" w:cstheme="minorHAnsi"/>
                <w:sz w:val="20"/>
                <w:szCs w:val="20"/>
                <w:lang w:val="fr-BE" w:eastAsia="fr-BE"/>
              </w:rPr>
              <w:br/>
            </w:r>
            <w:r w:rsidRPr="008F42D9">
              <w:rPr>
                <w:rFonts w:asciiTheme="minorHAnsi" w:hAnsiTheme="minorHAnsi" w:cstheme="minorHAnsi"/>
                <w:b/>
                <w:sz w:val="20"/>
                <w:szCs w:val="20"/>
                <w:lang w:val="fr-BE" w:eastAsia="fr-BE"/>
              </w:rPr>
              <w:t>S6 :</w:t>
            </w:r>
            <w:r>
              <w:rPr>
                <w:rFonts w:asciiTheme="minorHAnsi" w:hAnsiTheme="minorHAnsi" w:cstheme="minorHAnsi"/>
                <w:sz w:val="20"/>
                <w:szCs w:val="20"/>
                <w:lang w:val="fr-BE" w:eastAsia="fr-BE"/>
              </w:rPr>
              <w:t xml:space="preserve"> </w:t>
            </w:r>
            <w:r w:rsidRPr="008F42D9">
              <w:rPr>
                <w:rFonts w:asciiTheme="minorHAnsi" w:hAnsiTheme="minorHAnsi" w:cstheme="minorHAnsi"/>
                <w:sz w:val="20"/>
                <w:szCs w:val="20"/>
                <w:lang w:val="fr-BE" w:eastAsia="fr-BE"/>
              </w:rPr>
              <w:t>Recueillir des informations par des observations.</w:t>
            </w:r>
            <w:r>
              <w:rPr>
                <w:rFonts w:asciiTheme="minorHAnsi" w:hAnsiTheme="minorHAnsi" w:cstheme="minorHAnsi"/>
                <w:sz w:val="20"/>
                <w:szCs w:val="20"/>
                <w:lang w:val="fr-BE" w:eastAsia="fr-BE"/>
              </w:rPr>
              <w:br/>
            </w:r>
            <w:r w:rsidRPr="008F42D9">
              <w:rPr>
                <w:rFonts w:asciiTheme="minorHAnsi" w:hAnsiTheme="minorHAnsi" w:cstheme="minorHAnsi"/>
                <w:b/>
                <w:sz w:val="20"/>
                <w:szCs w:val="20"/>
                <w:lang w:val="fr-BE" w:eastAsia="fr-BE"/>
              </w:rPr>
              <w:t>S15 :</w:t>
            </w:r>
            <w:r>
              <w:rPr>
                <w:rFonts w:asciiTheme="minorHAnsi" w:hAnsiTheme="minorHAnsi" w:cstheme="minorHAnsi"/>
                <w:sz w:val="20"/>
                <w:szCs w:val="20"/>
                <w:lang w:val="fr-BE" w:eastAsia="fr-BE"/>
              </w:rPr>
              <w:t xml:space="preserve"> </w:t>
            </w:r>
            <w:r w:rsidRPr="008F42D9">
              <w:rPr>
                <w:rFonts w:asciiTheme="minorHAnsi" w:hAnsiTheme="minorHAnsi" w:cstheme="minorHAnsi"/>
                <w:sz w:val="20"/>
                <w:szCs w:val="20"/>
                <w:lang w:val="fr-BE" w:eastAsia="fr-BE"/>
              </w:rPr>
              <w:t>Valider les résultats d’une recherche.</w:t>
            </w:r>
            <w:r w:rsidR="00B06184">
              <w:rPr>
                <w:rFonts w:asciiTheme="minorHAnsi" w:hAnsiTheme="minorHAnsi" w:cstheme="minorHAnsi"/>
                <w:sz w:val="20"/>
                <w:szCs w:val="20"/>
                <w:lang w:val="fr-BE" w:eastAsia="fr-BE"/>
              </w:rPr>
              <w:br/>
            </w:r>
            <w:r w:rsidR="00B06184">
              <w:rPr>
                <w:rFonts w:asciiTheme="minorHAnsi" w:hAnsiTheme="minorHAnsi" w:cstheme="minorHAnsi"/>
                <w:sz w:val="20"/>
                <w:szCs w:val="20"/>
                <w:lang w:val="fr-BE" w:eastAsia="fr-BE"/>
              </w:rPr>
              <w:br/>
            </w:r>
            <w:r w:rsidR="00B06184">
              <w:rPr>
                <w:rFonts w:asciiTheme="minorHAnsi" w:hAnsiTheme="minorHAnsi" w:cstheme="minorHAnsi"/>
                <w:sz w:val="20"/>
                <w:szCs w:val="20"/>
                <w:lang w:val="fr-BE" w:eastAsia="fr-BE"/>
              </w:rPr>
              <w:br/>
            </w:r>
            <w:r w:rsidR="00B06184">
              <w:rPr>
                <w:rFonts w:asciiTheme="minorHAnsi" w:hAnsiTheme="minorHAnsi" w:cstheme="minorHAnsi"/>
                <w:sz w:val="20"/>
                <w:szCs w:val="20"/>
                <w:lang w:val="fr-BE" w:eastAsia="fr-BE"/>
              </w:rPr>
              <w:br/>
            </w:r>
            <w:r w:rsidR="00B06184">
              <w:rPr>
                <w:rFonts w:asciiTheme="minorHAnsi" w:hAnsiTheme="minorHAnsi" w:cstheme="minorHAnsi"/>
                <w:sz w:val="20"/>
                <w:szCs w:val="20"/>
                <w:lang w:val="fr-BE" w:eastAsia="fr-BE"/>
              </w:rPr>
              <w:br/>
            </w:r>
            <w:r w:rsidR="00B06184">
              <w:rPr>
                <w:rFonts w:asciiTheme="minorHAnsi" w:hAnsiTheme="minorHAnsi" w:cstheme="minorHAnsi"/>
                <w:sz w:val="20"/>
                <w:szCs w:val="20"/>
                <w:lang w:val="fr-BE" w:eastAsia="fr-BE"/>
              </w:rPr>
              <w:br/>
            </w:r>
            <w:r w:rsidR="00B06184">
              <w:rPr>
                <w:rFonts w:asciiTheme="minorHAnsi" w:hAnsiTheme="minorHAnsi" w:cstheme="minorHAnsi"/>
                <w:sz w:val="20"/>
                <w:szCs w:val="20"/>
                <w:lang w:val="fr-BE" w:eastAsia="fr-BE"/>
              </w:rPr>
              <w:br/>
            </w:r>
            <w:r w:rsidR="008466AC" w:rsidRPr="008466AC">
              <w:rPr>
                <w:rFonts w:asciiTheme="minorHAnsi" w:hAnsiTheme="minorHAnsi" w:cstheme="minorHAnsi"/>
                <w:b/>
                <w:sz w:val="20"/>
                <w:szCs w:val="20"/>
                <w:lang w:val="fr-BE" w:eastAsia="fr-BE"/>
              </w:rPr>
              <w:t>S12 :</w:t>
            </w:r>
            <w:r w:rsidR="008466AC">
              <w:rPr>
                <w:rFonts w:asciiTheme="minorHAnsi" w:hAnsiTheme="minorHAnsi" w:cstheme="minorHAnsi"/>
                <w:sz w:val="20"/>
                <w:szCs w:val="20"/>
                <w:lang w:val="fr-BE" w:eastAsia="fr-BE"/>
              </w:rPr>
              <w:t xml:space="preserve"> Comparer, </w:t>
            </w:r>
            <w:proofErr w:type="gramStart"/>
            <w:r w:rsidR="008466AC">
              <w:rPr>
                <w:rFonts w:asciiTheme="minorHAnsi" w:hAnsiTheme="minorHAnsi" w:cstheme="minorHAnsi"/>
                <w:sz w:val="20"/>
                <w:szCs w:val="20"/>
                <w:lang w:val="fr-BE" w:eastAsia="fr-BE"/>
              </w:rPr>
              <w:t>trier</w:t>
            </w:r>
            <w:proofErr w:type="gramEnd"/>
            <w:r w:rsidR="008466AC" w:rsidRPr="008466AC">
              <w:rPr>
                <w:rFonts w:asciiTheme="minorHAnsi" w:hAnsiTheme="minorHAnsi" w:cstheme="minorHAnsi"/>
                <w:sz w:val="20"/>
                <w:szCs w:val="20"/>
                <w:lang w:val="fr-BE" w:eastAsia="fr-BE"/>
              </w:rPr>
              <w:t>, classer.</w:t>
            </w:r>
            <w:r>
              <w:rPr>
                <w:rFonts w:asciiTheme="minorHAnsi" w:hAnsiTheme="minorHAnsi" w:cstheme="minorHAnsi"/>
                <w:sz w:val="20"/>
                <w:szCs w:val="20"/>
                <w:lang w:val="fr-BE" w:eastAsia="fr-BE"/>
              </w:rPr>
              <w:br/>
            </w:r>
            <w:r w:rsidR="004B7224" w:rsidRPr="004B7224">
              <w:rPr>
                <w:rFonts w:asciiTheme="minorHAnsi" w:hAnsiTheme="minorHAnsi" w:cstheme="minorHAnsi"/>
                <w:b/>
                <w:sz w:val="20"/>
                <w:szCs w:val="20"/>
                <w:lang w:val="fr-BE" w:eastAsia="fr-BE"/>
              </w:rPr>
              <w:t>S17 :</w:t>
            </w:r>
            <w:r w:rsidR="004B7224">
              <w:rPr>
                <w:rFonts w:asciiTheme="minorHAnsi" w:hAnsiTheme="minorHAnsi" w:cstheme="minorHAnsi"/>
                <w:sz w:val="20"/>
                <w:szCs w:val="20"/>
                <w:lang w:val="fr-BE" w:eastAsia="fr-BE"/>
              </w:rPr>
              <w:t xml:space="preserve"> Réinvestir les </w:t>
            </w:r>
            <w:r w:rsidR="004B7224" w:rsidRPr="004B7224">
              <w:rPr>
                <w:rFonts w:asciiTheme="minorHAnsi" w:hAnsiTheme="minorHAnsi" w:cstheme="minorHAnsi"/>
                <w:sz w:val="20"/>
                <w:szCs w:val="20"/>
                <w:lang w:val="fr-BE" w:eastAsia="fr-BE"/>
              </w:rPr>
              <w:t>connaissances acquises dans d’autres situations.</w:t>
            </w:r>
            <w:r w:rsidR="00985252">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sidR="004B7224">
              <w:rPr>
                <w:rFonts w:asciiTheme="minorHAnsi" w:hAnsiTheme="minorHAnsi" w:cstheme="minorHAnsi"/>
                <w:sz w:val="20"/>
                <w:szCs w:val="20"/>
                <w:lang w:val="fr-BE" w:eastAsia="fr-BE"/>
              </w:rPr>
              <w:br/>
            </w:r>
            <w:r w:rsidR="004B7224">
              <w:rPr>
                <w:rFonts w:asciiTheme="minorHAnsi" w:hAnsiTheme="minorHAnsi" w:cstheme="minorHAnsi"/>
                <w:sz w:val="20"/>
                <w:szCs w:val="20"/>
                <w:lang w:val="fr-BE" w:eastAsia="fr-BE"/>
              </w:rPr>
              <w:br/>
            </w:r>
            <w:r w:rsidR="004B7224">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r>
              <w:rPr>
                <w:rFonts w:asciiTheme="minorHAnsi" w:hAnsiTheme="minorHAnsi" w:cstheme="minorHAnsi"/>
                <w:sz w:val="20"/>
                <w:szCs w:val="20"/>
                <w:lang w:val="fr-BE" w:eastAsia="fr-BE"/>
              </w:rPr>
              <w:br/>
            </w:r>
          </w:p>
        </w:tc>
        <w:tc>
          <w:tcPr>
            <w:tcW w:w="4536" w:type="dxa"/>
            <w:gridSpan w:val="3"/>
          </w:tcPr>
          <w:p w:rsidR="00C07165" w:rsidRPr="0075520C" w:rsidRDefault="00C07165" w:rsidP="00C07165">
            <w:pPr>
              <w:rPr>
                <w:rFonts w:asciiTheme="minorHAnsi" w:hAnsiTheme="minorHAnsi" w:cstheme="minorHAnsi"/>
                <w:i/>
                <w:sz w:val="22"/>
                <w:lang w:val="fr-BE"/>
              </w:rPr>
            </w:pPr>
            <w:r w:rsidRPr="0075520C">
              <w:rPr>
                <w:rFonts w:asciiTheme="minorHAnsi" w:hAnsiTheme="minorHAnsi" w:cstheme="minorHAnsi"/>
                <w:b/>
                <w:sz w:val="24"/>
                <w:u w:val="single"/>
                <w:lang w:val="fr-BE"/>
              </w:rPr>
              <w:lastRenderedPageBreak/>
              <w:t>METHODOLOGIE</w:t>
            </w:r>
            <w:r w:rsidRPr="0075520C">
              <w:rPr>
                <w:rFonts w:asciiTheme="minorHAnsi" w:hAnsiTheme="minorHAnsi" w:cstheme="minorHAnsi"/>
                <w:sz w:val="24"/>
                <w:lang w:val="fr-BE"/>
              </w:rPr>
              <w:t xml:space="preserve"> </w:t>
            </w:r>
            <w:r w:rsidRPr="0075520C">
              <w:rPr>
                <w:rFonts w:asciiTheme="minorHAnsi" w:hAnsiTheme="minorHAnsi" w:cstheme="minorHAnsi"/>
                <w:i/>
                <w:sz w:val="22"/>
                <w:lang w:val="fr-BE"/>
              </w:rPr>
              <w:t>Dont objectifs intermédiaires</w:t>
            </w:r>
          </w:p>
          <w:p w:rsidR="00C07165" w:rsidRPr="0075520C" w:rsidRDefault="0075520C" w:rsidP="00C07165">
            <w:pPr>
              <w:rPr>
                <w:rFonts w:asciiTheme="minorHAnsi" w:hAnsiTheme="minorHAnsi" w:cstheme="minorHAnsi"/>
                <w:i/>
                <w:sz w:val="16"/>
                <w:lang w:val="fr-BE"/>
              </w:rPr>
            </w:pPr>
            <w:r>
              <w:rPr>
                <w:rFonts w:asciiTheme="minorHAnsi" w:hAnsiTheme="minorHAnsi" w:cstheme="minorHAnsi"/>
                <w:i/>
                <w:sz w:val="16"/>
                <w:lang w:val="fr-BE"/>
              </w:rPr>
              <w:br/>
            </w:r>
            <w:r>
              <w:rPr>
                <w:rFonts w:asciiTheme="minorHAnsi" w:hAnsiTheme="minorHAnsi" w:cstheme="minorHAnsi"/>
                <w:i/>
                <w:sz w:val="16"/>
                <w:lang w:val="fr-BE"/>
              </w:rPr>
              <w:br/>
            </w:r>
          </w:p>
          <w:p w:rsidR="00261EF1" w:rsidRPr="0075520C" w:rsidRDefault="00BC6721" w:rsidP="00261EF1">
            <w:pPr>
              <w:numPr>
                <w:ilvl w:val="0"/>
                <w:numId w:val="2"/>
              </w:numPr>
              <w:ind w:left="355" w:hanging="279"/>
              <w:rPr>
                <w:rFonts w:asciiTheme="minorHAnsi" w:hAnsiTheme="minorHAnsi" w:cstheme="minorHAnsi"/>
                <w:sz w:val="16"/>
                <w:lang w:val="fr-BE"/>
              </w:rPr>
            </w:pPr>
            <w:r w:rsidRPr="0075520C">
              <w:rPr>
                <w:rFonts w:asciiTheme="minorHAnsi" w:hAnsiTheme="minorHAnsi" w:cstheme="minorHAnsi"/>
                <w:b/>
                <w:sz w:val="22"/>
                <w:szCs w:val="22"/>
              </w:rPr>
              <w:t>Situation mobilisatrice </w:t>
            </w:r>
            <w:proofErr w:type="gramStart"/>
            <w:r w:rsidRPr="0075520C">
              <w:rPr>
                <w:rFonts w:asciiTheme="minorHAnsi" w:hAnsiTheme="minorHAnsi" w:cstheme="minorHAnsi"/>
                <w:b/>
                <w:sz w:val="22"/>
                <w:szCs w:val="22"/>
              </w:rPr>
              <w:t>:</w:t>
            </w:r>
            <w:proofErr w:type="gramEnd"/>
            <w:r w:rsidR="00F603BB" w:rsidRPr="0075520C">
              <w:rPr>
                <w:rFonts w:asciiTheme="minorHAnsi" w:hAnsiTheme="minorHAnsi" w:cstheme="minorHAnsi"/>
                <w:sz w:val="16"/>
                <w:lang w:val="fr-BE"/>
              </w:rPr>
              <w:br/>
            </w:r>
            <w:r w:rsidR="00F603BB" w:rsidRPr="0075520C">
              <w:rPr>
                <w:rFonts w:asciiTheme="minorHAnsi" w:hAnsiTheme="minorHAnsi" w:cstheme="minorHAnsi"/>
                <w:sz w:val="20"/>
                <w:szCs w:val="20"/>
                <w:lang w:val="fr-BE"/>
              </w:rPr>
              <w:t xml:space="preserve">Les élèves reçoivent un document élève sur lequel est indiqué un problème. </w:t>
            </w:r>
            <w:r w:rsidR="00A42A15" w:rsidRPr="0075520C">
              <w:rPr>
                <w:rFonts w:asciiTheme="minorHAnsi" w:hAnsiTheme="minorHAnsi" w:cstheme="minorHAnsi"/>
                <w:sz w:val="20"/>
                <w:szCs w:val="20"/>
                <w:lang w:val="fr-BE"/>
              </w:rPr>
              <w:t>La S. leur lance le défi</w:t>
            </w:r>
            <w:r w:rsidR="007D6D40" w:rsidRPr="0075520C">
              <w:rPr>
                <w:rFonts w:asciiTheme="minorHAnsi" w:hAnsiTheme="minorHAnsi" w:cstheme="minorHAnsi"/>
                <w:sz w:val="20"/>
                <w:szCs w:val="20"/>
                <w:lang w:val="fr-BE"/>
              </w:rPr>
              <w:t xml:space="preserve"> de </w:t>
            </w:r>
            <w:r w:rsidR="000347C9">
              <w:rPr>
                <w:rFonts w:asciiTheme="minorHAnsi" w:hAnsiTheme="minorHAnsi" w:cstheme="minorHAnsi"/>
                <w:sz w:val="20"/>
                <w:szCs w:val="20"/>
                <w:lang w:val="fr-BE"/>
              </w:rPr>
              <w:t xml:space="preserve">le </w:t>
            </w:r>
            <w:r w:rsidR="007D6D40" w:rsidRPr="0075520C">
              <w:rPr>
                <w:rFonts w:asciiTheme="minorHAnsi" w:hAnsiTheme="minorHAnsi" w:cstheme="minorHAnsi"/>
                <w:sz w:val="20"/>
                <w:szCs w:val="20"/>
                <w:lang w:val="fr-BE"/>
              </w:rPr>
              <w:t>résoudr</w:t>
            </w:r>
            <w:r w:rsidR="000347C9">
              <w:rPr>
                <w:rFonts w:asciiTheme="minorHAnsi" w:hAnsiTheme="minorHAnsi" w:cstheme="minorHAnsi"/>
                <w:sz w:val="20"/>
                <w:szCs w:val="20"/>
                <w:lang w:val="fr-BE"/>
              </w:rPr>
              <w:t>e</w:t>
            </w:r>
            <w:r w:rsidR="007D6D40" w:rsidRPr="0075520C">
              <w:rPr>
                <w:rFonts w:asciiTheme="minorHAnsi" w:hAnsiTheme="minorHAnsi" w:cstheme="minorHAnsi"/>
                <w:sz w:val="20"/>
                <w:szCs w:val="20"/>
                <w:lang w:val="fr-BE"/>
              </w:rPr>
              <w:t xml:space="preserve">. Les élèves émettent des hypothèses oralement. </w:t>
            </w:r>
            <w:r w:rsidR="00617931" w:rsidRPr="0075520C">
              <w:rPr>
                <w:rFonts w:asciiTheme="minorHAnsi" w:hAnsiTheme="minorHAnsi" w:cstheme="minorHAnsi"/>
                <w:sz w:val="20"/>
                <w:szCs w:val="20"/>
                <w:lang w:val="fr-BE"/>
              </w:rPr>
              <w:t>Ensuite ils dessinent leur solution et la décrivent. Ils doivent également cocher une case selon que leur dispositif fait appel à l’énergie humaine ou à l’énergie mécanique.</w:t>
            </w:r>
            <w:r w:rsidR="004C5C40" w:rsidRPr="0075520C">
              <w:rPr>
                <w:rFonts w:asciiTheme="minorHAnsi" w:hAnsiTheme="minorHAnsi" w:cstheme="minorHAnsi"/>
                <w:sz w:val="20"/>
                <w:szCs w:val="20"/>
                <w:lang w:val="fr-BE"/>
              </w:rPr>
              <w:t xml:space="preserve"> </w:t>
            </w:r>
            <w:r w:rsidR="00617931" w:rsidRPr="0075520C">
              <w:rPr>
                <w:rFonts w:asciiTheme="minorHAnsi" w:hAnsiTheme="minorHAnsi" w:cstheme="minorHAnsi"/>
                <w:sz w:val="20"/>
                <w:szCs w:val="20"/>
                <w:lang w:val="fr-BE"/>
              </w:rPr>
              <w:t xml:space="preserve"> </w:t>
            </w:r>
            <w:r w:rsidR="00261EF1" w:rsidRPr="0075520C">
              <w:rPr>
                <w:rFonts w:asciiTheme="minorHAnsi" w:hAnsiTheme="minorHAnsi" w:cstheme="minorHAnsi"/>
                <w:sz w:val="20"/>
                <w:szCs w:val="20"/>
                <w:lang w:val="fr-BE"/>
              </w:rPr>
              <w:br/>
            </w:r>
            <w:r w:rsidR="00261EF1" w:rsidRPr="0075520C">
              <w:rPr>
                <w:rFonts w:asciiTheme="minorHAnsi" w:hAnsiTheme="minorHAnsi" w:cstheme="minorHAnsi"/>
                <w:sz w:val="20"/>
                <w:szCs w:val="20"/>
                <w:lang w:val="fr-BE"/>
              </w:rPr>
              <w:br/>
            </w:r>
            <w:r w:rsidR="00261EF1" w:rsidRPr="0075520C">
              <w:rPr>
                <w:rFonts w:asciiTheme="minorHAnsi" w:hAnsiTheme="minorHAnsi" w:cstheme="minorHAnsi"/>
                <w:sz w:val="20"/>
                <w:szCs w:val="20"/>
                <w:lang w:val="fr-BE"/>
              </w:rPr>
              <w:br/>
            </w:r>
            <w:r w:rsidR="0075520C">
              <w:rPr>
                <w:rFonts w:asciiTheme="minorHAnsi" w:hAnsiTheme="minorHAnsi" w:cstheme="minorHAnsi"/>
                <w:sz w:val="20"/>
                <w:szCs w:val="20"/>
                <w:lang w:val="fr-BE"/>
              </w:rPr>
              <w:br/>
            </w:r>
          </w:p>
          <w:p w:rsidR="00261EF1" w:rsidRPr="0075520C" w:rsidRDefault="00261EF1" w:rsidP="00261EF1">
            <w:pPr>
              <w:numPr>
                <w:ilvl w:val="0"/>
                <w:numId w:val="2"/>
              </w:numPr>
              <w:ind w:left="355" w:hanging="279"/>
              <w:rPr>
                <w:rFonts w:asciiTheme="minorHAnsi" w:hAnsiTheme="minorHAnsi" w:cstheme="minorHAnsi"/>
                <w:sz w:val="16"/>
                <w:lang w:val="fr-BE"/>
              </w:rPr>
            </w:pPr>
            <w:r w:rsidRPr="0075520C">
              <w:rPr>
                <w:rFonts w:asciiTheme="minorHAnsi" w:hAnsiTheme="minorHAnsi" w:cstheme="minorHAnsi"/>
                <w:b/>
                <w:sz w:val="22"/>
                <w:szCs w:val="22"/>
                <w:lang w:val="fr-BE"/>
              </w:rPr>
              <w:t xml:space="preserve">Recherche par modélisation du problème : Proposition d’un plan de recherche par la S </w:t>
            </w:r>
            <w:r w:rsidRPr="0075520C">
              <w:rPr>
                <w:rFonts w:asciiTheme="minorHAnsi" w:hAnsiTheme="minorHAnsi" w:cstheme="minorHAnsi"/>
                <w:b/>
                <w:sz w:val="22"/>
                <w:szCs w:val="22"/>
                <w:lang w:val="fr-BE"/>
              </w:rPr>
              <w:lastRenderedPageBreak/>
              <w:t>- Essais-erreurs – Mise en commun </w:t>
            </w:r>
            <w:proofErr w:type="gramStart"/>
            <w:r w:rsidRPr="0075520C">
              <w:rPr>
                <w:rFonts w:asciiTheme="minorHAnsi" w:hAnsiTheme="minorHAnsi" w:cstheme="minorHAnsi"/>
                <w:b/>
                <w:sz w:val="22"/>
                <w:szCs w:val="22"/>
                <w:lang w:val="fr-BE"/>
              </w:rPr>
              <w:t>:</w:t>
            </w:r>
            <w:proofErr w:type="gramEnd"/>
            <w:r w:rsidR="002E52FB" w:rsidRPr="0075520C">
              <w:rPr>
                <w:rFonts w:asciiTheme="minorHAnsi" w:hAnsiTheme="minorHAnsi" w:cstheme="minorHAnsi"/>
                <w:sz w:val="20"/>
                <w:szCs w:val="20"/>
                <w:lang w:val="fr-BE"/>
              </w:rPr>
              <w:br/>
            </w:r>
            <w:r w:rsidR="004C5C40" w:rsidRPr="0075520C">
              <w:rPr>
                <w:rFonts w:asciiTheme="minorHAnsi" w:hAnsiTheme="minorHAnsi" w:cstheme="minorHAnsi"/>
                <w:sz w:val="20"/>
                <w:szCs w:val="20"/>
                <w:lang w:val="fr-BE"/>
              </w:rPr>
              <w:t>La S. donne</w:t>
            </w:r>
            <w:r w:rsidRPr="0075520C">
              <w:rPr>
                <w:rFonts w:asciiTheme="minorHAnsi" w:hAnsiTheme="minorHAnsi" w:cstheme="minorHAnsi"/>
                <w:sz w:val="20"/>
                <w:szCs w:val="20"/>
                <w:lang w:val="fr-BE"/>
              </w:rPr>
              <w:t xml:space="preserve"> des indices sur</w:t>
            </w:r>
            <w:r w:rsidR="004C5C40" w:rsidRPr="0075520C">
              <w:rPr>
                <w:rFonts w:asciiTheme="minorHAnsi" w:hAnsiTheme="minorHAnsi" w:cstheme="minorHAnsi"/>
                <w:sz w:val="20"/>
                <w:szCs w:val="20"/>
                <w:lang w:val="fr-BE"/>
              </w:rPr>
              <w:t xml:space="preserve"> </w:t>
            </w:r>
            <w:r w:rsidR="000347C9">
              <w:rPr>
                <w:rFonts w:asciiTheme="minorHAnsi" w:hAnsiTheme="minorHAnsi" w:cstheme="minorHAnsi"/>
                <w:sz w:val="20"/>
                <w:szCs w:val="20"/>
                <w:lang w:val="fr-BE"/>
              </w:rPr>
              <w:t>la</w:t>
            </w:r>
            <w:r w:rsidR="004C5C40" w:rsidRPr="0075520C">
              <w:rPr>
                <w:rFonts w:asciiTheme="minorHAnsi" w:hAnsiTheme="minorHAnsi" w:cstheme="minorHAnsi"/>
                <w:sz w:val="20"/>
                <w:szCs w:val="20"/>
                <w:lang w:val="fr-BE"/>
              </w:rPr>
              <w:t xml:space="preserve"> solution </w:t>
            </w:r>
            <w:r w:rsidR="000347C9">
              <w:rPr>
                <w:rFonts w:asciiTheme="minorHAnsi" w:hAnsiTheme="minorHAnsi" w:cstheme="minorHAnsi"/>
                <w:sz w:val="20"/>
                <w:szCs w:val="20"/>
                <w:lang w:val="fr-BE"/>
              </w:rPr>
              <w:t xml:space="preserve">choisie par l’ouvrier </w:t>
            </w:r>
            <w:r w:rsidR="004C5C40" w:rsidRPr="0075520C">
              <w:rPr>
                <w:rFonts w:asciiTheme="minorHAnsi" w:hAnsiTheme="minorHAnsi" w:cstheme="minorHAnsi"/>
                <w:sz w:val="20"/>
                <w:szCs w:val="20"/>
                <w:lang w:val="fr-BE"/>
              </w:rPr>
              <w:t>aux élèves. Elle explique qu’</w:t>
            </w:r>
            <w:r w:rsidR="000347C9">
              <w:rPr>
                <w:rFonts w:asciiTheme="minorHAnsi" w:hAnsiTheme="minorHAnsi" w:cstheme="minorHAnsi"/>
                <w:sz w:val="20"/>
                <w:szCs w:val="20"/>
                <w:lang w:val="fr-BE"/>
              </w:rPr>
              <w:t>il</w:t>
            </w:r>
            <w:r w:rsidR="004C5C40" w:rsidRPr="0075520C">
              <w:rPr>
                <w:rFonts w:asciiTheme="minorHAnsi" w:hAnsiTheme="minorHAnsi" w:cstheme="minorHAnsi"/>
                <w:sz w:val="20"/>
                <w:szCs w:val="20"/>
                <w:lang w:val="fr-BE"/>
              </w:rPr>
              <w:t xml:space="preserve"> n’a utilisé qu’une grande barre de métal et une brique pour soulever la caisse assez haut pour glisser les briques en dessous et éviter qu’elle soit mouillée. </w:t>
            </w:r>
            <w:r w:rsidR="00466014" w:rsidRPr="0075520C">
              <w:rPr>
                <w:rFonts w:asciiTheme="minorHAnsi" w:hAnsiTheme="minorHAnsi" w:cstheme="minorHAnsi"/>
                <w:sz w:val="20"/>
                <w:szCs w:val="20"/>
                <w:lang w:val="fr-BE"/>
              </w:rPr>
              <w:t xml:space="preserve">Afin de résoudre le problème, la S. demande aux élèves de simuler la situation en modèle réduit. La caisse </w:t>
            </w:r>
            <w:r w:rsidR="008C210E" w:rsidRPr="0075520C">
              <w:rPr>
                <w:rFonts w:asciiTheme="minorHAnsi" w:hAnsiTheme="minorHAnsi" w:cstheme="minorHAnsi"/>
                <w:sz w:val="20"/>
                <w:szCs w:val="20"/>
                <w:lang w:val="fr-BE"/>
              </w:rPr>
              <w:t>est symbolisée</w:t>
            </w:r>
            <w:r w:rsidR="004C5C40" w:rsidRPr="0075520C">
              <w:rPr>
                <w:rFonts w:asciiTheme="minorHAnsi" w:hAnsiTheme="minorHAnsi" w:cstheme="minorHAnsi"/>
                <w:sz w:val="20"/>
                <w:szCs w:val="20"/>
                <w:lang w:val="fr-BE"/>
              </w:rPr>
              <w:t xml:space="preserve"> par une boîte remplie billes</w:t>
            </w:r>
            <w:r w:rsidR="008C210E" w:rsidRPr="0075520C">
              <w:rPr>
                <w:rFonts w:asciiTheme="minorHAnsi" w:hAnsiTheme="minorHAnsi" w:cstheme="minorHAnsi"/>
                <w:sz w:val="20"/>
                <w:szCs w:val="20"/>
                <w:lang w:val="fr-BE"/>
              </w:rPr>
              <w:t xml:space="preserve">, la barre par une latte de 30 cm et la brique par leur gomme (ou leur tube de colle). Par binôme, les enfants font l’expérience </w:t>
            </w:r>
            <w:r w:rsidR="0036223E" w:rsidRPr="0075520C">
              <w:rPr>
                <w:rFonts w:asciiTheme="minorHAnsi" w:hAnsiTheme="minorHAnsi" w:cstheme="minorHAnsi"/>
                <w:sz w:val="20"/>
                <w:szCs w:val="20"/>
                <w:lang w:val="fr-BE"/>
              </w:rPr>
              <w:t>et tentent de trouver une solution au problème. Quand ils estiment l’avoir trouvée, les élèves remplissent la suite du document élève (compte-rendu de l’expérience).</w:t>
            </w:r>
            <w:r w:rsidR="004C5C40" w:rsidRPr="0075520C">
              <w:rPr>
                <w:rFonts w:asciiTheme="minorHAnsi" w:hAnsiTheme="minorHAnsi" w:cstheme="minorHAnsi"/>
                <w:sz w:val="20"/>
                <w:szCs w:val="20"/>
                <w:lang w:val="fr-BE"/>
              </w:rPr>
              <w:br/>
              <w:t xml:space="preserve">Ensuite, on procède à une mise en commun orale des solutions des élèves  et </w:t>
            </w:r>
            <w:r w:rsidR="0075520C">
              <w:rPr>
                <w:rFonts w:asciiTheme="minorHAnsi" w:hAnsiTheme="minorHAnsi" w:cstheme="minorHAnsi"/>
                <w:sz w:val="20"/>
                <w:szCs w:val="20"/>
                <w:lang w:val="fr-BE"/>
              </w:rPr>
              <w:t xml:space="preserve">la S. propose enfin </w:t>
            </w:r>
            <w:r w:rsidR="000347C9">
              <w:rPr>
                <w:rFonts w:asciiTheme="minorHAnsi" w:hAnsiTheme="minorHAnsi" w:cstheme="minorHAnsi"/>
                <w:sz w:val="20"/>
                <w:szCs w:val="20"/>
                <w:lang w:val="fr-BE"/>
              </w:rPr>
              <w:t>l</w:t>
            </w:r>
            <w:r w:rsidR="0075520C">
              <w:rPr>
                <w:rFonts w:asciiTheme="minorHAnsi" w:hAnsiTheme="minorHAnsi" w:cstheme="minorHAnsi"/>
                <w:sz w:val="20"/>
                <w:szCs w:val="20"/>
                <w:lang w:val="fr-BE"/>
              </w:rPr>
              <w:t xml:space="preserve">a solution </w:t>
            </w:r>
            <w:r w:rsidR="000347C9">
              <w:rPr>
                <w:rFonts w:asciiTheme="minorHAnsi" w:hAnsiTheme="minorHAnsi" w:cstheme="minorHAnsi"/>
                <w:sz w:val="20"/>
                <w:szCs w:val="20"/>
                <w:lang w:val="fr-BE"/>
              </w:rPr>
              <w:t xml:space="preserve">choisie par l’ouvrier </w:t>
            </w:r>
            <w:r w:rsidR="0075520C">
              <w:rPr>
                <w:rFonts w:asciiTheme="minorHAnsi" w:hAnsiTheme="minorHAnsi" w:cstheme="minorHAnsi"/>
                <w:sz w:val="20"/>
                <w:szCs w:val="20"/>
                <w:lang w:val="fr-BE"/>
              </w:rPr>
              <w:t>et introduit la notion de levier.</w:t>
            </w:r>
            <w:r w:rsidRPr="0075520C">
              <w:rPr>
                <w:rFonts w:asciiTheme="minorHAnsi" w:hAnsiTheme="minorHAnsi" w:cstheme="minorHAnsi"/>
                <w:sz w:val="20"/>
                <w:szCs w:val="20"/>
                <w:lang w:val="fr-BE"/>
              </w:rPr>
              <w:br/>
            </w:r>
          </w:p>
          <w:p w:rsidR="00985252" w:rsidRPr="00985252" w:rsidRDefault="0075520C" w:rsidP="00261EF1">
            <w:pPr>
              <w:numPr>
                <w:ilvl w:val="0"/>
                <w:numId w:val="2"/>
              </w:numPr>
              <w:ind w:left="355" w:hanging="279"/>
              <w:rPr>
                <w:rFonts w:asciiTheme="minorHAnsi" w:hAnsiTheme="minorHAnsi" w:cstheme="minorHAnsi"/>
                <w:sz w:val="16"/>
                <w:lang w:val="fr-BE"/>
              </w:rPr>
            </w:pPr>
            <w:r w:rsidRPr="0075520C">
              <w:rPr>
                <w:rFonts w:asciiTheme="minorHAnsi" w:hAnsiTheme="minorHAnsi" w:cstheme="minorHAnsi"/>
                <w:b/>
                <w:sz w:val="22"/>
                <w:szCs w:val="22"/>
                <w:lang w:val="fr-BE"/>
              </w:rPr>
              <w:t>Ajustement des savoirs </w:t>
            </w:r>
            <w:proofErr w:type="gramStart"/>
            <w:r w:rsidRPr="0075520C">
              <w:rPr>
                <w:rFonts w:asciiTheme="minorHAnsi" w:hAnsiTheme="minorHAnsi" w:cstheme="minorHAnsi"/>
                <w:b/>
                <w:sz w:val="22"/>
                <w:szCs w:val="22"/>
                <w:lang w:val="fr-BE"/>
              </w:rPr>
              <w:t>:</w:t>
            </w:r>
            <w:proofErr w:type="gramEnd"/>
            <w:r w:rsidRPr="0075520C">
              <w:rPr>
                <w:rFonts w:asciiTheme="minorHAnsi" w:hAnsiTheme="minorHAnsi" w:cstheme="minorHAnsi"/>
                <w:b/>
                <w:sz w:val="22"/>
                <w:szCs w:val="22"/>
                <w:lang w:val="fr-BE"/>
              </w:rPr>
              <w:br/>
            </w:r>
            <w:r w:rsidRPr="0075520C">
              <w:rPr>
                <w:rFonts w:asciiTheme="minorHAnsi" w:hAnsiTheme="minorHAnsi" w:cstheme="minorHAnsi"/>
                <w:sz w:val="20"/>
                <w:szCs w:val="20"/>
                <w:lang w:val="fr-BE"/>
              </w:rPr>
              <w:t>L</w:t>
            </w:r>
            <w:r>
              <w:rPr>
                <w:rFonts w:asciiTheme="minorHAnsi" w:hAnsiTheme="minorHAnsi" w:cstheme="minorHAnsi"/>
                <w:sz w:val="20"/>
                <w:szCs w:val="20"/>
                <w:lang w:val="fr-BE"/>
              </w:rPr>
              <w:t xml:space="preserve">es élèves reçoivent un document défi et sont répartis en 5 groupes (4 à 5 par groupe). La S. met du matériel à la disposition de chaque groupe. Les élèves effectuent les manipulations demandées </w:t>
            </w:r>
            <w:r w:rsidR="008F42D9">
              <w:rPr>
                <w:rFonts w:asciiTheme="minorHAnsi" w:hAnsiTheme="minorHAnsi" w:cstheme="minorHAnsi"/>
                <w:sz w:val="20"/>
                <w:szCs w:val="20"/>
                <w:lang w:val="fr-BE"/>
              </w:rPr>
              <w:t xml:space="preserve">(concernant la position du pivot) </w:t>
            </w:r>
            <w:r>
              <w:rPr>
                <w:rFonts w:asciiTheme="minorHAnsi" w:hAnsiTheme="minorHAnsi" w:cstheme="minorHAnsi"/>
                <w:sz w:val="20"/>
                <w:szCs w:val="20"/>
                <w:lang w:val="fr-BE"/>
              </w:rPr>
              <w:t>et notent leu</w:t>
            </w:r>
            <w:r w:rsidR="00904DA7">
              <w:rPr>
                <w:rFonts w:asciiTheme="minorHAnsi" w:hAnsiTheme="minorHAnsi" w:cstheme="minorHAnsi"/>
                <w:sz w:val="20"/>
                <w:szCs w:val="20"/>
                <w:lang w:val="fr-BE"/>
              </w:rPr>
              <w:t>rs observations et conclusions. Ensuite, on procède à une mise en commun oral</w:t>
            </w:r>
            <w:r w:rsidR="000347C9">
              <w:rPr>
                <w:rFonts w:asciiTheme="minorHAnsi" w:hAnsiTheme="minorHAnsi" w:cstheme="minorHAnsi"/>
                <w:sz w:val="20"/>
                <w:szCs w:val="20"/>
                <w:lang w:val="fr-BE"/>
              </w:rPr>
              <w:t>e</w:t>
            </w:r>
            <w:r w:rsidR="00904DA7">
              <w:rPr>
                <w:rFonts w:asciiTheme="minorHAnsi" w:hAnsiTheme="minorHAnsi" w:cstheme="minorHAnsi"/>
                <w:sz w:val="20"/>
                <w:szCs w:val="20"/>
                <w:lang w:val="fr-BE"/>
              </w:rPr>
              <w:t xml:space="preserve"> et on tire une conclusion pour la classe qui </w:t>
            </w:r>
            <w:r w:rsidR="000347C9">
              <w:rPr>
                <w:rFonts w:asciiTheme="minorHAnsi" w:hAnsiTheme="minorHAnsi" w:cstheme="minorHAnsi"/>
                <w:sz w:val="20"/>
                <w:szCs w:val="20"/>
                <w:lang w:val="fr-BE"/>
              </w:rPr>
              <w:t>est notée</w:t>
            </w:r>
            <w:r w:rsidR="00904DA7">
              <w:rPr>
                <w:rFonts w:asciiTheme="minorHAnsi" w:hAnsiTheme="minorHAnsi" w:cstheme="minorHAnsi"/>
                <w:sz w:val="20"/>
                <w:szCs w:val="20"/>
                <w:lang w:val="fr-BE"/>
              </w:rPr>
              <w:t xml:space="preserve"> en fin de document.</w:t>
            </w:r>
            <w:r w:rsidR="00985252">
              <w:rPr>
                <w:rFonts w:asciiTheme="minorHAnsi" w:hAnsiTheme="minorHAnsi" w:cstheme="minorHAnsi"/>
                <w:sz w:val="20"/>
                <w:szCs w:val="20"/>
                <w:lang w:val="fr-BE"/>
              </w:rPr>
              <w:br/>
            </w:r>
          </w:p>
          <w:p w:rsidR="00904DA7" w:rsidRPr="00904DA7" w:rsidRDefault="00985252" w:rsidP="00261EF1">
            <w:pPr>
              <w:numPr>
                <w:ilvl w:val="0"/>
                <w:numId w:val="2"/>
              </w:numPr>
              <w:ind w:left="355" w:hanging="279"/>
              <w:rPr>
                <w:rFonts w:asciiTheme="minorHAnsi" w:hAnsiTheme="minorHAnsi" w:cstheme="minorHAnsi"/>
                <w:sz w:val="16"/>
                <w:lang w:val="fr-BE"/>
              </w:rPr>
            </w:pPr>
            <w:r>
              <w:rPr>
                <w:rFonts w:asciiTheme="minorHAnsi" w:hAnsiTheme="minorHAnsi" w:cstheme="minorHAnsi"/>
                <w:b/>
                <w:sz w:val="22"/>
                <w:szCs w:val="22"/>
                <w:lang w:val="fr-BE"/>
              </w:rPr>
              <w:t xml:space="preserve">Les 3 classes de leviers </w:t>
            </w:r>
            <w:r w:rsidRPr="00985252">
              <w:rPr>
                <w:rFonts w:asciiTheme="minorHAnsi" w:hAnsiTheme="minorHAnsi" w:cstheme="minorHAnsi"/>
                <w:b/>
                <w:sz w:val="22"/>
                <w:szCs w:val="22"/>
                <w:lang w:val="fr-BE"/>
              </w:rPr>
              <w:t>– Classement </w:t>
            </w:r>
            <w:proofErr w:type="gramStart"/>
            <w:r w:rsidRPr="00985252">
              <w:rPr>
                <w:rFonts w:asciiTheme="minorHAnsi" w:hAnsiTheme="minorHAnsi" w:cstheme="minorHAnsi"/>
                <w:b/>
                <w:sz w:val="22"/>
                <w:szCs w:val="22"/>
                <w:lang w:val="fr-BE"/>
              </w:rPr>
              <w:t>:</w:t>
            </w:r>
            <w:proofErr w:type="gramEnd"/>
            <w:r>
              <w:rPr>
                <w:rFonts w:asciiTheme="minorHAnsi" w:hAnsiTheme="minorHAnsi" w:cstheme="minorHAnsi"/>
                <w:sz w:val="20"/>
                <w:szCs w:val="20"/>
                <w:lang w:val="fr-BE"/>
              </w:rPr>
              <w:br/>
              <w:t xml:space="preserve">La S. a apporté des objets utilisant le principe des leviers et laisse les enfants les manipuler. </w:t>
            </w:r>
            <w:r>
              <w:rPr>
                <w:rFonts w:asciiTheme="minorHAnsi" w:hAnsiTheme="minorHAnsi" w:cstheme="minorHAnsi"/>
                <w:sz w:val="20"/>
                <w:szCs w:val="20"/>
                <w:lang w:val="fr-BE"/>
              </w:rPr>
              <w:br/>
              <w:t xml:space="preserve">Elle explique que parmi ces applications, on distingue 3 familles de leviers. Elle place une série d’images au TN représentant des leviers et demande aux élèves de venir faire un classement en 3 colonnes. </w:t>
            </w:r>
            <w:r w:rsidR="00B06184">
              <w:rPr>
                <w:rFonts w:asciiTheme="minorHAnsi" w:hAnsiTheme="minorHAnsi" w:cstheme="minorHAnsi"/>
                <w:sz w:val="20"/>
                <w:szCs w:val="20"/>
                <w:lang w:val="fr-BE"/>
              </w:rPr>
              <w:t>Des élèves sont appelés au TN et tentent des classements en argumentant. Ensuite la S distribue un document reprenant le bon classement et demande aux élèves d’expliquer les critères de chaque famille. La S. ajuste ce qui est proposé par les élèves et nomme chaque colonne du classement au TN. Les élèves remplissent le document.</w:t>
            </w:r>
            <w:r w:rsidR="00904DA7">
              <w:rPr>
                <w:rFonts w:asciiTheme="minorHAnsi" w:hAnsiTheme="minorHAnsi" w:cstheme="minorHAnsi"/>
                <w:sz w:val="20"/>
                <w:szCs w:val="20"/>
                <w:lang w:val="fr-BE"/>
              </w:rPr>
              <w:br/>
            </w:r>
          </w:p>
          <w:p w:rsidR="00C07165" w:rsidRPr="0075520C" w:rsidRDefault="00904DA7" w:rsidP="00261EF1">
            <w:pPr>
              <w:numPr>
                <w:ilvl w:val="0"/>
                <w:numId w:val="2"/>
              </w:numPr>
              <w:ind w:left="355" w:hanging="279"/>
              <w:rPr>
                <w:rFonts w:asciiTheme="minorHAnsi" w:hAnsiTheme="minorHAnsi" w:cstheme="minorHAnsi"/>
                <w:sz w:val="16"/>
                <w:lang w:val="fr-BE"/>
              </w:rPr>
            </w:pPr>
            <w:r>
              <w:rPr>
                <w:rFonts w:asciiTheme="minorHAnsi" w:hAnsiTheme="minorHAnsi" w:cstheme="minorHAnsi"/>
                <w:b/>
                <w:sz w:val="22"/>
                <w:szCs w:val="22"/>
                <w:lang w:val="fr-BE"/>
              </w:rPr>
              <w:t xml:space="preserve">Synthèse : </w:t>
            </w:r>
            <w:r>
              <w:rPr>
                <w:rFonts w:asciiTheme="minorHAnsi" w:hAnsiTheme="minorHAnsi" w:cstheme="minorHAnsi"/>
                <w:b/>
                <w:sz w:val="22"/>
                <w:szCs w:val="22"/>
                <w:lang w:val="fr-BE"/>
              </w:rPr>
              <w:br/>
            </w:r>
            <w:r w:rsidR="008F42D9" w:rsidRPr="0075520C">
              <w:rPr>
                <w:rFonts w:asciiTheme="minorHAnsi" w:hAnsiTheme="minorHAnsi" w:cstheme="minorHAnsi"/>
                <w:sz w:val="20"/>
                <w:szCs w:val="20"/>
                <w:lang w:val="fr-BE"/>
              </w:rPr>
              <w:t>L</w:t>
            </w:r>
            <w:r w:rsidR="008F42D9">
              <w:rPr>
                <w:rFonts w:asciiTheme="minorHAnsi" w:hAnsiTheme="minorHAnsi" w:cstheme="minorHAnsi"/>
                <w:sz w:val="20"/>
                <w:szCs w:val="20"/>
                <w:lang w:val="fr-BE"/>
              </w:rPr>
              <w:t>es élèves reçoivent le document de synthèse à compléter. Les élèves tentent de compléter la synthèse au crayon et individuellement. Ensuite</w:t>
            </w:r>
            <w:r w:rsidR="004B7224">
              <w:rPr>
                <w:rFonts w:asciiTheme="minorHAnsi" w:hAnsiTheme="minorHAnsi" w:cstheme="minorHAnsi"/>
                <w:sz w:val="20"/>
                <w:szCs w:val="20"/>
                <w:lang w:val="fr-BE"/>
              </w:rPr>
              <w:t>, on corrige collectivement au TN pour veiller à la bonne compréhension de tous. En fin de séquence, la S. reprend les synthèses pour les corriger une dernière fois.</w:t>
            </w:r>
            <w:r w:rsidR="002E52FB" w:rsidRPr="0075520C">
              <w:rPr>
                <w:rFonts w:asciiTheme="minorHAnsi" w:hAnsiTheme="minorHAnsi" w:cstheme="minorHAnsi"/>
                <w:b/>
                <w:sz w:val="22"/>
                <w:szCs w:val="22"/>
                <w:lang w:val="fr-BE"/>
              </w:rPr>
              <w:br/>
            </w:r>
          </w:p>
        </w:tc>
        <w:tc>
          <w:tcPr>
            <w:tcW w:w="3231" w:type="dxa"/>
          </w:tcPr>
          <w:p w:rsidR="00C07165" w:rsidRPr="0075520C" w:rsidRDefault="00C07165" w:rsidP="00C07165">
            <w:pPr>
              <w:rPr>
                <w:rFonts w:asciiTheme="minorHAnsi" w:hAnsiTheme="minorHAnsi" w:cstheme="minorHAnsi"/>
                <w:i/>
                <w:sz w:val="22"/>
                <w:lang w:val="fr-BE"/>
              </w:rPr>
            </w:pPr>
            <w:r w:rsidRPr="0075520C">
              <w:rPr>
                <w:rFonts w:asciiTheme="minorHAnsi" w:hAnsiTheme="minorHAnsi" w:cstheme="minorHAnsi"/>
                <w:b/>
                <w:sz w:val="24"/>
                <w:u w:val="single"/>
                <w:lang w:val="fr-BE"/>
              </w:rPr>
              <w:lastRenderedPageBreak/>
              <w:t>ORGANISATION</w:t>
            </w:r>
          </w:p>
          <w:p w:rsidR="00C07165" w:rsidRPr="0075520C" w:rsidRDefault="00C07165" w:rsidP="00C07165">
            <w:pPr>
              <w:rPr>
                <w:rFonts w:asciiTheme="minorHAnsi" w:hAnsiTheme="minorHAnsi" w:cstheme="minorHAnsi"/>
                <w:sz w:val="16"/>
                <w:lang w:val="fr-BE"/>
              </w:rPr>
            </w:pPr>
          </w:p>
          <w:p w:rsidR="00C07165" w:rsidRPr="0075520C" w:rsidRDefault="000347C9" w:rsidP="00C07165">
            <w:pPr>
              <w:rPr>
                <w:rFonts w:asciiTheme="minorHAnsi" w:hAnsiTheme="minorHAnsi" w:cstheme="minorHAnsi"/>
                <w:sz w:val="22"/>
                <w:lang w:val="fr-BE"/>
              </w:rPr>
            </w:pPr>
            <w:r>
              <w:rPr>
                <w:rFonts w:asciiTheme="minorHAnsi" w:hAnsiTheme="minorHAnsi" w:cstheme="minorHAnsi"/>
                <w:sz w:val="22"/>
                <w:lang w:val="fr-BE"/>
              </w:rPr>
              <w:br/>
            </w:r>
          </w:p>
          <w:p w:rsidR="0075520C" w:rsidRDefault="00F603BB" w:rsidP="0075520C">
            <w:pPr>
              <w:rPr>
                <w:rFonts w:asciiTheme="minorHAnsi" w:hAnsiTheme="minorHAnsi" w:cstheme="minorHAnsi"/>
                <w:i/>
                <w:sz w:val="18"/>
                <w:szCs w:val="18"/>
              </w:rPr>
            </w:pPr>
            <w:r w:rsidRPr="0075520C">
              <w:rPr>
                <w:rFonts w:asciiTheme="minorHAnsi" w:hAnsiTheme="minorHAnsi" w:cstheme="minorHAnsi"/>
                <w:b/>
                <w:sz w:val="22"/>
                <w:szCs w:val="22"/>
              </w:rPr>
              <w:t xml:space="preserve">Travail </w:t>
            </w:r>
            <w:r w:rsidR="007D6D40" w:rsidRPr="0075520C">
              <w:rPr>
                <w:rFonts w:asciiTheme="minorHAnsi" w:hAnsiTheme="minorHAnsi" w:cstheme="minorHAnsi"/>
                <w:b/>
                <w:sz w:val="22"/>
                <w:szCs w:val="22"/>
              </w:rPr>
              <w:t>collectif et oral</w:t>
            </w:r>
            <w:proofErr w:type="gramStart"/>
            <w:r w:rsidRPr="0075520C">
              <w:rPr>
                <w:rFonts w:asciiTheme="minorHAnsi" w:hAnsiTheme="minorHAnsi" w:cstheme="minorHAnsi"/>
                <w:b/>
                <w:sz w:val="22"/>
                <w:szCs w:val="22"/>
              </w:rPr>
              <w:t>.</w:t>
            </w:r>
            <w:proofErr w:type="gramEnd"/>
            <w:r w:rsidRPr="0075520C">
              <w:rPr>
                <w:rFonts w:asciiTheme="minorHAnsi" w:hAnsiTheme="minorHAnsi" w:cstheme="minorHAnsi"/>
                <w:sz w:val="24"/>
              </w:rPr>
              <w:br/>
            </w:r>
            <w:r w:rsidRPr="0075520C">
              <w:rPr>
                <w:rFonts w:asciiTheme="minorHAnsi" w:hAnsiTheme="minorHAnsi" w:cstheme="minorHAnsi"/>
                <w:i/>
                <w:sz w:val="18"/>
                <w:szCs w:val="18"/>
              </w:rPr>
              <w:t xml:space="preserve">« Un ouvrier travaille chez Royal </w:t>
            </w:r>
            <w:proofErr w:type="spellStart"/>
            <w:r w:rsidRPr="0075520C">
              <w:rPr>
                <w:rFonts w:asciiTheme="minorHAnsi" w:hAnsiTheme="minorHAnsi" w:cstheme="minorHAnsi"/>
                <w:i/>
                <w:sz w:val="18"/>
                <w:szCs w:val="18"/>
              </w:rPr>
              <w:t>Boch</w:t>
            </w:r>
            <w:proofErr w:type="spellEnd"/>
            <w:r w:rsidRPr="0075520C">
              <w:rPr>
                <w:rFonts w:asciiTheme="minorHAnsi" w:hAnsiTheme="minorHAnsi" w:cstheme="minorHAnsi"/>
                <w:i/>
                <w:sz w:val="18"/>
                <w:szCs w:val="18"/>
              </w:rPr>
              <w:t>, au poste d’emballeur.</w:t>
            </w:r>
            <w:r w:rsidR="00A42A15" w:rsidRPr="0075520C">
              <w:rPr>
                <w:rFonts w:asciiTheme="minorHAnsi" w:hAnsiTheme="minorHAnsi" w:cstheme="minorHAnsi"/>
                <w:i/>
                <w:sz w:val="18"/>
                <w:szCs w:val="18"/>
              </w:rPr>
              <w:t xml:space="preserve"> </w:t>
            </w:r>
            <w:r w:rsidR="007D70FB" w:rsidRPr="0075520C">
              <w:rPr>
                <w:rFonts w:asciiTheme="minorHAnsi" w:hAnsiTheme="minorHAnsi" w:cstheme="minorHAnsi"/>
                <w:i/>
                <w:sz w:val="18"/>
                <w:szCs w:val="18"/>
              </w:rPr>
              <w:t>Il</w:t>
            </w:r>
            <w:r w:rsidR="007D6D40" w:rsidRPr="0075520C">
              <w:rPr>
                <w:rFonts w:asciiTheme="minorHAnsi" w:hAnsiTheme="minorHAnsi" w:cstheme="minorHAnsi"/>
                <w:i/>
                <w:sz w:val="18"/>
                <w:szCs w:val="18"/>
              </w:rPr>
              <w:t xml:space="preserve"> </w:t>
            </w:r>
            <w:r w:rsidR="007D70FB" w:rsidRPr="0075520C">
              <w:rPr>
                <w:rFonts w:asciiTheme="minorHAnsi" w:hAnsiTheme="minorHAnsi" w:cstheme="minorHAnsi"/>
                <w:i/>
                <w:sz w:val="18"/>
                <w:szCs w:val="18"/>
              </w:rPr>
              <w:t>referme une caisse de 50 assiettes</w:t>
            </w:r>
            <w:r w:rsidR="00A42A15" w:rsidRPr="0075520C">
              <w:rPr>
                <w:rFonts w:asciiTheme="minorHAnsi" w:hAnsiTheme="minorHAnsi" w:cstheme="minorHAnsi"/>
                <w:i/>
                <w:sz w:val="18"/>
                <w:szCs w:val="18"/>
              </w:rPr>
              <w:t xml:space="preserve"> </w:t>
            </w:r>
            <w:r w:rsidR="007D70FB" w:rsidRPr="0075520C">
              <w:rPr>
                <w:rFonts w:asciiTheme="minorHAnsi" w:hAnsiTheme="minorHAnsi" w:cstheme="minorHAnsi"/>
                <w:i/>
                <w:sz w:val="18"/>
                <w:szCs w:val="18"/>
              </w:rPr>
              <w:t xml:space="preserve">et la pose sur le sol. </w:t>
            </w:r>
            <w:r w:rsidRPr="0075520C">
              <w:rPr>
                <w:rFonts w:asciiTheme="minorHAnsi" w:hAnsiTheme="minorHAnsi" w:cstheme="minorHAnsi"/>
                <w:i/>
                <w:sz w:val="18"/>
                <w:szCs w:val="18"/>
              </w:rPr>
              <w:t xml:space="preserve">Soudain, une canalisation d’eau explose </w:t>
            </w:r>
            <w:r w:rsidR="007D70FB" w:rsidRPr="0075520C">
              <w:rPr>
                <w:rFonts w:asciiTheme="minorHAnsi" w:hAnsiTheme="minorHAnsi" w:cstheme="minorHAnsi"/>
                <w:i/>
                <w:sz w:val="18"/>
                <w:szCs w:val="18"/>
              </w:rPr>
              <w:t>à l’</w:t>
            </w:r>
            <w:r w:rsidR="007D6D40" w:rsidRPr="0075520C">
              <w:rPr>
                <w:rFonts w:asciiTheme="minorHAnsi" w:hAnsiTheme="minorHAnsi" w:cstheme="minorHAnsi"/>
                <w:i/>
                <w:sz w:val="18"/>
                <w:szCs w:val="18"/>
              </w:rPr>
              <w:t>autre bout de l’atelier</w:t>
            </w:r>
            <w:r w:rsidR="007D70FB" w:rsidRPr="0075520C">
              <w:rPr>
                <w:rFonts w:asciiTheme="minorHAnsi" w:hAnsiTheme="minorHAnsi" w:cstheme="minorHAnsi"/>
                <w:i/>
                <w:sz w:val="18"/>
                <w:szCs w:val="18"/>
              </w:rPr>
              <w:t xml:space="preserve"> </w:t>
            </w:r>
            <w:r w:rsidRPr="0075520C">
              <w:rPr>
                <w:rFonts w:asciiTheme="minorHAnsi" w:hAnsiTheme="minorHAnsi" w:cstheme="minorHAnsi"/>
                <w:i/>
                <w:sz w:val="18"/>
                <w:szCs w:val="18"/>
              </w:rPr>
              <w:t>et répand des litres d’eau sur le sol</w:t>
            </w:r>
            <w:r w:rsidR="00A42A15" w:rsidRPr="0075520C">
              <w:rPr>
                <w:rFonts w:asciiTheme="minorHAnsi" w:hAnsiTheme="minorHAnsi" w:cstheme="minorHAnsi"/>
                <w:i/>
                <w:sz w:val="18"/>
                <w:szCs w:val="18"/>
              </w:rPr>
              <w:t xml:space="preserve">. </w:t>
            </w:r>
            <w:r w:rsidR="007D6D40" w:rsidRPr="0075520C">
              <w:rPr>
                <w:rFonts w:asciiTheme="minorHAnsi" w:hAnsiTheme="minorHAnsi" w:cstheme="minorHAnsi"/>
                <w:i/>
                <w:sz w:val="18"/>
                <w:szCs w:val="18"/>
              </w:rPr>
              <w:t xml:space="preserve">L’ouvrier </w:t>
            </w:r>
            <w:r w:rsidR="00617931" w:rsidRPr="0075520C">
              <w:rPr>
                <w:rFonts w:asciiTheme="minorHAnsi" w:hAnsiTheme="minorHAnsi" w:cstheme="minorHAnsi"/>
                <w:i/>
                <w:sz w:val="18"/>
                <w:szCs w:val="18"/>
              </w:rPr>
              <w:t xml:space="preserve">veut éviter que la caisse soit mouillée et </w:t>
            </w:r>
            <w:r w:rsidR="007D6D40" w:rsidRPr="0075520C">
              <w:rPr>
                <w:rFonts w:asciiTheme="minorHAnsi" w:hAnsiTheme="minorHAnsi" w:cstheme="minorHAnsi"/>
                <w:i/>
                <w:sz w:val="18"/>
                <w:szCs w:val="18"/>
              </w:rPr>
              <w:t>se précipite pour soulever la caisse et la surélever à l’</w:t>
            </w:r>
            <w:r w:rsidR="00617931" w:rsidRPr="0075520C">
              <w:rPr>
                <w:rFonts w:asciiTheme="minorHAnsi" w:hAnsiTheme="minorHAnsi" w:cstheme="minorHAnsi"/>
                <w:i/>
                <w:sz w:val="18"/>
                <w:szCs w:val="18"/>
              </w:rPr>
              <w:t xml:space="preserve">aide de briques. Mais celle-ci est trop lourde ! </w:t>
            </w:r>
            <w:r w:rsidR="007D6D40" w:rsidRPr="0075520C">
              <w:rPr>
                <w:rFonts w:asciiTheme="minorHAnsi" w:hAnsiTheme="minorHAnsi" w:cstheme="minorHAnsi"/>
                <w:i/>
                <w:sz w:val="18"/>
                <w:szCs w:val="18"/>
              </w:rPr>
              <w:t>Comment va-t-il s’y prendre po</w:t>
            </w:r>
            <w:r w:rsidR="00617931" w:rsidRPr="0075520C">
              <w:rPr>
                <w:rFonts w:asciiTheme="minorHAnsi" w:hAnsiTheme="minorHAnsi" w:cstheme="minorHAnsi"/>
                <w:i/>
                <w:sz w:val="18"/>
                <w:szCs w:val="18"/>
              </w:rPr>
              <w:t>ur soulever la c</w:t>
            </w:r>
            <w:r w:rsidR="00FB4C1F">
              <w:rPr>
                <w:rFonts w:asciiTheme="minorHAnsi" w:hAnsiTheme="minorHAnsi" w:cstheme="minorHAnsi"/>
                <w:i/>
                <w:sz w:val="18"/>
                <w:szCs w:val="18"/>
              </w:rPr>
              <w:t xml:space="preserve">aisse et glisser des briques en </w:t>
            </w:r>
            <w:r w:rsidR="00617931" w:rsidRPr="0075520C">
              <w:rPr>
                <w:rFonts w:asciiTheme="minorHAnsi" w:hAnsiTheme="minorHAnsi" w:cstheme="minorHAnsi"/>
                <w:i/>
                <w:sz w:val="18"/>
                <w:szCs w:val="18"/>
              </w:rPr>
              <w:t>dessous ?</w:t>
            </w:r>
            <w:r w:rsidR="007D6D40" w:rsidRPr="0075520C">
              <w:rPr>
                <w:rFonts w:asciiTheme="minorHAnsi" w:hAnsiTheme="minorHAnsi" w:cstheme="minorHAnsi"/>
                <w:i/>
                <w:sz w:val="18"/>
                <w:szCs w:val="18"/>
              </w:rPr>
              <w:t>»</w:t>
            </w:r>
            <w:r w:rsidR="008C210E" w:rsidRPr="0075520C">
              <w:rPr>
                <w:rFonts w:asciiTheme="minorHAnsi" w:hAnsiTheme="minorHAnsi" w:cstheme="minorHAnsi"/>
                <w:i/>
                <w:sz w:val="18"/>
                <w:szCs w:val="18"/>
              </w:rPr>
              <w:br/>
            </w:r>
            <w:r w:rsidR="0075520C">
              <w:rPr>
                <w:rFonts w:asciiTheme="minorHAnsi" w:hAnsiTheme="minorHAnsi" w:cstheme="minorHAnsi"/>
                <w:i/>
                <w:sz w:val="18"/>
                <w:szCs w:val="18"/>
              </w:rPr>
              <w:br/>
            </w:r>
          </w:p>
          <w:p w:rsidR="00B06184" w:rsidRPr="00904DA7" w:rsidRDefault="008C210E" w:rsidP="00B06184">
            <w:pPr>
              <w:rPr>
                <w:rFonts w:asciiTheme="minorHAnsi" w:hAnsiTheme="minorHAnsi" w:cstheme="minorHAnsi"/>
                <w:sz w:val="18"/>
                <w:szCs w:val="18"/>
              </w:rPr>
            </w:pPr>
            <w:r w:rsidRPr="0075520C">
              <w:rPr>
                <w:rFonts w:asciiTheme="minorHAnsi" w:hAnsiTheme="minorHAnsi" w:cstheme="minorHAnsi"/>
                <w:i/>
                <w:sz w:val="18"/>
                <w:szCs w:val="18"/>
              </w:rPr>
              <w:br/>
            </w:r>
            <w:r w:rsidR="00EF4B94" w:rsidRPr="0075520C">
              <w:rPr>
                <w:rFonts w:asciiTheme="minorHAnsi" w:hAnsiTheme="minorHAnsi" w:cstheme="minorHAnsi"/>
                <w:b/>
                <w:sz w:val="22"/>
                <w:szCs w:val="22"/>
              </w:rPr>
              <w:lastRenderedPageBreak/>
              <w:t>Travail en binôme.</w:t>
            </w:r>
            <w:r w:rsidR="002E52FB" w:rsidRPr="0075520C">
              <w:rPr>
                <w:rFonts w:asciiTheme="minorHAnsi" w:hAnsiTheme="minorHAnsi" w:cstheme="minorHAnsi"/>
                <w:b/>
                <w:sz w:val="22"/>
                <w:szCs w:val="22"/>
              </w:rPr>
              <w:br/>
            </w:r>
            <w:r w:rsidR="002E52FB" w:rsidRPr="0075520C">
              <w:rPr>
                <w:rFonts w:asciiTheme="minorHAnsi" w:hAnsiTheme="minorHAnsi" w:cstheme="minorHAnsi"/>
                <w:b/>
                <w:sz w:val="20"/>
                <w:szCs w:val="20"/>
                <w:u w:val="single"/>
              </w:rPr>
              <w:t>Matériel :</w:t>
            </w:r>
            <w:r w:rsidR="002E52FB" w:rsidRPr="0075520C">
              <w:rPr>
                <w:rFonts w:asciiTheme="minorHAnsi" w:hAnsiTheme="minorHAnsi" w:cstheme="minorHAnsi"/>
                <w:b/>
                <w:sz w:val="22"/>
                <w:szCs w:val="22"/>
              </w:rPr>
              <w:br/>
            </w:r>
            <w:r w:rsidR="002E52FB" w:rsidRPr="0075520C">
              <w:rPr>
                <w:rFonts w:asciiTheme="minorHAnsi" w:hAnsiTheme="minorHAnsi" w:cstheme="minorHAnsi"/>
                <w:sz w:val="18"/>
                <w:szCs w:val="18"/>
              </w:rPr>
              <w:t>- 11 lattes de 30cm ;</w:t>
            </w:r>
            <w:r w:rsidR="002E52FB" w:rsidRPr="0075520C">
              <w:rPr>
                <w:rFonts w:asciiTheme="minorHAnsi" w:hAnsiTheme="minorHAnsi" w:cstheme="minorHAnsi"/>
                <w:sz w:val="18"/>
                <w:szCs w:val="18"/>
              </w:rPr>
              <w:br/>
              <w:t>- 11 gommes </w:t>
            </w:r>
            <w:r w:rsidR="004C5C40" w:rsidRPr="0075520C">
              <w:rPr>
                <w:rFonts w:asciiTheme="minorHAnsi" w:hAnsiTheme="minorHAnsi" w:cstheme="minorHAnsi"/>
                <w:sz w:val="18"/>
                <w:szCs w:val="18"/>
              </w:rPr>
              <w:t>(ou tubes de colle)</w:t>
            </w:r>
            <w:r w:rsidR="002E52FB" w:rsidRPr="0075520C">
              <w:rPr>
                <w:rFonts w:asciiTheme="minorHAnsi" w:hAnsiTheme="minorHAnsi" w:cstheme="minorHAnsi"/>
                <w:sz w:val="18"/>
                <w:szCs w:val="18"/>
              </w:rPr>
              <w:t>;</w:t>
            </w:r>
            <w:r w:rsidR="002E52FB" w:rsidRPr="0075520C">
              <w:rPr>
                <w:rFonts w:asciiTheme="minorHAnsi" w:hAnsiTheme="minorHAnsi" w:cstheme="minorHAnsi"/>
                <w:sz w:val="18"/>
                <w:szCs w:val="18"/>
              </w:rPr>
              <w:br/>
              <w:t xml:space="preserve">- 11 </w:t>
            </w:r>
            <w:r w:rsidR="0075520C" w:rsidRPr="0075520C">
              <w:rPr>
                <w:rFonts w:asciiTheme="minorHAnsi" w:hAnsiTheme="minorHAnsi" w:cstheme="minorHAnsi"/>
                <w:sz w:val="18"/>
                <w:szCs w:val="18"/>
              </w:rPr>
              <w:t>boîtes contenant des billes</w:t>
            </w:r>
            <w:r w:rsidR="002E52FB" w:rsidRPr="0075520C">
              <w:rPr>
                <w:rFonts w:asciiTheme="minorHAnsi" w:hAnsiTheme="minorHAnsi" w:cstheme="minorHAnsi"/>
                <w:sz w:val="18"/>
                <w:szCs w:val="18"/>
              </w:rPr>
              <w:t>.</w:t>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sz w:val="18"/>
                <w:szCs w:val="18"/>
              </w:rPr>
              <w:br/>
            </w:r>
            <w:r w:rsidR="0075520C" w:rsidRPr="0075520C">
              <w:rPr>
                <w:rFonts w:asciiTheme="minorHAnsi" w:hAnsiTheme="minorHAnsi" w:cstheme="minorHAnsi"/>
                <w:b/>
                <w:sz w:val="22"/>
                <w:szCs w:val="22"/>
              </w:rPr>
              <w:t>Travail collectif oral et écrit.</w:t>
            </w:r>
            <w:r w:rsidR="0075520C">
              <w:rPr>
                <w:rFonts w:asciiTheme="minorHAnsi" w:hAnsiTheme="minorHAnsi" w:cstheme="minorHAnsi"/>
                <w:b/>
                <w:sz w:val="22"/>
                <w:szCs w:val="22"/>
              </w:rPr>
              <w:br/>
            </w:r>
            <w:r w:rsidR="0075520C">
              <w:rPr>
                <w:rFonts w:asciiTheme="minorHAnsi" w:hAnsiTheme="minorHAnsi" w:cstheme="minorHAnsi"/>
                <w:b/>
                <w:sz w:val="22"/>
                <w:szCs w:val="22"/>
              </w:rPr>
              <w:br/>
            </w:r>
            <w:r w:rsidR="0075520C">
              <w:rPr>
                <w:rFonts w:asciiTheme="minorHAnsi" w:hAnsiTheme="minorHAnsi" w:cstheme="minorHAnsi"/>
                <w:b/>
                <w:sz w:val="22"/>
                <w:szCs w:val="22"/>
              </w:rPr>
              <w:br/>
              <w:t>Travail en petits groupes.</w:t>
            </w:r>
            <w:r w:rsidR="0075520C">
              <w:rPr>
                <w:rFonts w:asciiTheme="minorHAnsi" w:hAnsiTheme="minorHAnsi" w:cstheme="minorHAnsi"/>
                <w:b/>
                <w:sz w:val="22"/>
                <w:szCs w:val="22"/>
              </w:rPr>
              <w:br/>
              <w:t xml:space="preserve">Matériel : </w:t>
            </w:r>
            <w:r w:rsidR="0075520C">
              <w:rPr>
                <w:rFonts w:asciiTheme="minorHAnsi" w:hAnsiTheme="minorHAnsi" w:cstheme="minorHAnsi"/>
                <w:b/>
                <w:sz w:val="22"/>
                <w:szCs w:val="22"/>
              </w:rPr>
              <w:br/>
            </w:r>
            <w:r w:rsidR="0075520C">
              <w:rPr>
                <w:rFonts w:asciiTheme="minorHAnsi" w:hAnsiTheme="minorHAnsi" w:cstheme="minorHAnsi"/>
                <w:sz w:val="18"/>
                <w:szCs w:val="18"/>
              </w:rPr>
              <w:t>- 5</w:t>
            </w:r>
            <w:r w:rsidR="0075520C" w:rsidRPr="0075520C">
              <w:rPr>
                <w:rFonts w:asciiTheme="minorHAnsi" w:hAnsiTheme="minorHAnsi" w:cstheme="minorHAnsi"/>
                <w:sz w:val="18"/>
                <w:szCs w:val="18"/>
              </w:rPr>
              <w:t xml:space="preserve"> lattes de 30cm ;</w:t>
            </w:r>
            <w:r w:rsidR="0075520C" w:rsidRPr="0075520C">
              <w:rPr>
                <w:rFonts w:asciiTheme="minorHAnsi" w:hAnsiTheme="minorHAnsi" w:cstheme="minorHAnsi"/>
                <w:sz w:val="18"/>
                <w:szCs w:val="18"/>
              </w:rPr>
              <w:br/>
              <w:t>-</w:t>
            </w:r>
            <w:r w:rsidR="0075520C">
              <w:rPr>
                <w:rFonts w:asciiTheme="minorHAnsi" w:hAnsiTheme="minorHAnsi" w:cstheme="minorHAnsi"/>
                <w:sz w:val="18"/>
                <w:szCs w:val="18"/>
              </w:rPr>
              <w:t xml:space="preserve"> 5</w:t>
            </w:r>
            <w:r w:rsidR="0075520C" w:rsidRPr="0075520C">
              <w:rPr>
                <w:rFonts w:asciiTheme="minorHAnsi" w:hAnsiTheme="minorHAnsi" w:cstheme="minorHAnsi"/>
                <w:sz w:val="18"/>
                <w:szCs w:val="18"/>
              </w:rPr>
              <w:t xml:space="preserve"> gommes (ou tubes de colle);</w:t>
            </w:r>
            <w:r w:rsidR="0075520C" w:rsidRPr="0075520C">
              <w:rPr>
                <w:rFonts w:asciiTheme="minorHAnsi" w:hAnsiTheme="minorHAnsi" w:cstheme="minorHAnsi"/>
                <w:sz w:val="18"/>
                <w:szCs w:val="18"/>
              </w:rPr>
              <w:br/>
              <w:t xml:space="preserve">- </w:t>
            </w:r>
            <w:r w:rsidR="0075520C">
              <w:rPr>
                <w:rFonts w:asciiTheme="minorHAnsi" w:hAnsiTheme="minorHAnsi" w:cstheme="minorHAnsi"/>
                <w:sz w:val="18"/>
                <w:szCs w:val="18"/>
              </w:rPr>
              <w:t xml:space="preserve">5 boîtes contenant </w:t>
            </w:r>
            <w:r w:rsidR="00904DA7">
              <w:rPr>
                <w:rFonts w:asciiTheme="minorHAnsi" w:hAnsiTheme="minorHAnsi" w:cstheme="minorHAnsi"/>
                <w:sz w:val="18"/>
                <w:szCs w:val="18"/>
              </w:rPr>
              <w:t>8 billes ;</w:t>
            </w:r>
            <w:r w:rsidR="00904DA7">
              <w:rPr>
                <w:rFonts w:asciiTheme="minorHAnsi" w:hAnsiTheme="minorHAnsi" w:cstheme="minorHAnsi"/>
                <w:sz w:val="18"/>
                <w:szCs w:val="18"/>
              </w:rPr>
              <w:br/>
              <w:t>- 5 boîtes contenant 2 billes ;</w:t>
            </w:r>
            <w:r w:rsidR="00904DA7">
              <w:rPr>
                <w:rFonts w:asciiTheme="minorHAnsi" w:hAnsiTheme="minorHAnsi" w:cstheme="minorHAnsi"/>
                <w:sz w:val="18"/>
                <w:szCs w:val="18"/>
              </w:rPr>
              <w:br/>
              <w:t>- 10 élastiques.</w:t>
            </w:r>
            <w:r w:rsidR="00904DA7">
              <w:rPr>
                <w:rFonts w:asciiTheme="minorHAnsi" w:hAnsiTheme="minorHAnsi" w:cstheme="minorHAnsi"/>
                <w:sz w:val="18"/>
                <w:szCs w:val="18"/>
              </w:rPr>
              <w:br/>
            </w:r>
            <w:r w:rsidR="00904DA7">
              <w:rPr>
                <w:rFonts w:asciiTheme="minorHAnsi" w:hAnsiTheme="minorHAnsi" w:cstheme="minorHAnsi"/>
                <w:sz w:val="18"/>
                <w:szCs w:val="18"/>
              </w:rPr>
              <w:br/>
            </w:r>
            <w:r w:rsidR="00904DA7" w:rsidRPr="00904DA7">
              <w:rPr>
                <w:rFonts w:asciiTheme="minorHAnsi" w:hAnsiTheme="minorHAnsi" w:cstheme="minorHAnsi"/>
                <w:b/>
                <w:sz w:val="18"/>
                <w:szCs w:val="18"/>
              </w:rPr>
              <w:t>Les termes suivants sont introduits :</w:t>
            </w:r>
            <w:r w:rsidR="00904DA7">
              <w:rPr>
                <w:rFonts w:asciiTheme="minorHAnsi" w:hAnsiTheme="minorHAnsi" w:cstheme="minorHAnsi"/>
                <w:sz w:val="18"/>
                <w:szCs w:val="18"/>
              </w:rPr>
              <w:t xml:space="preserve"> </w:t>
            </w:r>
            <w:r w:rsidR="00904DA7">
              <w:rPr>
                <w:rFonts w:asciiTheme="minorHAnsi" w:hAnsiTheme="minorHAnsi" w:cstheme="minorHAnsi"/>
                <w:sz w:val="18"/>
                <w:szCs w:val="18"/>
              </w:rPr>
              <w:br/>
              <w:t xml:space="preserve"> pivot / point d’appui, force, charge.</w:t>
            </w:r>
            <w:r w:rsidR="00985252">
              <w:rPr>
                <w:rFonts w:asciiTheme="minorHAnsi" w:hAnsiTheme="minorHAnsi" w:cstheme="minorHAnsi"/>
                <w:b/>
                <w:sz w:val="20"/>
                <w:szCs w:val="20"/>
              </w:rPr>
              <w:br/>
            </w:r>
            <w:r w:rsidR="00985252">
              <w:rPr>
                <w:rFonts w:asciiTheme="minorHAnsi" w:hAnsiTheme="minorHAnsi" w:cstheme="minorHAnsi"/>
                <w:b/>
                <w:sz w:val="20"/>
                <w:szCs w:val="20"/>
              </w:rPr>
              <w:br/>
            </w:r>
            <w:r w:rsidR="00985252">
              <w:rPr>
                <w:rFonts w:asciiTheme="minorHAnsi" w:hAnsiTheme="minorHAnsi" w:cstheme="minorHAnsi"/>
                <w:b/>
                <w:sz w:val="20"/>
                <w:szCs w:val="20"/>
              </w:rPr>
              <w:br/>
            </w:r>
            <w:r w:rsidR="00985252" w:rsidRPr="0075520C">
              <w:rPr>
                <w:rFonts w:asciiTheme="minorHAnsi" w:hAnsiTheme="minorHAnsi" w:cstheme="minorHAnsi"/>
                <w:b/>
                <w:sz w:val="22"/>
                <w:szCs w:val="22"/>
              </w:rPr>
              <w:t>Travail collectif</w:t>
            </w:r>
            <w:r w:rsidR="00985252">
              <w:rPr>
                <w:rFonts w:asciiTheme="minorHAnsi" w:hAnsiTheme="minorHAnsi" w:cstheme="minorHAnsi"/>
                <w:b/>
                <w:sz w:val="22"/>
                <w:szCs w:val="22"/>
              </w:rPr>
              <w:t>.</w:t>
            </w:r>
            <w:r w:rsidR="00985252">
              <w:rPr>
                <w:rFonts w:asciiTheme="minorHAnsi" w:hAnsiTheme="minorHAnsi" w:cstheme="minorHAnsi"/>
                <w:b/>
                <w:sz w:val="20"/>
                <w:szCs w:val="20"/>
              </w:rPr>
              <w:br/>
            </w:r>
            <w:r w:rsidR="00B06184">
              <w:rPr>
                <w:rFonts w:asciiTheme="minorHAnsi" w:hAnsiTheme="minorHAnsi" w:cstheme="minorHAnsi"/>
                <w:sz w:val="18"/>
                <w:szCs w:val="18"/>
              </w:rPr>
              <w:br/>
            </w:r>
            <w:r w:rsidR="00B06184">
              <w:rPr>
                <w:rFonts w:asciiTheme="minorHAnsi" w:hAnsiTheme="minorHAnsi" w:cstheme="minorHAnsi"/>
                <w:b/>
                <w:sz w:val="22"/>
                <w:szCs w:val="22"/>
              </w:rPr>
              <w:t xml:space="preserve">Matériel : </w:t>
            </w:r>
            <w:r w:rsidR="00B06184">
              <w:rPr>
                <w:rFonts w:asciiTheme="minorHAnsi" w:hAnsiTheme="minorHAnsi" w:cstheme="minorHAnsi"/>
                <w:b/>
                <w:sz w:val="22"/>
                <w:szCs w:val="22"/>
              </w:rPr>
              <w:br/>
            </w:r>
            <w:r w:rsidR="00B06184">
              <w:rPr>
                <w:rFonts w:asciiTheme="minorHAnsi" w:hAnsiTheme="minorHAnsi" w:cstheme="minorHAnsi"/>
                <w:sz w:val="18"/>
                <w:szCs w:val="18"/>
              </w:rPr>
              <w:t>- un presse-ail</w:t>
            </w:r>
            <w:r w:rsidR="00B06184" w:rsidRPr="0075520C">
              <w:rPr>
                <w:rFonts w:asciiTheme="minorHAnsi" w:hAnsiTheme="minorHAnsi" w:cstheme="minorHAnsi"/>
                <w:sz w:val="18"/>
                <w:szCs w:val="18"/>
              </w:rPr>
              <w:t> ;</w:t>
            </w:r>
            <w:r w:rsidR="00B06184">
              <w:rPr>
                <w:rFonts w:asciiTheme="minorHAnsi" w:hAnsiTheme="minorHAnsi" w:cstheme="minorHAnsi"/>
                <w:sz w:val="18"/>
                <w:szCs w:val="18"/>
              </w:rPr>
              <w:br/>
              <w:t>- une paire de ciseaux ;</w:t>
            </w:r>
            <w:r w:rsidR="00B06184">
              <w:rPr>
                <w:rFonts w:asciiTheme="minorHAnsi" w:hAnsiTheme="minorHAnsi" w:cstheme="minorHAnsi"/>
                <w:sz w:val="18"/>
                <w:szCs w:val="18"/>
              </w:rPr>
              <w:br/>
              <w:t>- un casse-noix ;</w:t>
            </w:r>
            <w:r w:rsidR="00B06184">
              <w:rPr>
                <w:rFonts w:asciiTheme="minorHAnsi" w:hAnsiTheme="minorHAnsi" w:cstheme="minorHAnsi"/>
                <w:sz w:val="18"/>
                <w:szCs w:val="18"/>
              </w:rPr>
              <w:br/>
              <w:t>- un coupe-ongles ;</w:t>
            </w:r>
            <w:r w:rsidR="00B06184">
              <w:rPr>
                <w:rFonts w:asciiTheme="minorHAnsi" w:hAnsiTheme="minorHAnsi" w:cstheme="minorHAnsi"/>
                <w:sz w:val="18"/>
                <w:szCs w:val="18"/>
              </w:rPr>
              <w:br/>
              <w:t>- une pince à épiler ;</w:t>
            </w:r>
            <w:r w:rsidR="00B06184">
              <w:rPr>
                <w:rFonts w:asciiTheme="minorHAnsi" w:hAnsiTheme="minorHAnsi" w:cstheme="minorHAnsi"/>
                <w:sz w:val="18"/>
                <w:szCs w:val="18"/>
              </w:rPr>
              <w:br/>
              <w:t>- un pied de biche ;</w:t>
            </w:r>
            <w:r w:rsidR="00B06184">
              <w:rPr>
                <w:rFonts w:asciiTheme="minorHAnsi" w:hAnsiTheme="minorHAnsi" w:cstheme="minorHAnsi"/>
                <w:sz w:val="18"/>
                <w:szCs w:val="18"/>
              </w:rPr>
              <w:br/>
              <w:t>- un décapsuleur ;</w:t>
            </w:r>
            <w:r w:rsidR="00B06184">
              <w:rPr>
                <w:rFonts w:asciiTheme="minorHAnsi" w:hAnsiTheme="minorHAnsi" w:cstheme="minorHAnsi"/>
                <w:sz w:val="18"/>
                <w:szCs w:val="18"/>
              </w:rPr>
              <w:br/>
              <w:t>- une pince à spaghettis ;</w:t>
            </w:r>
            <w:r w:rsidR="00B06184">
              <w:rPr>
                <w:rFonts w:asciiTheme="minorHAnsi" w:hAnsiTheme="minorHAnsi" w:cstheme="minorHAnsi"/>
                <w:sz w:val="18"/>
                <w:szCs w:val="18"/>
              </w:rPr>
              <w:br/>
              <w:t>- images représentant des applications de leviers.</w:t>
            </w:r>
            <w:r w:rsidR="004B7224">
              <w:rPr>
                <w:rFonts w:asciiTheme="minorHAnsi" w:hAnsiTheme="minorHAnsi" w:cstheme="minorHAnsi"/>
                <w:sz w:val="18"/>
                <w:szCs w:val="18"/>
              </w:rPr>
              <w:br/>
            </w:r>
            <w:r w:rsidR="004B7224">
              <w:rPr>
                <w:rFonts w:asciiTheme="minorHAnsi" w:hAnsiTheme="minorHAnsi" w:cstheme="minorHAnsi"/>
                <w:sz w:val="18"/>
                <w:szCs w:val="18"/>
              </w:rPr>
              <w:br/>
            </w:r>
            <w:r w:rsidR="004B7224">
              <w:rPr>
                <w:rFonts w:asciiTheme="minorHAnsi" w:hAnsiTheme="minorHAnsi" w:cstheme="minorHAnsi"/>
                <w:sz w:val="18"/>
                <w:szCs w:val="18"/>
              </w:rPr>
              <w:br/>
            </w:r>
            <w:r w:rsidR="004B7224">
              <w:rPr>
                <w:rFonts w:asciiTheme="minorHAnsi" w:hAnsiTheme="minorHAnsi" w:cstheme="minorHAnsi"/>
                <w:sz w:val="18"/>
                <w:szCs w:val="18"/>
              </w:rPr>
              <w:br/>
            </w:r>
            <w:r w:rsidR="004B7224">
              <w:rPr>
                <w:rFonts w:asciiTheme="minorHAnsi" w:hAnsiTheme="minorHAnsi" w:cstheme="minorHAnsi"/>
                <w:sz w:val="18"/>
                <w:szCs w:val="18"/>
              </w:rPr>
              <w:br/>
            </w:r>
            <w:r w:rsidR="004B7224" w:rsidRPr="004B7224">
              <w:rPr>
                <w:rFonts w:asciiTheme="minorHAnsi" w:hAnsiTheme="minorHAnsi" w:cstheme="minorHAnsi"/>
                <w:b/>
                <w:sz w:val="22"/>
                <w:szCs w:val="22"/>
              </w:rPr>
              <w:t>Travail individuel puis collectif.</w:t>
            </w:r>
            <w:r w:rsidR="00E441C9">
              <w:rPr>
                <w:rFonts w:asciiTheme="minorHAnsi" w:hAnsiTheme="minorHAnsi" w:cstheme="minorHAnsi"/>
                <w:b/>
                <w:sz w:val="22"/>
                <w:szCs w:val="22"/>
              </w:rPr>
              <w:br/>
            </w:r>
            <w:r w:rsidR="00E441C9">
              <w:rPr>
                <w:rFonts w:asciiTheme="minorHAnsi" w:hAnsiTheme="minorHAnsi" w:cstheme="minorHAnsi"/>
                <w:b/>
                <w:sz w:val="22"/>
                <w:szCs w:val="22"/>
              </w:rPr>
              <w:br/>
            </w:r>
            <w:r w:rsidR="00E441C9">
              <w:rPr>
                <w:rFonts w:asciiTheme="minorHAnsi" w:hAnsiTheme="minorHAnsi" w:cstheme="minorHAnsi"/>
                <w:b/>
                <w:sz w:val="22"/>
                <w:szCs w:val="22"/>
              </w:rPr>
              <w:br/>
            </w:r>
            <w:r w:rsidR="00E441C9" w:rsidRPr="00E441C9">
              <w:rPr>
                <w:rFonts w:asciiTheme="minorHAnsi" w:hAnsiTheme="minorHAnsi" w:cstheme="minorHAnsi"/>
                <w:b/>
                <w:sz w:val="18"/>
                <w:szCs w:val="18"/>
              </w:rPr>
              <w:t>Correction collective au TN. puis par la S.</w:t>
            </w:r>
          </w:p>
        </w:tc>
      </w:tr>
      <w:tr w:rsidR="00C07165" w:rsidRPr="00922A54">
        <w:trPr>
          <w:trHeight w:val="848"/>
        </w:trPr>
        <w:tc>
          <w:tcPr>
            <w:tcW w:w="10330" w:type="dxa"/>
            <w:gridSpan w:val="5"/>
          </w:tcPr>
          <w:p w:rsidR="00C07165" w:rsidRDefault="00C07165" w:rsidP="00C07165">
            <w:pPr>
              <w:rPr>
                <w:rFonts w:ascii="Helvetica" w:hAnsi="Helvetica"/>
                <w:i/>
                <w:sz w:val="22"/>
                <w:lang w:val="fr-BE"/>
              </w:rPr>
            </w:pPr>
            <w:r>
              <w:rPr>
                <w:rFonts w:ascii="Helvetica" w:hAnsi="Helvetica"/>
                <w:b/>
                <w:sz w:val="24"/>
                <w:u w:val="single"/>
                <w:lang w:val="fr-BE"/>
              </w:rPr>
              <w:lastRenderedPageBreak/>
              <w:t>STRUCTURATION</w:t>
            </w:r>
            <w:r>
              <w:rPr>
                <w:rFonts w:ascii="Helvetica" w:hAnsi="Helvetica"/>
                <w:sz w:val="24"/>
                <w:lang w:val="fr-BE"/>
              </w:rPr>
              <w:t xml:space="preserve"> </w:t>
            </w:r>
            <w:r>
              <w:rPr>
                <w:rFonts w:ascii="Helvetica" w:hAnsi="Helvetica"/>
                <w:i/>
                <w:sz w:val="22"/>
                <w:lang w:val="fr-BE"/>
              </w:rPr>
              <w:t>Dans leur référentiel, les enfants expliqueront que…</w:t>
            </w:r>
          </w:p>
          <w:p w:rsidR="00C07165" w:rsidRPr="004654D9" w:rsidRDefault="00C07165" w:rsidP="00C07165">
            <w:pPr>
              <w:rPr>
                <w:rFonts w:ascii="Helvetica" w:hAnsi="Helvetica"/>
                <w:sz w:val="16"/>
                <w:lang w:val="fr-BE"/>
              </w:rPr>
            </w:pPr>
          </w:p>
          <w:p w:rsidR="00FB4C1F" w:rsidRPr="00FB4C1F" w:rsidRDefault="004B7224" w:rsidP="00FB4C1F">
            <w:pPr>
              <w:rPr>
                <w:rFonts w:ascii="Helvetica" w:hAnsi="Helvetica"/>
                <w:sz w:val="24"/>
              </w:rPr>
            </w:pPr>
            <w:r>
              <w:rPr>
                <w:rFonts w:ascii="Helvetica" w:hAnsi="Helvetica"/>
                <w:sz w:val="24"/>
              </w:rPr>
              <w:t>…</w:t>
            </w:r>
            <w:r w:rsidR="00B7292E">
              <w:rPr>
                <w:rFonts w:ascii="Helvetica" w:hAnsi="Helvetica"/>
                <w:sz w:val="24"/>
              </w:rPr>
              <w:t xml:space="preserve"> </w:t>
            </w:r>
            <w:r w:rsidR="00FB4C1F" w:rsidRPr="00FB4C1F">
              <w:rPr>
                <w:rFonts w:asciiTheme="minorHAnsi" w:hAnsiTheme="minorHAnsi"/>
                <w:sz w:val="22"/>
                <w:szCs w:val="22"/>
              </w:rPr>
              <w:t>Le levier est une barre rigide pouvant tourner autour d’un point fixe (pivot ou point d’appui) et ayant pour rôle principal de faciliter le levage d’une charge.</w:t>
            </w:r>
            <w:r w:rsidR="00FB4C1F">
              <w:rPr>
                <w:rFonts w:asciiTheme="minorHAnsi" w:hAnsiTheme="minorHAnsi"/>
                <w:sz w:val="22"/>
                <w:szCs w:val="22"/>
              </w:rPr>
              <w:br/>
              <w:t xml:space="preserve">… </w:t>
            </w:r>
            <w:r w:rsidR="00FB4C1F" w:rsidRPr="00FB4C1F">
              <w:rPr>
                <w:rFonts w:asciiTheme="minorHAnsi" w:hAnsiTheme="minorHAnsi"/>
                <w:sz w:val="22"/>
                <w:szCs w:val="22"/>
              </w:rPr>
              <w:t xml:space="preserve">Le point d’appui (ou pivot) </w:t>
            </w:r>
            <w:r w:rsidR="00FB4C1F" w:rsidRPr="00FB4C1F">
              <w:rPr>
                <w:rFonts w:asciiTheme="minorHAnsi" w:hAnsiTheme="minorHAnsi"/>
                <w:sz w:val="22"/>
                <w:szCs w:val="22"/>
              </w:rPr>
              <w:t>le point autour duquel pivote le levier.</w:t>
            </w:r>
          </w:p>
          <w:p w:rsidR="00C07165" w:rsidRPr="00FB4C1F" w:rsidRDefault="00FB4C1F" w:rsidP="00FB4C1F">
            <w:pPr>
              <w:rPr>
                <w:rFonts w:asciiTheme="minorHAnsi" w:hAnsiTheme="minorHAnsi"/>
                <w:sz w:val="22"/>
                <w:szCs w:val="22"/>
              </w:rPr>
            </w:pPr>
            <w:r>
              <w:rPr>
                <w:rFonts w:asciiTheme="minorHAnsi" w:hAnsiTheme="minorHAnsi"/>
                <w:sz w:val="22"/>
                <w:szCs w:val="22"/>
              </w:rPr>
              <w:t xml:space="preserve">… </w:t>
            </w:r>
            <w:r w:rsidRPr="00FB4C1F">
              <w:rPr>
                <w:rFonts w:asciiTheme="minorHAnsi" w:hAnsiTheme="minorHAnsi"/>
                <w:sz w:val="22"/>
                <w:szCs w:val="22"/>
              </w:rPr>
              <w:t xml:space="preserve">La force est </w:t>
            </w:r>
            <w:r w:rsidRPr="00FB4C1F">
              <w:rPr>
                <w:rFonts w:asciiTheme="minorHAnsi" w:hAnsiTheme="minorHAnsi"/>
                <w:sz w:val="22"/>
                <w:szCs w:val="22"/>
              </w:rPr>
              <w:t>la poussée exercée par quelqu’un ou quelque chose sur un levier.</w:t>
            </w:r>
            <w:r>
              <w:rPr>
                <w:rFonts w:asciiTheme="minorHAnsi" w:hAnsiTheme="minorHAnsi"/>
                <w:sz w:val="22"/>
                <w:szCs w:val="22"/>
              </w:rPr>
              <w:br/>
              <w:t>…</w:t>
            </w:r>
            <w:r w:rsidRPr="00FB4C1F">
              <w:rPr>
                <w:rFonts w:asciiTheme="minorHAnsi" w:hAnsiTheme="minorHAnsi"/>
                <w:sz w:val="22"/>
                <w:szCs w:val="22"/>
              </w:rPr>
              <w:t xml:space="preserve"> La charge est</w:t>
            </w:r>
            <w:r w:rsidRPr="00FB4C1F">
              <w:rPr>
                <w:rFonts w:asciiTheme="minorHAnsi" w:hAnsiTheme="minorHAnsi"/>
                <w:sz w:val="22"/>
                <w:szCs w:val="22"/>
              </w:rPr>
              <w:t xml:space="preserve"> la résistance exercée par la charge et qui est vaincue par le levier.</w:t>
            </w:r>
            <w:r>
              <w:rPr>
                <w:rFonts w:asciiTheme="minorHAnsi" w:hAnsiTheme="minorHAnsi"/>
                <w:sz w:val="22"/>
                <w:szCs w:val="22"/>
              </w:rPr>
              <w:br/>
            </w:r>
          </w:p>
        </w:tc>
      </w:tr>
      <w:tr w:rsidR="00C07165" w:rsidRPr="00922A54">
        <w:trPr>
          <w:trHeight w:val="848"/>
        </w:trPr>
        <w:tc>
          <w:tcPr>
            <w:tcW w:w="10330" w:type="dxa"/>
            <w:gridSpan w:val="5"/>
          </w:tcPr>
          <w:p w:rsidR="00C07165" w:rsidRDefault="00C07165">
            <w:pPr>
              <w:rPr>
                <w:rFonts w:ascii="Helvetica" w:hAnsi="Helvetica"/>
                <w:i/>
                <w:sz w:val="24"/>
                <w:lang w:val="fr-BE"/>
              </w:rPr>
            </w:pPr>
            <w:r w:rsidRPr="00433594">
              <w:rPr>
                <w:rFonts w:ascii="Helvetica" w:hAnsi="Helvetica"/>
                <w:b/>
                <w:sz w:val="24"/>
                <w:u w:val="single"/>
                <w:lang w:val="fr-BE"/>
              </w:rPr>
              <w:t>EVALUATION</w:t>
            </w:r>
            <w:r>
              <w:rPr>
                <w:rFonts w:ascii="Helvetica" w:hAnsi="Helvetica"/>
                <w:sz w:val="24"/>
                <w:lang w:val="fr-BE"/>
              </w:rPr>
              <w:t xml:space="preserve"> </w:t>
            </w:r>
            <w:r w:rsidRPr="009E47FC">
              <w:rPr>
                <w:rFonts w:ascii="Helvetica" w:hAnsi="Helvetica"/>
                <w:i/>
                <w:sz w:val="22"/>
                <w:lang w:val="fr-BE"/>
              </w:rPr>
              <w:t>J’évaluerai les élèves en leur demandant de pouvoir …</w:t>
            </w:r>
          </w:p>
          <w:p w:rsidR="00C07165" w:rsidRPr="002F4071" w:rsidRDefault="00C07165">
            <w:pPr>
              <w:rPr>
                <w:rFonts w:ascii="Helvetica" w:hAnsi="Helvetica"/>
                <w:i/>
                <w:sz w:val="16"/>
                <w:lang w:val="fr-BE"/>
              </w:rPr>
            </w:pPr>
          </w:p>
          <w:p w:rsidR="00FB4C1F" w:rsidRPr="00FB4C1F" w:rsidRDefault="00B7292E" w:rsidP="00FB4C1F">
            <w:pPr>
              <w:rPr>
                <w:rFonts w:ascii="Helvetica" w:hAnsi="Helvetica"/>
                <w:sz w:val="20"/>
                <w:szCs w:val="20"/>
                <w:lang w:val="fr-BE"/>
              </w:rPr>
            </w:pPr>
            <w:r w:rsidRPr="00FB4C1F">
              <w:rPr>
                <w:rFonts w:ascii="Helvetica" w:hAnsi="Helvetica"/>
                <w:sz w:val="24"/>
                <w:lang w:val="fr-BE"/>
              </w:rPr>
              <w:t xml:space="preserve">… </w:t>
            </w:r>
            <w:r w:rsidR="00FB4C1F" w:rsidRPr="00FB4C1F">
              <w:rPr>
                <w:rFonts w:ascii="Helvetica" w:hAnsi="Helvetica"/>
                <w:sz w:val="20"/>
                <w:szCs w:val="20"/>
                <w:lang w:val="fr-BE"/>
              </w:rPr>
              <w:t>concevoir un dispositif de levier afin de soulever facilement une charge lourde.</w:t>
            </w:r>
            <w:r w:rsidR="00FB4C1F" w:rsidRPr="00FB4C1F">
              <w:rPr>
                <w:rFonts w:ascii="Helvetica" w:hAnsi="Helvetica"/>
                <w:sz w:val="20"/>
                <w:szCs w:val="20"/>
                <w:lang w:val="fr-BE"/>
              </w:rPr>
              <w:br/>
              <w:t xml:space="preserve">… </w:t>
            </w:r>
            <w:r w:rsidR="00FB4C1F" w:rsidRPr="00FB4C1F">
              <w:rPr>
                <w:rFonts w:ascii="Helvetica" w:hAnsi="Helvetica"/>
                <w:sz w:val="20"/>
                <w:szCs w:val="20"/>
                <w:lang w:val="fr-BE"/>
              </w:rPr>
              <w:t>reconnaître des objets de la vie courante qui font appel au principe des leviers et de les différencier selon la famille à laquelle ils appartiennent.</w:t>
            </w:r>
          </w:p>
          <w:p w:rsidR="00C07165" w:rsidRDefault="00C07165">
            <w:pPr>
              <w:rPr>
                <w:rFonts w:ascii="Helvetica" w:hAnsi="Helvetica"/>
                <w:sz w:val="24"/>
                <w:lang w:val="fr-BE"/>
              </w:rPr>
            </w:pPr>
          </w:p>
          <w:p w:rsidR="00C07165" w:rsidRPr="002F4071" w:rsidRDefault="00C07165">
            <w:pPr>
              <w:rPr>
                <w:rFonts w:ascii="Helvetica" w:hAnsi="Helvetica"/>
                <w:sz w:val="16"/>
                <w:lang w:val="fr-BE"/>
              </w:rPr>
            </w:pPr>
          </w:p>
        </w:tc>
      </w:tr>
      <w:tr w:rsidR="00C07165" w:rsidRPr="00922A54">
        <w:trPr>
          <w:trHeight w:val="992"/>
        </w:trPr>
        <w:tc>
          <w:tcPr>
            <w:tcW w:w="10330" w:type="dxa"/>
            <w:gridSpan w:val="5"/>
          </w:tcPr>
          <w:p w:rsidR="00C07165" w:rsidRDefault="00C07165" w:rsidP="00C071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rPr>
            </w:pPr>
            <w:r w:rsidRPr="00433594">
              <w:rPr>
                <w:rFonts w:ascii="Helvetica" w:hAnsi="Helvetica"/>
                <w:b/>
                <w:sz w:val="24"/>
                <w:u w:val="single"/>
                <w:lang w:val="fr-BE"/>
              </w:rPr>
              <w:t>DIVERS</w:t>
            </w:r>
            <w:r>
              <w:rPr>
                <w:rFonts w:ascii="Helvetica" w:hAnsi="Helvetica"/>
                <w:sz w:val="24"/>
                <w:lang w:val="fr-BE"/>
              </w:rPr>
              <w:t xml:space="preserve"> </w:t>
            </w:r>
            <w:r>
              <w:rPr>
                <w:rFonts w:ascii="Helvetica" w:hAnsi="Helvetica" w:cs="Helvetica"/>
                <w:i/>
                <w:sz w:val="22"/>
              </w:rPr>
              <w:t>Références bibliographiques, t</w:t>
            </w:r>
            <w:r w:rsidRPr="009E47FC">
              <w:rPr>
                <w:rFonts w:ascii="Helvetica" w:hAnsi="Helvetica" w:cs="Helvetica"/>
                <w:i/>
                <w:sz w:val="22"/>
              </w:rPr>
              <w:t>extes, règles, sché</w:t>
            </w:r>
            <w:r>
              <w:rPr>
                <w:rFonts w:ascii="Helvetica" w:hAnsi="Helvetica" w:cs="Helvetica"/>
                <w:i/>
                <w:sz w:val="22"/>
              </w:rPr>
              <w:t>mas, planches de jeu, affiches, p</w:t>
            </w:r>
            <w:r w:rsidRPr="009E47FC">
              <w:rPr>
                <w:rFonts w:ascii="Helvetica" w:hAnsi="Helvetica" w:cs="Helvetica"/>
                <w:i/>
                <w:sz w:val="22"/>
              </w:rPr>
              <w:t>rolongements, manuel...</w:t>
            </w:r>
          </w:p>
          <w:p w:rsidR="008D5FCA" w:rsidRPr="000E128D" w:rsidRDefault="000E128D" w:rsidP="000E128D">
            <w:pPr>
              <w:rPr>
                <w:rFonts w:ascii="Calibri" w:hAnsi="Calibri" w:cs="Calibri"/>
                <w:sz w:val="20"/>
                <w:szCs w:val="20"/>
                <w:lang w:val="fr-BE"/>
              </w:rPr>
            </w:pPr>
            <w:r>
              <w:rPr>
                <w:rFonts w:ascii="Helvetica" w:hAnsi="Helvetica"/>
                <w:sz w:val="24"/>
                <w:lang w:val="fr-BE"/>
              </w:rPr>
              <w:br/>
            </w:r>
            <w:r w:rsidRPr="000E128D">
              <w:rPr>
                <w:rFonts w:asciiTheme="minorHAnsi" w:hAnsiTheme="minorHAnsi"/>
                <w:b/>
                <w:sz w:val="20"/>
                <w:szCs w:val="20"/>
                <w:u w:val="single"/>
                <w:lang w:val="fr-BE"/>
              </w:rPr>
              <w:t>Références bibliographiques :</w:t>
            </w:r>
            <w:r>
              <w:rPr>
                <w:rFonts w:ascii="Helvetica" w:hAnsi="Helvetica"/>
                <w:sz w:val="24"/>
                <w:lang w:val="fr-BE"/>
              </w:rPr>
              <w:br/>
              <w:t xml:space="preserve">- </w:t>
            </w:r>
            <w:r w:rsidRPr="004C4250">
              <w:rPr>
                <w:rFonts w:ascii="Calibri" w:hAnsi="Calibri" w:cs="Calibri"/>
                <w:sz w:val="20"/>
                <w:szCs w:val="20"/>
                <w:lang w:val="fr-BE"/>
              </w:rPr>
              <w:t xml:space="preserve">Jean-Luc </w:t>
            </w:r>
            <w:proofErr w:type="spellStart"/>
            <w:r w:rsidRPr="004C4250">
              <w:rPr>
                <w:rFonts w:ascii="Calibri" w:hAnsi="Calibri" w:cs="Calibri"/>
                <w:sz w:val="20"/>
                <w:szCs w:val="20"/>
                <w:lang w:val="fr-BE"/>
              </w:rPr>
              <w:t>Bamps</w:t>
            </w:r>
            <w:proofErr w:type="spellEnd"/>
            <w:r w:rsidRPr="004C4250">
              <w:rPr>
                <w:rFonts w:ascii="Calibri" w:hAnsi="Calibri" w:cs="Calibri"/>
                <w:sz w:val="20"/>
                <w:szCs w:val="20"/>
                <w:lang w:val="fr-BE"/>
              </w:rPr>
              <w:t xml:space="preserve">, </w:t>
            </w:r>
            <w:r w:rsidRPr="004C4250">
              <w:rPr>
                <w:rFonts w:ascii="Calibri" w:hAnsi="Calibri" w:cs="Calibri"/>
                <w:i/>
                <w:sz w:val="20"/>
                <w:szCs w:val="20"/>
                <w:lang w:val="fr-BE"/>
              </w:rPr>
              <w:t xml:space="preserve">Empreinte – Manuel agréé </w:t>
            </w:r>
            <w:r>
              <w:rPr>
                <w:rFonts w:ascii="Calibri" w:hAnsi="Calibri" w:cs="Calibri"/>
                <w:i/>
                <w:sz w:val="20"/>
                <w:szCs w:val="20"/>
                <w:lang w:val="fr-BE"/>
              </w:rPr>
              <w:t>5</w:t>
            </w:r>
            <w:r w:rsidRPr="004C4250">
              <w:rPr>
                <w:rFonts w:ascii="Calibri" w:hAnsi="Calibri" w:cs="Calibri"/>
                <w:sz w:val="20"/>
                <w:szCs w:val="20"/>
                <w:lang w:val="fr-BE"/>
              </w:rPr>
              <w:t xml:space="preserve">, Waterloo 2011, Edition </w:t>
            </w:r>
            <w:proofErr w:type="spellStart"/>
            <w:r w:rsidRPr="004C4250">
              <w:rPr>
                <w:rFonts w:ascii="Calibri" w:hAnsi="Calibri" w:cs="Calibri"/>
                <w:sz w:val="20"/>
                <w:szCs w:val="20"/>
                <w:lang w:val="fr-BE"/>
              </w:rPr>
              <w:t>Plantyn</w:t>
            </w:r>
            <w:proofErr w:type="spellEnd"/>
            <w:r w:rsidRPr="004C4250">
              <w:rPr>
                <w:rFonts w:ascii="Calibri" w:hAnsi="Calibri" w:cs="Calibri"/>
                <w:sz w:val="20"/>
                <w:szCs w:val="20"/>
                <w:lang w:val="fr-BE"/>
              </w:rPr>
              <w:t>.</w:t>
            </w:r>
            <w:r>
              <w:rPr>
                <w:rFonts w:ascii="Calibri" w:hAnsi="Calibri" w:cs="Calibri"/>
                <w:sz w:val="20"/>
                <w:szCs w:val="20"/>
                <w:lang w:val="fr-BE"/>
              </w:rPr>
              <w:br/>
              <w:t xml:space="preserve">- </w:t>
            </w:r>
            <w:proofErr w:type="spellStart"/>
            <w:r>
              <w:rPr>
                <w:rFonts w:ascii="Calibri" w:hAnsi="Calibri" w:cs="Calibri"/>
                <w:sz w:val="20"/>
                <w:szCs w:val="20"/>
                <w:lang w:val="fr-BE"/>
              </w:rPr>
              <w:t>Solzic</w:t>
            </w:r>
            <w:proofErr w:type="spellEnd"/>
            <w:r>
              <w:rPr>
                <w:rFonts w:ascii="Calibri" w:hAnsi="Calibri" w:cs="Calibri"/>
                <w:sz w:val="20"/>
                <w:szCs w:val="20"/>
                <w:lang w:val="fr-BE"/>
              </w:rPr>
              <w:t xml:space="preserve"> </w:t>
            </w:r>
            <w:proofErr w:type="spellStart"/>
            <w:r>
              <w:rPr>
                <w:rFonts w:ascii="Calibri" w:hAnsi="Calibri" w:cs="Calibri"/>
                <w:sz w:val="20"/>
                <w:szCs w:val="20"/>
                <w:lang w:val="fr-BE"/>
              </w:rPr>
              <w:t>Mélin</w:t>
            </w:r>
            <w:proofErr w:type="spellEnd"/>
            <w:r>
              <w:rPr>
                <w:rFonts w:ascii="Calibri" w:hAnsi="Calibri" w:cs="Calibri"/>
                <w:sz w:val="20"/>
                <w:szCs w:val="20"/>
                <w:lang w:val="fr-BE"/>
              </w:rPr>
              <w:t xml:space="preserve">, Simples, mais très utiles, </w:t>
            </w:r>
            <w:r w:rsidRPr="000E128D">
              <w:rPr>
                <w:rFonts w:ascii="Calibri" w:hAnsi="Calibri" w:cs="Calibri"/>
                <w:sz w:val="20"/>
                <w:szCs w:val="20"/>
                <w:lang w:val="fr-BE"/>
              </w:rPr>
              <w:t>ces machines !</w:t>
            </w:r>
            <w:r>
              <w:rPr>
                <w:rFonts w:ascii="Calibri" w:hAnsi="Calibri" w:cs="Calibri"/>
                <w:sz w:val="20"/>
                <w:szCs w:val="20"/>
                <w:lang w:val="fr-BE"/>
              </w:rPr>
              <w:t>, Mons, 2003, UMH.</w:t>
            </w:r>
            <w:r>
              <w:rPr>
                <w:rFonts w:ascii="Calibri" w:hAnsi="Calibri" w:cs="Calibri"/>
                <w:sz w:val="20"/>
                <w:szCs w:val="20"/>
                <w:lang w:val="fr-BE"/>
              </w:rPr>
              <w:br/>
            </w:r>
            <w:r w:rsidR="008D5FCA">
              <w:rPr>
                <w:rFonts w:ascii="Helvetica" w:hAnsi="Helvetica"/>
                <w:sz w:val="24"/>
                <w:lang w:val="fr-BE"/>
              </w:rPr>
              <w:br/>
            </w:r>
            <w:r w:rsidR="008D5FCA" w:rsidRPr="0075520C">
              <w:rPr>
                <w:rFonts w:asciiTheme="minorHAnsi" w:hAnsiTheme="minorHAnsi" w:cstheme="minorHAnsi"/>
                <w:b/>
                <w:sz w:val="20"/>
                <w:szCs w:val="20"/>
                <w:u w:val="single"/>
              </w:rPr>
              <w:t>Matériel </w:t>
            </w:r>
            <w:r w:rsidR="008D5FCA">
              <w:rPr>
                <w:rFonts w:asciiTheme="minorHAnsi" w:hAnsiTheme="minorHAnsi" w:cstheme="minorHAnsi"/>
                <w:b/>
                <w:sz w:val="20"/>
                <w:szCs w:val="20"/>
                <w:u w:val="single"/>
              </w:rPr>
              <w:t>séquence II</w:t>
            </w:r>
            <w:r w:rsidR="008D5FCA" w:rsidRPr="0075520C">
              <w:rPr>
                <w:rFonts w:asciiTheme="minorHAnsi" w:hAnsiTheme="minorHAnsi" w:cstheme="minorHAnsi"/>
                <w:b/>
                <w:sz w:val="20"/>
                <w:szCs w:val="20"/>
                <w:u w:val="single"/>
              </w:rPr>
              <w:t>:</w:t>
            </w:r>
            <w:r w:rsidR="008D5FCA" w:rsidRPr="0075520C">
              <w:rPr>
                <w:rFonts w:asciiTheme="minorHAnsi" w:hAnsiTheme="minorHAnsi" w:cstheme="minorHAnsi"/>
                <w:b/>
                <w:sz w:val="22"/>
                <w:szCs w:val="22"/>
              </w:rPr>
              <w:br/>
            </w:r>
            <w:r w:rsidR="008D5FCA" w:rsidRPr="0075520C">
              <w:rPr>
                <w:rFonts w:asciiTheme="minorHAnsi" w:hAnsiTheme="minorHAnsi" w:cstheme="minorHAnsi"/>
                <w:sz w:val="18"/>
                <w:szCs w:val="18"/>
              </w:rPr>
              <w:t>- 11 lattes de 30cm ;</w:t>
            </w:r>
            <w:r w:rsidR="008D5FCA" w:rsidRPr="0075520C">
              <w:rPr>
                <w:rFonts w:asciiTheme="minorHAnsi" w:hAnsiTheme="minorHAnsi" w:cstheme="minorHAnsi"/>
                <w:sz w:val="18"/>
                <w:szCs w:val="18"/>
              </w:rPr>
              <w:br/>
              <w:t>- 11 gommes (ou tubes de colle);</w:t>
            </w:r>
            <w:r w:rsidR="008D5FCA" w:rsidRPr="0075520C">
              <w:rPr>
                <w:rFonts w:asciiTheme="minorHAnsi" w:hAnsiTheme="minorHAnsi" w:cstheme="minorHAnsi"/>
                <w:sz w:val="18"/>
                <w:szCs w:val="18"/>
              </w:rPr>
              <w:br/>
              <w:t>- 11 boîtes contenant des billes.</w:t>
            </w:r>
            <w:r w:rsidR="008D5FCA">
              <w:rPr>
                <w:rFonts w:asciiTheme="minorHAnsi" w:hAnsiTheme="minorHAnsi" w:cstheme="minorHAnsi"/>
                <w:sz w:val="18"/>
                <w:szCs w:val="18"/>
              </w:rPr>
              <w:br/>
            </w:r>
            <w:r w:rsidR="008D5FCA">
              <w:rPr>
                <w:rFonts w:asciiTheme="minorHAnsi" w:hAnsiTheme="minorHAnsi" w:cstheme="minorHAnsi"/>
                <w:sz w:val="18"/>
                <w:szCs w:val="18"/>
              </w:rPr>
              <w:br/>
            </w:r>
            <w:r w:rsidR="008D5FCA" w:rsidRPr="008D5FCA">
              <w:rPr>
                <w:rFonts w:asciiTheme="minorHAnsi" w:hAnsiTheme="minorHAnsi" w:cstheme="minorHAnsi"/>
                <w:b/>
                <w:sz w:val="18"/>
                <w:szCs w:val="18"/>
                <w:u w:val="single"/>
              </w:rPr>
              <w:t>Matériel séquence III :</w:t>
            </w:r>
            <w:r w:rsidR="008D5FCA">
              <w:rPr>
                <w:rFonts w:asciiTheme="minorHAnsi" w:hAnsiTheme="minorHAnsi" w:cstheme="minorHAnsi"/>
                <w:b/>
                <w:sz w:val="22"/>
                <w:szCs w:val="22"/>
              </w:rPr>
              <w:br/>
            </w:r>
            <w:r w:rsidR="008D5FCA">
              <w:rPr>
                <w:rFonts w:asciiTheme="minorHAnsi" w:hAnsiTheme="minorHAnsi" w:cstheme="minorHAnsi"/>
                <w:sz w:val="18"/>
                <w:szCs w:val="18"/>
              </w:rPr>
              <w:t>- 5</w:t>
            </w:r>
            <w:r w:rsidR="008D5FCA" w:rsidRPr="0075520C">
              <w:rPr>
                <w:rFonts w:asciiTheme="minorHAnsi" w:hAnsiTheme="minorHAnsi" w:cstheme="minorHAnsi"/>
                <w:sz w:val="18"/>
                <w:szCs w:val="18"/>
              </w:rPr>
              <w:t xml:space="preserve"> lattes </w:t>
            </w:r>
            <w:r w:rsidR="008D5FCA">
              <w:rPr>
                <w:rFonts w:asciiTheme="minorHAnsi" w:hAnsiTheme="minorHAnsi" w:cstheme="minorHAnsi"/>
                <w:sz w:val="18"/>
                <w:szCs w:val="18"/>
              </w:rPr>
              <w:t xml:space="preserve">en bois </w:t>
            </w:r>
            <w:r w:rsidR="008D5FCA" w:rsidRPr="0075520C">
              <w:rPr>
                <w:rFonts w:asciiTheme="minorHAnsi" w:hAnsiTheme="minorHAnsi" w:cstheme="minorHAnsi"/>
                <w:sz w:val="18"/>
                <w:szCs w:val="18"/>
              </w:rPr>
              <w:t>de 30cm ;</w:t>
            </w:r>
            <w:r w:rsidR="008D5FCA" w:rsidRPr="0075520C">
              <w:rPr>
                <w:rFonts w:asciiTheme="minorHAnsi" w:hAnsiTheme="minorHAnsi" w:cstheme="minorHAnsi"/>
                <w:sz w:val="18"/>
                <w:szCs w:val="18"/>
              </w:rPr>
              <w:br/>
              <w:t>-</w:t>
            </w:r>
            <w:r w:rsidR="008D5FCA">
              <w:rPr>
                <w:rFonts w:asciiTheme="minorHAnsi" w:hAnsiTheme="minorHAnsi" w:cstheme="minorHAnsi"/>
                <w:sz w:val="18"/>
                <w:szCs w:val="18"/>
              </w:rPr>
              <w:t xml:space="preserve"> 5</w:t>
            </w:r>
            <w:r w:rsidR="008D5FCA" w:rsidRPr="0075520C">
              <w:rPr>
                <w:rFonts w:asciiTheme="minorHAnsi" w:hAnsiTheme="minorHAnsi" w:cstheme="minorHAnsi"/>
                <w:sz w:val="18"/>
                <w:szCs w:val="18"/>
              </w:rPr>
              <w:t xml:space="preserve"> gommes (ou tubes de colle);</w:t>
            </w:r>
            <w:r w:rsidR="008D5FCA" w:rsidRPr="0075520C">
              <w:rPr>
                <w:rFonts w:asciiTheme="minorHAnsi" w:hAnsiTheme="minorHAnsi" w:cstheme="minorHAnsi"/>
                <w:sz w:val="18"/>
                <w:szCs w:val="18"/>
              </w:rPr>
              <w:br/>
              <w:t xml:space="preserve">- </w:t>
            </w:r>
            <w:r w:rsidR="008D5FCA">
              <w:rPr>
                <w:rFonts w:asciiTheme="minorHAnsi" w:hAnsiTheme="minorHAnsi" w:cstheme="minorHAnsi"/>
                <w:sz w:val="18"/>
                <w:szCs w:val="18"/>
              </w:rPr>
              <w:t>5 boîtes contenant 8 billes ;</w:t>
            </w:r>
            <w:r w:rsidR="008D5FCA">
              <w:rPr>
                <w:rFonts w:asciiTheme="minorHAnsi" w:hAnsiTheme="minorHAnsi" w:cstheme="minorHAnsi"/>
                <w:sz w:val="18"/>
                <w:szCs w:val="18"/>
              </w:rPr>
              <w:br/>
              <w:t>- 5 boîtes contenant 2 billes ;</w:t>
            </w:r>
            <w:r w:rsidR="008D5FCA">
              <w:rPr>
                <w:rFonts w:asciiTheme="minorHAnsi" w:hAnsiTheme="minorHAnsi" w:cstheme="minorHAnsi"/>
                <w:sz w:val="18"/>
                <w:szCs w:val="18"/>
              </w:rPr>
              <w:br/>
              <w:t>- 10 élastiques.</w:t>
            </w:r>
            <w:r w:rsidR="008D5FCA">
              <w:rPr>
                <w:rFonts w:asciiTheme="minorHAnsi" w:hAnsiTheme="minorHAnsi" w:cstheme="minorHAnsi"/>
                <w:sz w:val="18"/>
                <w:szCs w:val="18"/>
              </w:rPr>
              <w:br/>
            </w:r>
          </w:p>
          <w:p w:rsidR="008D5FCA" w:rsidRPr="008D5FCA" w:rsidRDefault="008D5FCA" w:rsidP="00C07165">
            <w:pPr>
              <w:rPr>
                <w:rFonts w:asciiTheme="minorHAnsi" w:hAnsiTheme="minorHAnsi" w:cstheme="minorHAnsi"/>
                <w:b/>
                <w:sz w:val="18"/>
                <w:szCs w:val="18"/>
                <w:u w:val="single"/>
              </w:rPr>
            </w:pPr>
            <w:r w:rsidRPr="008D5FCA">
              <w:rPr>
                <w:rFonts w:asciiTheme="minorHAnsi" w:hAnsiTheme="minorHAnsi" w:cstheme="minorHAnsi"/>
                <w:b/>
                <w:sz w:val="18"/>
                <w:szCs w:val="18"/>
                <w:u w:val="single"/>
              </w:rPr>
              <w:t>Matériel séquence IV :</w:t>
            </w:r>
            <w:r>
              <w:rPr>
                <w:rFonts w:asciiTheme="minorHAnsi" w:hAnsiTheme="minorHAnsi" w:cstheme="minorHAnsi"/>
                <w:b/>
                <w:sz w:val="18"/>
                <w:szCs w:val="18"/>
                <w:u w:val="single"/>
              </w:rPr>
              <w:br/>
            </w:r>
            <w:r>
              <w:rPr>
                <w:rFonts w:asciiTheme="minorHAnsi" w:hAnsiTheme="minorHAnsi" w:cstheme="minorHAnsi"/>
                <w:sz w:val="18"/>
                <w:szCs w:val="18"/>
              </w:rPr>
              <w:t>- un presse-ail</w:t>
            </w:r>
            <w:r w:rsidRPr="0075520C">
              <w:rPr>
                <w:rFonts w:asciiTheme="minorHAnsi" w:hAnsiTheme="minorHAnsi" w:cstheme="minorHAnsi"/>
                <w:sz w:val="18"/>
                <w:szCs w:val="18"/>
              </w:rPr>
              <w:t> ;</w:t>
            </w:r>
            <w:r>
              <w:rPr>
                <w:rFonts w:asciiTheme="minorHAnsi" w:hAnsiTheme="minorHAnsi" w:cstheme="minorHAnsi"/>
                <w:sz w:val="18"/>
                <w:szCs w:val="18"/>
              </w:rPr>
              <w:br/>
              <w:t>- une paire de ciseaux ;</w:t>
            </w:r>
            <w:r>
              <w:rPr>
                <w:rFonts w:asciiTheme="minorHAnsi" w:hAnsiTheme="minorHAnsi" w:cstheme="minorHAnsi"/>
                <w:sz w:val="18"/>
                <w:szCs w:val="18"/>
              </w:rPr>
              <w:br/>
              <w:t>- un casse-noix ;</w:t>
            </w:r>
            <w:r>
              <w:rPr>
                <w:rFonts w:asciiTheme="minorHAnsi" w:hAnsiTheme="minorHAnsi" w:cstheme="minorHAnsi"/>
                <w:sz w:val="18"/>
                <w:szCs w:val="18"/>
              </w:rPr>
              <w:br/>
              <w:t>- un coupe-ongles ;</w:t>
            </w:r>
            <w:r>
              <w:rPr>
                <w:rFonts w:asciiTheme="minorHAnsi" w:hAnsiTheme="minorHAnsi" w:cstheme="minorHAnsi"/>
                <w:sz w:val="18"/>
                <w:szCs w:val="18"/>
              </w:rPr>
              <w:br/>
              <w:t>- une pince à épiler ;</w:t>
            </w:r>
            <w:r>
              <w:rPr>
                <w:rFonts w:asciiTheme="minorHAnsi" w:hAnsiTheme="minorHAnsi" w:cstheme="minorHAnsi"/>
                <w:sz w:val="18"/>
                <w:szCs w:val="18"/>
              </w:rPr>
              <w:br/>
              <w:t>- un pied de biche ;</w:t>
            </w:r>
            <w:r>
              <w:rPr>
                <w:rFonts w:asciiTheme="minorHAnsi" w:hAnsiTheme="minorHAnsi" w:cstheme="minorHAnsi"/>
                <w:sz w:val="18"/>
                <w:szCs w:val="18"/>
              </w:rPr>
              <w:br/>
              <w:t>- un décapsuleur ;</w:t>
            </w:r>
            <w:r>
              <w:rPr>
                <w:rFonts w:asciiTheme="minorHAnsi" w:hAnsiTheme="minorHAnsi" w:cstheme="minorHAnsi"/>
                <w:sz w:val="18"/>
                <w:szCs w:val="18"/>
              </w:rPr>
              <w:br/>
              <w:t>- une pince à spaghettis ;</w:t>
            </w:r>
            <w:r>
              <w:rPr>
                <w:rFonts w:asciiTheme="minorHAnsi" w:hAnsiTheme="minorHAnsi" w:cstheme="minorHAnsi"/>
                <w:sz w:val="18"/>
                <w:szCs w:val="18"/>
              </w:rPr>
              <w:br/>
              <w:t>- images représentant des applications de leviers.</w:t>
            </w:r>
            <w:r>
              <w:rPr>
                <w:rFonts w:asciiTheme="minorHAnsi" w:hAnsiTheme="minorHAnsi" w:cstheme="minorHAnsi"/>
                <w:sz w:val="18"/>
                <w:szCs w:val="18"/>
              </w:rPr>
              <w:br/>
            </w:r>
          </w:p>
          <w:p w:rsidR="008D5FCA" w:rsidRDefault="008D5FCA" w:rsidP="00C07165">
            <w:pPr>
              <w:rPr>
                <w:rFonts w:asciiTheme="minorHAnsi" w:hAnsiTheme="minorHAnsi" w:cstheme="minorHAnsi"/>
                <w:sz w:val="18"/>
                <w:szCs w:val="18"/>
              </w:rPr>
            </w:pPr>
          </w:p>
          <w:p w:rsidR="00C07165" w:rsidRPr="008D5FCA" w:rsidRDefault="008D5FCA" w:rsidP="00C07165">
            <w:pPr>
              <w:rPr>
                <w:rFonts w:ascii="Helvetica" w:hAnsi="Helvetica"/>
                <w:sz w:val="24"/>
              </w:rPr>
            </w:pPr>
            <w:r w:rsidRPr="0075520C">
              <w:rPr>
                <w:rFonts w:asciiTheme="minorHAnsi" w:hAnsiTheme="minorHAnsi" w:cstheme="minorHAnsi"/>
                <w:sz w:val="18"/>
                <w:szCs w:val="18"/>
              </w:rPr>
              <w:br/>
            </w:r>
            <w:r w:rsidRPr="0075520C">
              <w:rPr>
                <w:rFonts w:asciiTheme="minorHAnsi" w:hAnsiTheme="minorHAnsi" w:cstheme="minorHAnsi"/>
                <w:sz w:val="18"/>
                <w:szCs w:val="18"/>
              </w:rPr>
              <w:br/>
            </w:r>
          </w:p>
          <w:p w:rsidR="00C07165" w:rsidRPr="002F4071" w:rsidRDefault="00C07165">
            <w:pPr>
              <w:rPr>
                <w:rFonts w:ascii="Helvetica" w:hAnsi="Helvetica"/>
                <w:sz w:val="16"/>
              </w:rPr>
            </w:pPr>
          </w:p>
        </w:tc>
      </w:tr>
    </w:tbl>
    <w:p w:rsidR="00C07165" w:rsidRPr="00922A54" w:rsidRDefault="00C07165">
      <w:pPr>
        <w:rPr>
          <w:rFonts w:ascii="Helvetica" w:hAnsi="Helvetica"/>
          <w:lang w:val="fr-BE"/>
        </w:rPr>
      </w:pPr>
    </w:p>
    <w:p w:rsidR="00E441C9" w:rsidRDefault="00E441C9">
      <w:pPr>
        <w:rPr>
          <w:rFonts w:ascii="Helvetica" w:hAnsi="Helvetica"/>
          <w:lang w:val="fr-BE"/>
        </w:rPr>
      </w:pPr>
      <w:r>
        <w:rPr>
          <w:rFonts w:ascii="Helvetica" w:hAnsi="Helvetica"/>
          <w:lang w:val="fr-BE"/>
        </w:rPr>
        <w:br w:type="page"/>
      </w:r>
    </w:p>
    <w:p w:rsidR="00C07165" w:rsidRDefault="00C07165">
      <w:pPr>
        <w:rPr>
          <w:rFonts w:ascii="Helvetica" w:hAnsi="Helvetica"/>
          <w:lang w:val="fr-BE"/>
        </w:rPr>
      </w:pPr>
    </w:p>
    <w:p w:rsidR="00E441C9" w:rsidRDefault="00E441C9">
      <w:pPr>
        <w:rPr>
          <w:rFonts w:ascii="Helvetica" w:hAnsi="Helvetica"/>
          <w:lang w:val="fr-BE"/>
        </w:rPr>
      </w:pPr>
    </w:p>
    <w:p w:rsidR="008D5FCA" w:rsidRPr="008D5FCA" w:rsidRDefault="00E441C9" w:rsidP="008D5FCA">
      <w:pPr>
        <w:pBdr>
          <w:top w:val="single" w:sz="4" w:space="1" w:color="auto"/>
          <w:left w:val="single" w:sz="4" w:space="4" w:color="auto"/>
          <w:bottom w:val="single" w:sz="4" w:space="1" w:color="auto"/>
          <w:right w:val="single" w:sz="4" w:space="4" w:color="auto"/>
        </w:pBdr>
        <w:jc w:val="center"/>
        <w:rPr>
          <w:rFonts w:asciiTheme="majorHAnsi" w:hAnsiTheme="majorHAnsi"/>
          <w:b/>
          <w:lang w:val="fr-BE"/>
        </w:rPr>
      </w:pPr>
      <w:r w:rsidRPr="00E441C9">
        <w:rPr>
          <w:rFonts w:asciiTheme="majorHAnsi" w:hAnsiTheme="majorHAnsi"/>
          <w:b/>
          <w:lang w:val="fr-BE"/>
        </w:rPr>
        <w:t>Les leviers : Analyse matière.</w:t>
      </w:r>
    </w:p>
    <w:p w:rsidR="00E441C9" w:rsidRDefault="00CD77DC" w:rsidP="008D5FCA">
      <w:pPr>
        <w:tabs>
          <w:tab w:val="left" w:pos="1020"/>
        </w:tabs>
        <w:rPr>
          <w:rFonts w:asciiTheme="majorHAnsi" w:hAnsiTheme="majorHAnsi"/>
          <w:lang w:val="fr-BE"/>
        </w:rPr>
      </w:pPr>
      <w:r>
        <w:rPr>
          <w:rFonts w:asciiTheme="majorHAnsi" w:hAnsiTheme="majorHAnsi"/>
          <w:noProof/>
          <w:lang w:val="fr-BE" w:eastAsia="fr-BE"/>
        </w:rPr>
        <w:drawing>
          <wp:anchor distT="0" distB="0" distL="114300" distR="114300" simplePos="0" relativeHeight="251659776" behindDoc="0" locked="0" layoutInCell="1" allowOverlap="1" wp14:anchorId="1E59778A" wp14:editId="694BA29A">
            <wp:simplePos x="0" y="0"/>
            <wp:positionH relativeFrom="column">
              <wp:posOffset>624205</wp:posOffset>
            </wp:positionH>
            <wp:positionV relativeFrom="paragraph">
              <wp:posOffset>154940</wp:posOffset>
            </wp:positionV>
            <wp:extent cx="4963795" cy="6515735"/>
            <wp:effectExtent l="57150" t="57150" r="65405" b="565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rotWithShape="1">
                    <a:blip r:embed="rId8" cstate="email">
                      <a:extLst>
                        <a:ext uri="{28A0092B-C50C-407E-A947-70E740481C1C}">
                          <a14:useLocalDpi xmlns:a14="http://schemas.microsoft.com/office/drawing/2010/main"/>
                        </a:ext>
                      </a:extLst>
                    </a:blip>
                    <a:srcRect/>
                    <a:stretch/>
                  </pic:blipFill>
                  <pic:spPr bwMode="auto">
                    <a:xfrm rot="10860000">
                      <a:off x="0" y="0"/>
                      <a:ext cx="4963795" cy="6515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77DC" w:rsidRDefault="00CD77DC" w:rsidP="008D5FCA">
      <w:pPr>
        <w:tabs>
          <w:tab w:val="left" w:pos="1020"/>
        </w:tabs>
        <w:rPr>
          <w:rFonts w:asciiTheme="majorHAnsi" w:hAnsiTheme="majorHAnsi"/>
          <w:noProof/>
          <w:lang w:val="fr-BE" w:eastAsia="fr-BE"/>
        </w:rPr>
      </w:pPr>
    </w:p>
    <w:p w:rsidR="00CD77DC" w:rsidRDefault="00CD77DC">
      <w:pPr>
        <w:rPr>
          <w:rFonts w:asciiTheme="majorHAnsi" w:hAnsiTheme="majorHAnsi"/>
          <w:lang w:val="fr-BE"/>
        </w:rPr>
      </w:pPr>
      <w:r>
        <w:rPr>
          <w:rFonts w:asciiTheme="majorHAnsi" w:hAnsiTheme="majorHAnsi"/>
          <w:noProof/>
          <w:lang w:val="fr-BE" w:eastAsia="fr-BE"/>
        </w:rPr>
        <w:drawing>
          <wp:anchor distT="0" distB="0" distL="114300" distR="114300" simplePos="0" relativeHeight="251658752" behindDoc="0" locked="0" layoutInCell="1" allowOverlap="1" wp14:anchorId="64325281" wp14:editId="7994036A">
            <wp:simplePos x="0" y="0"/>
            <wp:positionH relativeFrom="column">
              <wp:posOffset>1024255</wp:posOffset>
            </wp:positionH>
            <wp:positionV relativeFrom="paragraph">
              <wp:posOffset>6212840</wp:posOffset>
            </wp:positionV>
            <wp:extent cx="3695700" cy="217297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0002.jpg"/>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3695700" cy="2172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lang w:val="fr-BE"/>
        </w:rPr>
        <w:br w:type="page"/>
      </w:r>
    </w:p>
    <w:p w:rsidR="00CD77DC" w:rsidRDefault="00CD77DC" w:rsidP="008D5FCA">
      <w:pPr>
        <w:tabs>
          <w:tab w:val="left" w:pos="1020"/>
        </w:tabs>
        <w:rPr>
          <w:rFonts w:asciiTheme="majorHAnsi" w:hAnsiTheme="majorHAnsi"/>
          <w:b/>
          <w:i/>
          <w:u w:val="single"/>
          <w:lang w:val="fr-BE"/>
        </w:rPr>
      </w:pPr>
    </w:p>
    <w:p w:rsidR="00CD77DC" w:rsidRDefault="00CD77DC" w:rsidP="00CD77DC">
      <w:pPr>
        <w:pBdr>
          <w:top w:val="single" w:sz="4" w:space="1" w:color="auto"/>
          <w:left w:val="single" w:sz="4" w:space="4" w:color="auto"/>
          <w:bottom w:val="single" w:sz="4" w:space="1" w:color="auto"/>
          <w:right w:val="single" w:sz="4" w:space="4" w:color="auto"/>
        </w:pBdr>
        <w:tabs>
          <w:tab w:val="left" w:pos="1020"/>
        </w:tabs>
        <w:jc w:val="center"/>
        <w:rPr>
          <w:rFonts w:asciiTheme="majorHAnsi" w:hAnsiTheme="majorHAnsi"/>
          <w:b/>
          <w:i/>
          <w:u w:val="single"/>
          <w:lang w:val="fr-BE"/>
        </w:rPr>
      </w:pPr>
      <w:r>
        <w:rPr>
          <w:rFonts w:asciiTheme="majorHAnsi" w:hAnsiTheme="majorHAnsi"/>
          <w:b/>
          <w:i/>
          <w:u w:val="single"/>
          <w:lang w:val="fr-BE"/>
        </w:rPr>
        <w:t>ÉVEIL SCIENTIFIQUE : MÉCANIQUE</w:t>
      </w:r>
    </w:p>
    <w:p w:rsidR="00CD77DC" w:rsidRDefault="00CD77DC" w:rsidP="008D5FCA">
      <w:pPr>
        <w:tabs>
          <w:tab w:val="left" w:pos="1020"/>
        </w:tabs>
        <w:rPr>
          <w:rFonts w:asciiTheme="majorHAnsi" w:hAnsiTheme="majorHAnsi"/>
          <w:b/>
          <w:i/>
          <w:u w:val="single"/>
          <w:lang w:val="fr-BE"/>
        </w:rPr>
      </w:pPr>
    </w:p>
    <w:p w:rsidR="00CD77DC" w:rsidRDefault="00CD77DC" w:rsidP="008D5FCA">
      <w:pPr>
        <w:tabs>
          <w:tab w:val="left" w:pos="1020"/>
        </w:tabs>
        <w:rPr>
          <w:rFonts w:asciiTheme="majorHAnsi" w:hAnsiTheme="majorHAnsi"/>
          <w:b/>
          <w:i/>
          <w:u w:val="single"/>
          <w:lang w:val="fr-BE"/>
        </w:rPr>
      </w:pPr>
    </w:p>
    <w:p w:rsidR="00CD77DC" w:rsidRDefault="00CD77DC" w:rsidP="008D5FCA">
      <w:pPr>
        <w:tabs>
          <w:tab w:val="left" w:pos="1020"/>
        </w:tabs>
        <w:rPr>
          <w:rFonts w:asciiTheme="majorHAnsi" w:hAnsiTheme="majorHAnsi"/>
          <w:b/>
          <w:i/>
          <w:u w:val="single"/>
          <w:lang w:val="fr-BE"/>
        </w:rPr>
      </w:pPr>
    </w:p>
    <w:p w:rsidR="00CD77DC" w:rsidRDefault="00CD77DC" w:rsidP="00CD77DC">
      <w:pPr>
        <w:pBdr>
          <w:top w:val="single" w:sz="4" w:space="1" w:color="auto"/>
          <w:left w:val="single" w:sz="4" w:space="4" w:color="auto"/>
          <w:bottom w:val="single" w:sz="4" w:space="1" w:color="auto"/>
          <w:right w:val="single" w:sz="4" w:space="4" w:color="auto"/>
        </w:pBdr>
        <w:tabs>
          <w:tab w:val="left" w:pos="1020"/>
        </w:tabs>
        <w:rPr>
          <w:rFonts w:asciiTheme="minorHAnsi" w:hAnsiTheme="minorHAnsi" w:cstheme="minorHAnsi"/>
          <w:i/>
          <w:sz w:val="18"/>
          <w:szCs w:val="18"/>
        </w:rPr>
      </w:pPr>
      <w:r w:rsidRPr="00CD77DC">
        <w:rPr>
          <w:rFonts w:asciiTheme="majorHAnsi" w:hAnsiTheme="majorHAnsi"/>
          <w:b/>
          <w:i/>
          <w:u w:val="single"/>
          <w:lang w:val="fr-BE"/>
        </w:rPr>
        <w:t>Problème </w:t>
      </w:r>
      <w:proofErr w:type="gramStart"/>
      <w:r w:rsidRPr="00CD77DC">
        <w:rPr>
          <w:rFonts w:asciiTheme="majorHAnsi" w:hAnsiTheme="majorHAnsi"/>
          <w:b/>
          <w:i/>
          <w:u w:val="single"/>
          <w:lang w:val="fr-BE"/>
        </w:rPr>
        <w:t>:</w:t>
      </w:r>
      <w:proofErr w:type="gramEnd"/>
      <w:r>
        <w:rPr>
          <w:rFonts w:asciiTheme="majorHAnsi" w:hAnsiTheme="majorHAnsi"/>
          <w:lang w:val="fr-BE"/>
        </w:rPr>
        <w:br/>
      </w:r>
      <w:r>
        <w:rPr>
          <w:rFonts w:asciiTheme="majorHAnsi" w:hAnsiTheme="majorHAnsi"/>
          <w:lang w:val="fr-BE"/>
        </w:rPr>
        <w:br/>
      </w:r>
      <w:r w:rsidRPr="00CD77DC">
        <w:rPr>
          <w:rFonts w:asciiTheme="minorHAnsi" w:hAnsiTheme="minorHAnsi" w:cstheme="minorHAnsi"/>
          <w:i/>
          <w:sz w:val="24"/>
        </w:rPr>
        <w:t xml:space="preserve">Un ouvrier travaille chez Royal </w:t>
      </w:r>
      <w:proofErr w:type="spellStart"/>
      <w:r w:rsidRPr="00CD77DC">
        <w:rPr>
          <w:rFonts w:asciiTheme="minorHAnsi" w:hAnsiTheme="minorHAnsi" w:cstheme="minorHAnsi"/>
          <w:i/>
          <w:sz w:val="24"/>
        </w:rPr>
        <w:t>Boch</w:t>
      </w:r>
      <w:proofErr w:type="spellEnd"/>
      <w:r w:rsidRPr="00CD77DC">
        <w:rPr>
          <w:rFonts w:asciiTheme="minorHAnsi" w:hAnsiTheme="minorHAnsi" w:cstheme="minorHAnsi"/>
          <w:i/>
          <w:sz w:val="24"/>
        </w:rPr>
        <w:t>, au poste d’emballeur. Il referme une caisse de 50 assiettes et la pose sur le sol. Soudain, une canalisation d’eau explose à l’autre bout de l’atelier et répand des litres d’eau sur le sol. L’ouvrier veut éviter que la caisse soit mouillée et se précipite pour soulever la caisse et la surélever à l’aide de briques. Mais celle-ci est trop lourde ! Comment va-t-il s’y prendre pour soulever la c</w:t>
      </w:r>
      <w:r w:rsidR="002E717B">
        <w:rPr>
          <w:rFonts w:asciiTheme="minorHAnsi" w:hAnsiTheme="minorHAnsi" w:cstheme="minorHAnsi"/>
          <w:i/>
          <w:sz w:val="24"/>
        </w:rPr>
        <w:t xml:space="preserve">aisse et glisser des briques en </w:t>
      </w:r>
      <w:r w:rsidRPr="00CD77DC">
        <w:rPr>
          <w:rFonts w:asciiTheme="minorHAnsi" w:hAnsiTheme="minorHAnsi" w:cstheme="minorHAnsi"/>
          <w:i/>
          <w:sz w:val="24"/>
        </w:rPr>
        <w:t>dessous ?</w:t>
      </w:r>
      <w:r>
        <w:rPr>
          <w:rFonts w:asciiTheme="majorHAnsi" w:hAnsiTheme="majorHAnsi"/>
        </w:rPr>
        <w:br/>
      </w:r>
    </w:p>
    <w:p w:rsidR="00CD77DC" w:rsidRPr="00CD77DC" w:rsidRDefault="00CD77DC" w:rsidP="00CD77DC">
      <w:pPr>
        <w:rPr>
          <w:rFonts w:asciiTheme="minorHAnsi" w:hAnsiTheme="minorHAnsi" w:cstheme="minorHAnsi"/>
          <w:sz w:val="18"/>
          <w:szCs w:val="18"/>
        </w:rPr>
      </w:pPr>
    </w:p>
    <w:p w:rsidR="00CD77DC" w:rsidRDefault="00CD77DC" w:rsidP="00CD77DC">
      <w:pPr>
        <w:rPr>
          <w:rFonts w:asciiTheme="minorHAnsi" w:hAnsiTheme="minorHAnsi" w:cstheme="minorHAnsi"/>
          <w:sz w:val="18"/>
          <w:szCs w:val="18"/>
        </w:rPr>
      </w:pPr>
    </w:p>
    <w:p w:rsidR="00CD77DC" w:rsidRPr="009A467D" w:rsidRDefault="00CD77DC" w:rsidP="009A467D">
      <w:pPr>
        <w:pStyle w:val="Paragraphedeliste"/>
        <w:numPr>
          <w:ilvl w:val="0"/>
          <w:numId w:val="5"/>
        </w:numPr>
        <w:ind w:left="284" w:hanging="284"/>
        <w:rPr>
          <w:rFonts w:asciiTheme="minorHAnsi" w:hAnsiTheme="minorHAnsi" w:cstheme="minorHAnsi"/>
          <w:sz w:val="18"/>
          <w:szCs w:val="18"/>
        </w:rPr>
      </w:pPr>
      <w:r w:rsidRPr="009A467D">
        <w:rPr>
          <w:rFonts w:asciiTheme="majorHAnsi" w:hAnsiTheme="majorHAnsi"/>
          <w:b/>
          <w:sz w:val="24"/>
          <w:u w:val="single"/>
        </w:rPr>
        <w:t>Imagine une solution à ce problème et schématise-la dans le cadre ci-dessous.</w:t>
      </w: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r>
        <w:rPr>
          <w:rFonts w:asciiTheme="minorHAnsi" w:hAnsiTheme="minorHAnsi" w:cstheme="minorHAnsi"/>
          <w:noProof/>
          <w:sz w:val="18"/>
          <w:szCs w:val="18"/>
          <w:lang w:val="fr-BE" w:eastAsia="fr-BE"/>
        </w:rPr>
        <mc:AlternateContent>
          <mc:Choice Requires="wps">
            <w:drawing>
              <wp:anchor distT="0" distB="0" distL="114300" distR="114300" simplePos="0" relativeHeight="251660800" behindDoc="0" locked="0" layoutInCell="1" allowOverlap="1" wp14:anchorId="4467D5C7" wp14:editId="5E811419">
                <wp:simplePos x="0" y="0"/>
                <wp:positionH relativeFrom="column">
                  <wp:posOffset>-71120</wp:posOffset>
                </wp:positionH>
                <wp:positionV relativeFrom="paragraph">
                  <wp:posOffset>44450</wp:posOffset>
                </wp:positionV>
                <wp:extent cx="5819775" cy="4819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819775" cy="4819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5.6pt;margin-top:3.5pt;width:458.25pt;height:379.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" fillcolor="white [3201]" strokecolor="black [3200]" strokeweight="1pt"/>
            </w:pict>
          </mc:Fallback>
        </mc:AlternateContent>
      </w: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Pr="00CD77DC" w:rsidRDefault="00CD77DC" w:rsidP="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Default="00CD77DC">
      <w:pPr>
        <w:rPr>
          <w:rFonts w:asciiTheme="minorHAnsi" w:hAnsiTheme="minorHAnsi" w:cstheme="minorHAnsi"/>
          <w:sz w:val="18"/>
          <w:szCs w:val="18"/>
        </w:rPr>
      </w:pPr>
    </w:p>
    <w:p w:rsidR="00CD77DC" w:rsidRPr="00CD77DC" w:rsidRDefault="00CD77DC">
      <w:pPr>
        <w:rPr>
          <w:rFonts w:asciiTheme="majorHAnsi" w:hAnsiTheme="majorHAnsi" w:cstheme="minorHAnsi"/>
          <w:b/>
          <w:szCs w:val="28"/>
        </w:rPr>
      </w:pPr>
      <w:r w:rsidRPr="00CD77DC">
        <w:rPr>
          <w:rFonts w:asciiTheme="majorHAnsi" w:hAnsiTheme="majorHAnsi" w:cstheme="minorHAnsi"/>
          <w:b/>
          <w:szCs w:val="28"/>
        </w:rPr>
        <w:t>Ma solution fait appel </w:t>
      </w:r>
      <w:r w:rsidR="00E1714D">
        <w:rPr>
          <w:rFonts w:asciiTheme="majorHAnsi" w:hAnsiTheme="majorHAnsi" w:cstheme="minorHAnsi"/>
          <w:b/>
          <w:szCs w:val="28"/>
        </w:rPr>
        <w:t>à</w:t>
      </w:r>
      <w:r w:rsidRPr="00CD77DC">
        <w:rPr>
          <w:rFonts w:asciiTheme="majorHAnsi" w:hAnsiTheme="majorHAnsi" w:cstheme="minorHAnsi"/>
          <w:b/>
          <w:szCs w:val="28"/>
        </w:rPr>
        <w:t xml:space="preserve">:   </w:t>
      </w:r>
      <w:r w:rsidRPr="00CD77DC">
        <w:rPr>
          <w:rFonts w:ascii="Times New Roman" w:hAnsi="Times New Roman"/>
          <w:b/>
          <w:sz w:val="36"/>
          <w:szCs w:val="36"/>
        </w:rPr>
        <w:t>□</w:t>
      </w:r>
      <w:r w:rsidRPr="00CD77DC">
        <w:rPr>
          <w:rFonts w:asciiTheme="majorHAnsi" w:hAnsiTheme="majorHAnsi" w:cstheme="minorHAnsi"/>
          <w:b/>
          <w:szCs w:val="28"/>
        </w:rPr>
        <w:t xml:space="preserve"> l’énergie humaine     </w:t>
      </w:r>
      <w:r w:rsidRPr="00CD77DC">
        <w:rPr>
          <w:rFonts w:ascii="Times New Roman" w:hAnsi="Times New Roman"/>
          <w:b/>
          <w:sz w:val="36"/>
          <w:szCs w:val="36"/>
        </w:rPr>
        <w:t>□</w:t>
      </w:r>
      <w:r w:rsidRPr="00CD77DC">
        <w:rPr>
          <w:rFonts w:asciiTheme="majorHAnsi" w:hAnsiTheme="majorHAnsi" w:cstheme="minorHAnsi"/>
          <w:b/>
          <w:szCs w:val="28"/>
        </w:rPr>
        <w:t xml:space="preserve"> l’énergie mécanique</w:t>
      </w:r>
      <w:r w:rsidRPr="00CD77DC">
        <w:rPr>
          <w:rFonts w:asciiTheme="majorHAnsi" w:hAnsiTheme="majorHAnsi" w:cstheme="minorHAnsi"/>
          <w:b/>
          <w:szCs w:val="28"/>
        </w:rPr>
        <w:br w:type="page"/>
      </w:r>
    </w:p>
    <w:p w:rsidR="009A467D" w:rsidRDefault="009A467D" w:rsidP="00CD77DC">
      <w:pPr>
        <w:jc w:val="right"/>
        <w:rPr>
          <w:rFonts w:asciiTheme="minorHAnsi" w:hAnsiTheme="minorHAnsi" w:cstheme="minorHAnsi"/>
          <w:sz w:val="18"/>
          <w:szCs w:val="18"/>
        </w:rPr>
      </w:pPr>
    </w:p>
    <w:p w:rsidR="00D6663A" w:rsidRPr="00D6663A" w:rsidRDefault="00D6663A" w:rsidP="009A467D">
      <w:pPr>
        <w:pStyle w:val="Paragraphedeliste"/>
        <w:numPr>
          <w:ilvl w:val="0"/>
          <w:numId w:val="5"/>
        </w:numPr>
        <w:ind w:left="284" w:hanging="284"/>
        <w:rPr>
          <w:rFonts w:asciiTheme="minorHAnsi" w:hAnsiTheme="minorHAnsi" w:cstheme="minorHAnsi"/>
          <w:sz w:val="18"/>
          <w:szCs w:val="18"/>
        </w:rPr>
      </w:pPr>
      <w:r>
        <w:rPr>
          <w:rFonts w:asciiTheme="majorHAnsi" w:hAnsiTheme="majorHAnsi"/>
          <w:b/>
          <w:sz w:val="24"/>
          <w:u w:val="single"/>
        </w:rPr>
        <w:t>Expérimente sur base d’un indice</w:t>
      </w:r>
      <w:r w:rsidR="009A467D">
        <w:rPr>
          <w:rFonts w:asciiTheme="majorHAnsi" w:hAnsiTheme="majorHAnsi"/>
          <w:b/>
          <w:sz w:val="24"/>
          <w:u w:val="single"/>
        </w:rPr>
        <w:t xml:space="preserve"> : </w:t>
      </w:r>
      <w:r>
        <w:rPr>
          <w:rFonts w:asciiTheme="majorHAnsi" w:hAnsiTheme="majorHAnsi"/>
          <w:b/>
          <w:sz w:val="24"/>
          <w:u w:val="single"/>
        </w:rPr>
        <w:br/>
      </w:r>
    </w:p>
    <w:p w:rsidR="008D5FCA" w:rsidRDefault="009A467D" w:rsidP="00D6663A">
      <w:pPr>
        <w:pStyle w:val="Paragraphedeliste"/>
        <w:ind w:left="284"/>
        <w:rPr>
          <w:rFonts w:asciiTheme="majorHAnsi" w:hAnsiTheme="majorHAnsi"/>
          <w:i/>
          <w:sz w:val="24"/>
        </w:rPr>
      </w:pPr>
      <w:r w:rsidRPr="00D6663A">
        <w:rPr>
          <w:rFonts w:asciiTheme="majorHAnsi" w:hAnsiTheme="majorHAnsi"/>
          <w:i/>
          <w:sz w:val="24"/>
          <w:highlight w:val="lightGray"/>
        </w:rPr>
        <w:t>L’ouvrier réussi</w:t>
      </w:r>
      <w:r w:rsidR="002E717B">
        <w:rPr>
          <w:rFonts w:asciiTheme="majorHAnsi" w:hAnsiTheme="majorHAnsi"/>
          <w:i/>
          <w:sz w:val="24"/>
          <w:highlight w:val="lightGray"/>
        </w:rPr>
        <w:t>t</w:t>
      </w:r>
      <w:r w:rsidRPr="00D6663A">
        <w:rPr>
          <w:rFonts w:asciiTheme="majorHAnsi" w:hAnsiTheme="majorHAnsi"/>
          <w:i/>
          <w:sz w:val="24"/>
          <w:highlight w:val="lightGray"/>
        </w:rPr>
        <w:t xml:space="preserve"> à soulever la caisse à l’aide d’une grande barre de métal et d’une brique.</w:t>
      </w:r>
      <w:r w:rsidRPr="00D6663A">
        <w:rPr>
          <w:rFonts w:asciiTheme="majorHAnsi" w:hAnsiTheme="majorHAnsi"/>
          <w:b/>
          <w:sz w:val="24"/>
        </w:rPr>
        <w:t xml:space="preserve"> </w:t>
      </w:r>
      <w:r w:rsidRPr="00D6663A">
        <w:rPr>
          <w:rFonts w:asciiTheme="majorHAnsi" w:hAnsiTheme="majorHAnsi"/>
          <w:b/>
          <w:sz w:val="24"/>
          <w:u w:val="single"/>
        </w:rPr>
        <w:br/>
      </w:r>
      <w:r>
        <w:rPr>
          <w:rFonts w:asciiTheme="majorHAnsi" w:hAnsiTheme="majorHAnsi"/>
          <w:b/>
          <w:sz w:val="24"/>
          <w:u w:val="single"/>
        </w:rPr>
        <w:br/>
        <w:t>Afin de trouver comment il a procédé, modélise la situation :</w:t>
      </w:r>
      <w:r>
        <w:rPr>
          <w:rFonts w:asciiTheme="majorHAnsi" w:hAnsiTheme="majorHAnsi"/>
          <w:b/>
          <w:sz w:val="24"/>
          <w:u w:val="single"/>
        </w:rPr>
        <w:br/>
      </w:r>
      <w:r>
        <w:rPr>
          <w:rFonts w:asciiTheme="majorHAnsi" w:hAnsiTheme="majorHAnsi"/>
          <w:b/>
          <w:sz w:val="24"/>
          <w:u w:val="single"/>
        </w:rPr>
        <w:br/>
      </w:r>
      <w:r w:rsidRPr="009A467D">
        <w:rPr>
          <w:rFonts w:asciiTheme="majorHAnsi" w:hAnsiTheme="majorHAnsi"/>
          <w:i/>
          <w:sz w:val="24"/>
        </w:rPr>
        <w:t>- Remplace la barre de métal par une latte en bois de 30cm ;</w:t>
      </w:r>
      <w:r w:rsidRPr="009A467D">
        <w:rPr>
          <w:rFonts w:asciiTheme="majorHAnsi" w:hAnsiTheme="majorHAnsi"/>
          <w:i/>
          <w:sz w:val="24"/>
        </w:rPr>
        <w:br/>
        <w:t>- Remplace la brique par ta gomme ou ton tube de colle ;</w:t>
      </w:r>
      <w:r w:rsidRPr="009A467D">
        <w:rPr>
          <w:rFonts w:asciiTheme="majorHAnsi" w:hAnsiTheme="majorHAnsi"/>
          <w:i/>
          <w:sz w:val="24"/>
        </w:rPr>
        <w:br/>
        <w:t>- Remplace la caisse par une boîte contenant des billes.</w:t>
      </w:r>
      <w:r w:rsidR="00D6663A">
        <w:rPr>
          <w:rFonts w:asciiTheme="majorHAnsi" w:hAnsiTheme="majorHAnsi"/>
          <w:i/>
          <w:sz w:val="24"/>
        </w:rPr>
        <w:br/>
      </w:r>
    </w:p>
    <w:p w:rsidR="00D6663A" w:rsidRDefault="00D6663A" w:rsidP="00D6663A">
      <w:pPr>
        <w:pStyle w:val="Paragraphedeliste"/>
        <w:ind w:left="284"/>
        <w:rPr>
          <w:rFonts w:asciiTheme="majorHAnsi" w:hAnsiTheme="majorHAnsi" w:cstheme="minorHAnsi"/>
          <w:b/>
          <w:sz w:val="24"/>
        </w:rPr>
      </w:pPr>
      <w:r w:rsidRPr="00D6663A">
        <w:rPr>
          <w:rFonts w:asciiTheme="majorHAnsi" w:hAnsiTheme="majorHAnsi"/>
          <w:b/>
          <w:sz w:val="24"/>
        </w:rPr>
        <w:t>Avec ton voisin, essaye de trouver comment l’ouvrier a fait pour soulever la caisse du sol facilement.</w:t>
      </w:r>
      <w:r w:rsidRPr="00D6663A">
        <w:rPr>
          <w:rFonts w:asciiTheme="minorHAnsi" w:hAnsiTheme="minorHAnsi" w:cstheme="minorHAnsi"/>
          <w:b/>
          <w:sz w:val="18"/>
          <w:szCs w:val="18"/>
        </w:rPr>
        <w:t xml:space="preserve"> </w:t>
      </w:r>
      <w:r w:rsidRPr="00D6663A">
        <w:rPr>
          <w:rFonts w:asciiTheme="majorHAnsi" w:hAnsiTheme="majorHAnsi" w:cstheme="minorHAnsi"/>
          <w:b/>
          <w:sz w:val="24"/>
        </w:rPr>
        <w:t>Schématise ensuite la solution trouvée da</w:t>
      </w:r>
      <w:r w:rsidR="002E717B">
        <w:rPr>
          <w:rFonts w:asciiTheme="majorHAnsi" w:hAnsiTheme="majorHAnsi" w:cstheme="minorHAnsi"/>
          <w:b/>
          <w:sz w:val="24"/>
        </w:rPr>
        <w:t>ns le cadre ci-dessous et donne-</w:t>
      </w:r>
      <w:r w:rsidRPr="00D6663A">
        <w:rPr>
          <w:rFonts w:asciiTheme="majorHAnsi" w:hAnsiTheme="majorHAnsi" w:cstheme="minorHAnsi"/>
          <w:b/>
          <w:sz w:val="24"/>
        </w:rPr>
        <w:t>lui un nom.</w:t>
      </w:r>
    </w:p>
    <w:p w:rsidR="00D6663A" w:rsidRDefault="00D6663A" w:rsidP="00D6663A">
      <w:pPr>
        <w:pStyle w:val="Paragraphedeliste"/>
        <w:ind w:left="284"/>
        <w:rPr>
          <w:rFonts w:asciiTheme="majorHAnsi" w:hAnsiTheme="majorHAnsi" w:cstheme="minorHAnsi"/>
          <w:sz w:val="24"/>
        </w:rPr>
      </w:pPr>
    </w:p>
    <w:p w:rsidR="00D6663A" w:rsidRDefault="00D6663A" w:rsidP="00D6663A">
      <w:pPr>
        <w:pStyle w:val="Paragraphedeliste"/>
        <w:ind w:left="284"/>
        <w:rPr>
          <w:rFonts w:asciiTheme="majorHAnsi" w:hAnsiTheme="majorHAnsi" w:cstheme="minorHAnsi"/>
          <w:b/>
          <w:sz w:val="24"/>
        </w:rPr>
      </w:pPr>
    </w:p>
    <w:p w:rsidR="00D6663A" w:rsidRPr="00D6663A" w:rsidRDefault="00D6663A" w:rsidP="00D6663A">
      <w:r>
        <w:rPr>
          <w:rFonts w:asciiTheme="minorHAnsi" w:hAnsiTheme="minorHAnsi" w:cstheme="minorHAnsi"/>
          <w:noProof/>
          <w:sz w:val="18"/>
          <w:szCs w:val="18"/>
          <w:lang w:val="fr-BE" w:eastAsia="fr-BE"/>
        </w:rPr>
        <mc:AlternateContent>
          <mc:Choice Requires="wps">
            <w:drawing>
              <wp:anchor distT="0" distB="0" distL="114300" distR="114300" simplePos="0" relativeHeight="251662848" behindDoc="0" locked="0" layoutInCell="1" allowOverlap="1" wp14:anchorId="4626B512" wp14:editId="55FD4AD4">
                <wp:simplePos x="0" y="0"/>
                <wp:positionH relativeFrom="column">
                  <wp:posOffset>157480</wp:posOffset>
                </wp:positionH>
                <wp:positionV relativeFrom="paragraph">
                  <wp:posOffset>29845</wp:posOffset>
                </wp:positionV>
                <wp:extent cx="5819775" cy="26289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819775" cy="26289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C47085" w:rsidRPr="00D6663A" w:rsidRDefault="00C47085" w:rsidP="00D6663A">
                            <w:pPr>
                              <w:rPr>
                                <w:i/>
                                <w:lang w:val="fr-BE"/>
                              </w:rPr>
                            </w:pPr>
                            <w:r w:rsidRPr="00D6663A">
                              <w:rPr>
                                <w:i/>
                                <w:lang w:val="fr-BE"/>
                              </w:rPr>
                              <w:t>Je pense que l’ouvrier a choisi cette technique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7" style="position:absolute;margin-left:12.4pt;margin-top:2.35pt;width:458.25pt;height:207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" fillcolor="white [3201]" strokecolor="black [3200]" strokeweight="1pt">
                <v:textbox>
                  <w:txbxContent>
                    <w:p w:rsidR="00C47085" w:rsidRPr="00D6663A" w:rsidRDefault="00C47085" w:rsidP="00D6663A">
                      <w:pPr>
                        <w:rPr>
                          <w:i/>
                          <w:lang w:val="fr-BE"/>
                        </w:rPr>
                      </w:pPr>
                      <w:r w:rsidRPr="00D6663A">
                        <w:rPr>
                          <w:i/>
                          <w:lang w:val="fr-BE"/>
                        </w:rPr>
                        <w:t>Je pense que l’ouvrier a choisi cette technique :</w:t>
                      </w:r>
                    </w:p>
                  </w:txbxContent>
                </v:textbox>
              </v:rect>
            </w:pict>
          </mc:Fallback>
        </mc:AlternateContent>
      </w:r>
    </w:p>
    <w:p w:rsidR="00D6663A" w:rsidRPr="00D6663A" w:rsidRDefault="00D6663A" w:rsidP="00D6663A"/>
    <w:p w:rsidR="00D6663A" w:rsidRPr="00D6663A" w:rsidRDefault="00D6663A" w:rsidP="00D6663A"/>
    <w:p w:rsidR="00D6663A" w:rsidRPr="00D6663A" w:rsidRDefault="00D6663A" w:rsidP="00D6663A"/>
    <w:p w:rsidR="00D6663A" w:rsidRPr="00D6663A" w:rsidRDefault="00D6663A" w:rsidP="00D6663A"/>
    <w:p w:rsidR="00D6663A" w:rsidRPr="00D6663A" w:rsidRDefault="00D6663A" w:rsidP="00D6663A"/>
    <w:p w:rsidR="00D6663A" w:rsidRPr="00D6663A" w:rsidRDefault="00D6663A" w:rsidP="00D6663A"/>
    <w:p w:rsidR="00D6663A" w:rsidRPr="00D6663A" w:rsidRDefault="00D6663A" w:rsidP="00D6663A"/>
    <w:p w:rsidR="00D6663A" w:rsidRPr="00D6663A" w:rsidRDefault="00D6663A" w:rsidP="00D6663A"/>
    <w:p w:rsidR="00D6663A" w:rsidRPr="00D6663A" w:rsidRDefault="00D6663A" w:rsidP="00D6663A"/>
    <w:p w:rsidR="00D6663A" w:rsidRPr="00D6663A" w:rsidRDefault="00D6663A" w:rsidP="00D6663A"/>
    <w:p w:rsidR="00D6663A" w:rsidRPr="00D6663A" w:rsidRDefault="00D6663A" w:rsidP="00D6663A"/>
    <w:p w:rsidR="00D6663A" w:rsidRPr="008808D5" w:rsidRDefault="00D6663A" w:rsidP="00D6663A">
      <w:pPr>
        <w:pStyle w:val="Paragraphedeliste"/>
        <w:numPr>
          <w:ilvl w:val="0"/>
          <w:numId w:val="5"/>
        </w:numPr>
        <w:ind w:left="284" w:hanging="218"/>
      </w:pPr>
      <w:r>
        <w:rPr>
          <w:rFonts w:asciiTheme="majorHAnsi" w:hAnsiTheme="majorHAnsi"/>
          <w:b/>
          <w:sz w:val="24"/>
          <w:u w:val="single"/>
        </w:rPr>
        <w:t>La solution</w:t>
      </w:r>
      <w:r w:rsidRPr="00D6663A">
        <w:rPr>
          <w:rFonts w:asciiTheme="majorHAnsi" w:hAnsiTheme="majorHAnsi"/>
          <w:b/>
          <w:sz w:val="24"/>
          <w:u w:val="single"/>
        </w:rPr>
        <w:t> </w:t>
      </w:r>
      <w:proofErr w:type="gramStart"/>
      <w:r w:rsidRPr="00D6663A">
        <w:rPr>
          <w:rFonts w:asciiTheme="majorHAnsi" w:hAnsiTheme="majorHAnsi"/>
          <w:b/>
          <w:sz w:val="24"/>
          <w:u w:val="single"/>
        </w:rPr>
        <w:t>:</w:t>
      </w:r>
      <w:proofErr w:type="gramEnd"/>
      <w:r>
        <w:rPr>
          <w:rFonts w:asciiTheme="majorHAnsi" w:hAnsiTheme="majorHAnsi"/>
          <w:b/>
          <w:sz w:val="24"/>
          <w:u w:val="single"/>
        </w:rPr>
        <w:br/>
      </w:r>
      <w:r>
        <w:rPr>
          <w:rFonts w:asciiTheme="majorHAnsi" w:hAnsiTheme="majorHAnsi"/>
          <w:b/>
          <w:sz w:val="24"/>
          <w:u w:val="single"/>
        </w:rPr>
        <w:br/>
      </w:r>
      <w:r w:rsidRPr="00D6663A">
        <w:rPr>
          <w:rFonts w:asciiTheme="majorHAnsi" w:hAnsiTheme="majorHAnsi"/>
          <w:sz w:val="24"/>
        </w:rPr>
        <w:t xml:space="preserve">Après </w:t>
      </w:r>
      <w:r>
        <w:rPr>
          <w:rFonts w:asciiTheme="majorHAnsi" w:hAnsiTheme="majorHAnsi"/>
          <w:sz w:val="24"/>
        </w:rPr>
        <w:t>une mise en commun des idées de toute la classe</w:t>
      </w:r>
      <w:r w:rsidRPr="00D6663A">
        <w:rPr>
          <w:rFonts w:asciiTheme="majorHAnsi" w:hAnsiTheme="majorHAnsi"/>
          <w:sz w:val="24"/>
        </w:rPr>
        <w:t xml:space="preserve">, </w:t>
      </w:r>
      <w:r>
        <w:rPr>
          <w:rFonts w:asciiTheme="majorHAnsi" w:hAnsiTheme="majorHAnsi"/>
          <w:sz w:val="24"/>
        </w:rPr>
        <w:t>tu as compris que la solution utilisée par l’ouvrier est celle-ci :</w:t>
      </w:r>
    </w:p>
    <w:p w:rsidR="008808D5" w:rsidRPr="00D6663A" w:rsidRDefault="008808D5" w:rsidP="008808D5">
      <w:pPr>
        <w:pStyle w:val="Paragraphedeliste"/>
        <w:ind w:left="284"/>
      </w:pPr>
      <w:r>
        <w:rPr>
          <w:rFonts w:asciiTheme="minorHAnsi" w:hAnsiTheme="minorHAnsi" w:cstheme="minorHAnsi"/>
          <w:noProof/>
          <w:sz w:val="18"/>
          <w:szCs w:val="18"/>
          <w:lang w:val="fr-BE" w:eastAsia="fr-BE"/>
        </w:rPr>
        <mc:AlternateContent>
          <mc:Choice Requires="wps">
            <w:drawing>
              <wp:anchor distT="0" distB="0" distL="114300" distR="114300" simplePos="0" relativeHeight="251664896" behindDoc="0" locked="0" layoutInCell="1" allowOverlap="1" wp14:anchorId="09DAFDE1" wp14:editId="314A509E">
                <wp:simplePos x="0" y="0"/>
                <wp:positionH relativeFrom="column">
                  <wp:posOffset>157480</wp:posOffset>
                </wp:positionH>
                <wp:positionV relativeFrom="paragraph">
                  <wp:posOffset>180975</wp:posOffset>
                </wp:positionV>
                <wp:extent cx="5819775" cy="22193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5819775" cy="22193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C47085" w:rsidRPr="00D6663A" w:rsidRDefault="00C47085" w:rsidP="008808D5">
                            <w:pPr>
                              <w:rPr>
                                <w:i/>
                                <w:lang w:val="fr-BE"/>
                              </w:rPr>
                            </w:pPr>
                            <w:r>
                              <w:rPr>
                                <w:i/>
                                <w:lang w:val="fr-BE"/>
                              </w:rPr>
                              <w:t>Schéma de la solution choisie par l’ouvrier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8" style="position:absolute;left:0;text-align:left;margin-left:12.4pt;margin-top:14.25pt;width:458.25pt;height:174.7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" fillcolor="white [3201]" strokecolor="black [3200]" strokeweight="1pt">
                <v:textbox>
                  <w:txbxContent>
                    <w:p w:rsidR="00C47085" w:rsidRPr="00D6663A" w:rsidRDefault="00C47085" w:rsidP="008808D5">
                      <w:pPr>
                        <w:rPr>
                          <w:i/>
                          <w:lang w:val="fr-BE"/>
                        </w:rPr>
                      </w:pPr>
                      <w:r>
                        <w:rPr>
                          <w:i/>
                          <w:lang w:val="fr-BE"/>
                        </w:rPr>
                        <w:t>Schéma de la solution choisie par l’ouvrier :</w:t>
                      </w:r>
                    </w:p>
                  </w:txbxContent>
                </v:textbox>
              </v:rect>
            </w:pict>
          </mc:Fallback>
        </mc:AlternateContent>
      </w:r>
      <w:r>
        <w:rPr>
          <w:rFonts w:asciiTheme="majorHAnsi" w:hAnsiTheme="majorHAnsi"/>
          <w:b/>
          <w:sz w:val="24"/>
          <w:u w:val="single"/>
        </w:rPr>
        <w:br/>
      </w:r>
    </w:p>
    <w:p w:rsidR="00D6663A" w:rsidRPr="00D6663A" w:rsidRDefault="00D6663A" w:rsidP="00D6663A"/>
    <w:p w:rsidR="000347C9" w:rsidRDefault="000347C9" w:rsidP="00D6663A"/>
    <w:p w:rsidR="000347C9" w:rsidRPr="000347C9" w:rsidRDefault="000347C9" w:rsidP="000347C9"/>
    <w:p w:rsidR="000347C9" w:rsidRPr="000347C9" w:rsidRDefault="000347C9" w:rsidP="000347C9"/>
    <w:p w:rsidR="000347C9" w:rsidRPr="000347C9" w:rsidRDefault="000347C9" w:rsidP="000347C9"/>
    <w:p w:rsidR="000347C9" w:rsidRPr="000347C9" w:rsidRDefault="000347C9" w:rsidP="000347C9"/>
    <w:p w:rsidR="000347C9" w:rsidRPr="000347C9" w:rsidRDefault="000347C9" w:rsidP="000347C9"/>
    <w:p w:rsidR="000347C9" w:rsidRPr="000347C9" w:rsidRDefault="000347C9" w:rsidP="000347C9">
      <w:r>
        <w:br/>
      </w:r>
    </w:p>
    <w:p w:rsidR="000347C9" w:rsidRDefault="000347C9" w:rsidP="000347C9">
      <w:pPr>
        <w:pStyle w:val="Paragraphedeliste"/>
        <w:numPr>
          <w:ilvl w:val="0"/>
          <w:numId w:val="6"/>
        </w:numPr>
        <w:rPr>
          <w:rFonts w:asciiTheme="minorHAnsi" w:hAnsiTheme="minorHAnsi" w:cstheme="minorHAnsi"/>
          <w:b/>
          <w:i/>
        </w:rPr>
      </w:pPr>
      <w:r w:rsidRPr="000347C9">
        <w:rPr>
          <w:rFonts w:asciiTheme="minorHAnsi" w:hAnsiTheme="minorHAnsi" w:cstheme="minorHAnsi"/>
          <w:b/>
          <w:i/>
        </w:rPr>
        <w:t>Il s’agit d’un …………………………….. .</w:t>
      </w:r>
    </w:p>
    <w:p w:rsidR="000347C9" w:rsidRPr="000347C9" w:rsidRDefault="000347C9" w:rsidP="000347C9">
      <w:pPr>
        <w:rPr>
          <w:rFonts w:asciiTheme="minorHAnsi" w:hAnsiTheme="minorHAnsi" w:cstheme="minorHAnsi"/>
          <w:b/>
          <w:i/>
        </w:rPr>
      </w:pPr>
    </w:p>
    <w:p w:rsidR="000347C9" w:rsidRDefault="0047681C" w:rsidP="000347C9">
      <w:pPr>
        <w:pBdr>
          <w:top w:val="single" w:sz="4" w:space="1" w:color="auto"/>
          <w:left w:val="single" w:sz="4" w:space="4" w:color="auto"/>
          <w:bottom w:val="single" w:sz="4" w:space="1" w:color="auto"/>
          <w:right w:val="single" w:sz="4" w:space="4" w:color="auto"/>
        </w:pBdr>
        <w:jc w:val="center"/>
        <w:rPr>
          <w:rFonts w:asciiTheme="majorHAnsi" w:hAnsiTheme="majorHAnsi"/>
          <w:b/>
          <w:i/>
          <w:u w:val="single"/>
          <w:lang w:val="fr-BE"/>
        </w:rPr>
      </w:pPr>
      <w:r>
        <w:rPr>
          <w:rFonts w:asciiTheme="majorHAnsi" w:hAnsiTheme="majorHAnsi"/>
          <w:b/>
          <w:i/>
          <w:u w:val="single"/>
          <w:lang w:val="fr-BE"/>
        </w:rPr>
        <w:br/>
      </w:r>
      <w:r w:rsidR="000347C9">
        <w:rPr>
          <w:rFonts w:asciiTheme="majorHAnsi" w:hAnsiTheme="majorHAnsi"/>
          <w:b/>
          <w:i/>
          <w:u w:val="single"/>
          <w:lang w:val="fr-BE"/>
        </w:rPr>
        <w:t>ÉVEIL SCIENTIFIQUE : MÉCANIQUE</w:t>
      </w:r>
      <w:r>
        <w:rPr>
          <w:rFonts w:asciiTheme="majorHAnsi" w:hAnsiTheme="majorHAnsi"/>
          <w:b/>
          <w:i/>
          <w:u w:val="single"/>
          <w:lang w:val="fr-BE"/>
        </w:rPr>
        <w:br/>
      </w:r>
      <w:r>
        <w:rPr>
          <w:rFonts w:asciiTheme="majorHAnsi" w:hAnsiTheme="majorHAnsi"/>
          <w:b/>
          <w:i/>
          <w:u w:val="single"/>
          <w:lang w:val="fr-BE"/>
        </w:rPr>
        <w:br/>
        <w:t>…………………………………………………</w:t>
      </w:r>
      <w:r>
        <w:rPr>
          <w:rFonts w:asciiTheme="majorHAnsi" w:hAnsiTheme="majorHAnsi"/>
          <w:b/>
          <w:i/>
          <w:u w:val="single"/>
          <w:lang w:val="fr-BE"/>
        </w:rPr>
        <w:br/>
      </w:r>
    </w:p>
    <w:p w:rsidR="00D6663A" w:rsidRDefault="00D6663A" w:rsidP="000347C9">
      <w:pPr>
        <w:tabs>
          <w:tab w:val="left" w:pos="1785"/>
        </w:tabs>
      </w:pPr>
    </w:p>
    <w:p w:rsidR="0047681C" w:rsidRDefault="000347C9" w:rsidP="0047681C">
      <w:pPr>
        <w:rPr>
          <w:rFonts w:asciiTheme="majorHAnsi" w:hAnsiTheme="majorHAnsi"/>
          <w:b/>
          <w:sz w:val="24"/>
          <w:u w:val="single"/>
        </w:rPr>
      </w:pPr>
      <w:r w:rsidRPr="0047681C">
        <w:rPr>
          <w:rFonts w:asciiTheme="majorHAnsi" w:hAnsiTheme="majorHAnsi"/>
          <w:b/>
          <w:sz w:val="24"/>
          <w:u w:val="single"/>
        </w:rPr>
        <w:t>Réalise l</w:t>
      </w:r>
      <w:r w:rsidR="00C47085">
        <w:rPr>
          <w:rFonts w:asciiTheme="majorHAnsi" w:hAnsiTheme="majorHAnsi"/>
          <w:b/>
          <w:sz w:val="24"/>
          <w:u w:val="single"/>
        </w:rPr>
        <w:t>’</w:t>
      </w:r>
      <w:r w:rsidRPr="0047681C">
        <w:rPr>
          <w:rFonts w:asciiTheme="majorHAnsi" w:hAnsiTheme="majorHAnsi"/>
          <w:b/>
          <w:sz w:val="24"/>
          <w:u w:val="single"/>
        </w:rPr>
        <w:t xml:space="preserve">expérience suivante avec ton groupe : </w:t>
      </w:r>
    </w:p>
    <w:p w:rsidR="0047681C" w:rsidRDefault="00A136FC" w:rsidP="0047681C">
      <w:pPr>
        <w:rPr>
          <w:rFonts w:asciiTheme="majorHAnsi" w:hAnsiTheme="majorHAnsi"/>
          <w:b/>
          <w:sz w:val="24"/>
          <w:u w:val="single"/>
        </w:rPr>
      </w:pPr>
      <w:r>
        <w:rPr>
          <w:rFonts w:asciiTheme="majorHAnsi" w:hAnsiTheme="majorHAnsi"/>
          <w:b/>
          <w:noProof/>
          <w:sz w:val="24"/>
          <w:u w:val="single"/>
          <w:lang w:val="fr-BE" w:eastAsia="fr-BE"/>
        </w:rPr>
        <mc:AlternateContent>
          <mc:Choice Requires="wps">
            <w:drawing>
              <wp:anchor distT="0" distB="0" distL="114300" distR="114300" simplePos="0" relativeHeight="251665920" behindDoc="0" locked="0" layoutInCell="1" allowOverlap="1" wp14:anchorId="298143A4" wp14:editId="5F0CB6B4">
                <wp:simplePos x="0" y="0"/>
                <wp:positionH relativeFrom="column">
                  <wp:posOffset>5080</wp:posOffset>
                </wp:positionH>
                <wp:positionV relativeFrom="paragraph">
                  <wp:posOffset>133985</wp:posOffset>
                </wp:positionV>
                <wp:extent cx="2419350" cy="1419225"/>
                <wp:effectExtent l="0" t="0" r="19050" b="28575"/>
                <wp:wrapNone/>
                <wp:docPr id="8" name="Zone de texte 8"/>
                <wp:cNvGraphicFramePr/>
                <a:graphic xmlns:a="http://schemas.openxmlformats.org/drawingml/2006/main">
                  <a:graphicData uri="http://schemas.microsoft.com/office/word/2010/wordprocessingShape">
                    <wps:wsp>
                      <wps:cNvSpPr txBox="1"/>
                      <wps:spPr>
                        <a:xfrm>
                          <a:off x="0" y="0"/>
                          <a:ext cx="241935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085" w:rsidRPr="0047681C" w:rsidRDefault="00C47085" w:rsidP="0047681C">
                            <w:pPr>
                              <w:rPr>
                                <w:rFonts w:asciiTheme="minorHAnsi" w:hAnsiTheme="minorHAnsi" w:cstheme="minorHAnsi"/>
                                <w:sz w:val="22"/>
                                <w:szCs w:val="22"/>
                                <w:lang w:val="fr-BE"/>
                              </w:rPr>
                            </w:pPr>
                            <w:r w:rsidRPr="00A136FC">
                              <w:rPr>
                                <w:rFonts w:asciiTheme="minorHAnsi" w:hAnsiTheme="minorHAnsi" w:cstheme="minorHAnsi"/>
                                <w:b/>
                                <w:sz w:val="22"/>
                                <w:szCs w:val="22"/>
                                <w:u w:val="single"/>
                                <w:lang w:val="fr-BE"/>
                              </w:rPr>
                              <w:t>Matériel :</w:t>
                            </w:r>
                            <w:r>
                              <w:rPr>
                                <w:rFonts w:asciiTheme="minorHAnsi" w:hAnsiTheme="minorHAnsi" w:cstheme="minorHAnsi"/>
                                <w:sz w:val="22"/>
                                <w:szCs w:val="22"/>
                                <w:lang w:val="fr-BE"/>
                              </w:rPr>
                              <w:br/>
                            </w:r>
                            <w:r w:rsidRPr="0047681C">
                              <w:rPr>
                                <w:rFonts w:asciiTheme="minorHAnsi" w:hAnsiTheme="minorHAnsi" w:cstheme="minorHAnsi"/>
                                <w:sz w:val="22"/>
                                <w:szCs w:val="22"/>
                                <w:lang w:val="fr-BE"/>
                              </w:rPr>
                              <w:br/>
                              <w:t>- 1 latte en bois de 30 cm de longueur ;</w:t>
                            </w:r>
                            <w:r w:rsidRPr="0047681C">
                              <w:rPr>
                                <w:rFonts w:asciiTheme="minorHAnsi" w:hAnsiTheme="minorHAnsi" w:cstheme="minorHAnsi"/>
                                <w:sz w:val="22"/>
                                <w:szCs w:val="22"/>
                                <w:lang w:val="fr-BE"/>
                              </w:rPr>
                              <w:br/>
                              <w:t>- 1 boîte contenant 8 billes ;</w:t>
                            </w:r>
                            <w:r w:rsidRPr="0047681C">
                              <w:rPr>
                                <w:rFonts w:asciiTheme="minorHAnsi" w:hAnsiTheme="minorHAnsi" w:cstheme="minorHAnsi"/>
                                <w:sz w:val="22"/>
                                <w:szCs w:val="22"/>
                                <w:lang w:val="fr-BE"/>
                              </w:rPr>
                              <w:br/>
                              <w:t>- 1 boîte contenant 2 billes ;</w:t>
                            </w:r>
                            <w:r w:rsidRPr="0047681C">
                              <w:rPr>
                                <w:rFonts w:asciiTheme="minorHAnsi" w:hAnsiTheme="minorHAnsi" w:cstheme="minorHAnsi"/>
                                <w:sz w:val="22"/>
                                <w:szCs w:val="22"/>
                                <w:lang w:val="fr-BE"/>
                              </w:rPr>
                              <w:br/>
                              <w:t>- 1 gomme ou un tube de colle ;</w:t>
                            </w:r>
                            <w:r w:rsidRPr="0047681C">
                              <w:rPr>
                                <w:rFonts w:asciiTheme="minorHAnsi" w:hAnsiTheme="minorHAnsi" w:cstheme="minorHAnsi"/>
                                <w:sz w:val="22"/>
                                <w:szCs w:val="22"/>
                                <w:lang w:val="fr-BE"/>
                              </w:rPr>
                              <w:br/>
                              <w:t>- 2 élastiques.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margin-left:.4pt;margin-top:10.55pt;width:190.5pt;height:11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" fillcolor="white [3201]" strokeweight=".5pt">
                <v:textbox>
                  <w:txbxContent>
                    <w:p w:rsidR="00C47085" w:rsidRPr="0047681C" w:rsidRDefault="00C47085" w:rsidP="0047681C">
                      <w:pPr>
                        <w:rPr>
                          <w:rFonts w:asciiTheme="minorHAnsi" w:hAnsiTheme="minorHAnsi" w:cstheme="minorHAnsi"/>
                          <w:sz w:val="22"/>
                          <w:szCs w:val="22"/>
                          <w:lang w:val="fr-BE"/>
                        </w:rPr>
                      </w:pPr>
                      <w:r w:rsidRPr="00A136FC">
                        <w:rPr>
                          <w:rFonts w:asciiTheme="minorHAnsi" w:hAnsiTheme="minorHAnsi" w:cstheme="minorHAnsi"/>
                          <w:b/>
                          <w:sz w:val="22"/>
                          <w:szCs w:val="22"/>
                          <w:u w:val="single"/>
                          <w:lang w:val="fr-BE"/>
                        </w:rPr>
                        <w:t>Matériel :</w:t>
                      </w:r>
                      <w:r>
                        <w:rPr>
                          <w:rFonts w:asciiTheme="minorHAnsi" w:hAnsiTheme="minorHAnsi" w:cstheme="minorHAnsi"/>
                          <w:sz w:val="22"/>
                          <w:szCs w:val="22"/>
                          <w:lang w:val="fr-BE"/>
                        </w:rPr>
                        <w:br/>
                      </w:r>
                      <w:r w:rsidRPr="0047681C">
                        <w:rPr>
                          <w:rFonts w:asciiTheme="minorHAnsi" w:hAnsiTheme="minorHAnsi" w:cstheme="minorHAnsi"/>
                          <w:sz w:val="22"/>
                          <w:szCs w:val="22"/>
                          <w:lang w:val="fr-BE"/>
                        </w:rPr>
                        <w:br/>
                        <w:t>- 1 latte en bois de 30 cm de longueur ;</w:t>
                      </w:r>
                      <w:r w:rsidRPr="0047681C">
                        <w:rPr>
                          <w:rFonts w:asciiTheme="minorHAnsi" w:hAnsiTheme="minorHAnsi" w:cstheme="minorHAnsi"/>
                          <w:sz w:val="22"/>
                          <w:szCs w:val="22"/>
                          <w:lang w:val="fr-BE"/>
                        </w:rPr>
                        <w:br/>
                        <w:t>- 1 boîte contenant 8 billes ;</w:t>
                      </w:r>
                      <w:r w:rsidRPr="0047681C">
                        <w:rPr>
                          <w:rFonts w:asciiTheme="minorHAnsi" w:hAnsiTheme="minorHAnsi" w:cstheme="minorHAnsi"/>
                          <w:sz w:val="22"/>
                          <w:szCs w:val="22"/>
                          <w:lang w:val="fr-BE"/>
                        </w:rPr>
                        <w:br/>
                        <w:t>- 1 boîte contenant 2 billes ;</w:t>
                      </w:r>
                      <w:r w:rsidRPr="0047681C">
                        <w:rPr>
                          <w:rFonts w:asciiTheme="minorHAnsi" w:hAnsiTheme="minorHAnsi" w:cstheme="minorHAnsi"/>
                          <w:sz w:val="22"/>
                          <w:szCs w:val="22"/>
                          <w:lang w:val="fr-BE"/>
                        </w:rPr>
                        <w:br/>
                        <w:t>- 1 gomme ou un tube de colle ;</w:t>
                      </w:r>
                      <w:r w:rsidRPr="0047681C">
                        <w:rPr>
                          <w:rFonts w:asciiTheme="minorHAnsi" w:hAnsiTheme="minorHAnsi" w:cstheme="minorHAnsi"/>
                          <w:sz w:val="22"/>
                          <w:szCs w:val="22"/>
                          <w:lang w:val="fr-BE"/>
                        </w:rPr>
                        <w:br/>
                        <w:t>- 2 élastiques.</w:t>
                      </w:r>
                    </w:p>
                  </w:txbxContent>
                </v:textbox>
              </v:shape>
            </w:pict>
          </mc:Fallback>
        </mc:AlternateContent>
      </w:r>
    </w:p>
    <w:p w:rsidR="00A136FC" w:rsidRDefault="0047681C" w:rsidP="0047681C">
      <w:pPr>
        <w:rPr>
          <w:rFonts w:asciiTheme="majorHAnsi" w:hAnsiTheme="majorHAnsi"/>
          <w:b/>
          <w:sz w:val="24"/>
          <w:u w:val="single"/>
        </w:rPr>
      </w:pPr>
      <w:bookmarkStart w:id="3" w:name="_GoBack"/>
      <w:bookmarkEnd w:id="3"/>
      <w:r w:rsidRPr="0047681C">
        <w:rPr>
          <w:rFonts w:asciiTheme="majorHAnsi" w:hAnsiTheme="majorHAnsi"/>
          <w:b/>
          <w:sz w:val="24"/>
          <w:u w:val="single"/>
        </w:rPr>
        <w:br/>
      </w:r>
      <w:r w:rsidR="000347C9" w:rsidRPr="0047681C">
        <w:rPr>
          <w:rFonts w:asciiTheme="majorHAnsi" w:hAnsiTheme="majorHAnsi"/>
          <w:b/>
          <w:sz w:val="24"/>
          <w:u w:val="single"/>
        </w:rPr>
        <w:br/>
      </w:r>
      <w:r w:rsidR="000347C9" w:rsidRPr="0047681C">
        <w:rPr>
          <w:rFonts w:asciiTheme="majorHAnsi" w:hAnsiTheme="majorHAnsi"/>
          <w:b/>
          <w:sz w:val="24"/>
          <w:u w:val="single"/>
        </w:rPr>
        <w:br/>
      </w:r>
    </w:p>
    <w:p w:rsidR="00A136FC" w:rsidRPr="00A136FC" w:rsidRDefault="00A136FC" w:rsidP="00A136FC">
      <w:pPr>
        <w:rPr>
          <w:rFonts w:asciiTheme="majorHAnsi" w:hAnsiTheme="majorHAnsi"/>
          <w:sz w:val="24"/>
        </w:rPr>
      </w:pPr>
    </w:p>
    <w:p w:rsidR="00A136FC" w:rsidRPr="00A136FC" w:rsidRDefault="00A136FC" w:rsidP="00A136FC">
      <w:pPr>
        <w:rPr>
          <w:rFonts w:asciiTheme="majorHAnsi" w:hAnsiTheme="majorHAnsi"/>
          <w:sz w:val="24"/>
        </w:rPr>
      </w:pPr>
    </w:p>
    <w:p w:rsidR="00A136FC" w:rsidRPr="00A136FC" w:rsidRDefault="00A136FC" w:rsidP="00A136FC">
      <w:pPr>
        <w:rPr>
          <w:rFonts w:asciiTheme="majorHAnsi" w:hAnsiTheme="majorHAnsi"/>
          <w:sz w:val="24"/>
        </w:rPr>
      </w:pPr>
    </w:p>
    <w:p w:rsidR="00A136FC" w:rsidRPr="00A136FC" w:rsidRDefault="00A136FC" w:rsidP="00A136FC">
      <w:pPr>
        <w:rPr>
          <w:rFonts w:asciiTheme="majorHAnsi" w:hAnsiTheme="majorHAnsi"/>
          <w:sz w:val="24"/>
        </w:rPr>
      </w:pPr>
    </w:p>
    <w:p w:rsidR="00A136FC" w:rsidRDefault="00A136FC" w:rsidP="00A136FC">
      <w:pPr>
        <w:rPr>
          <w:rFonts w:asciiTheme="majorHAnsi" w:hAnsiTheme="majorHAnsi"/>
          <w:sz w:val="24"/>
        </w:rPr>
      </w:pPr>
    </w:p>
    <w:p w:rsidR="001B43DE" w:rsidRPr="001B43DE" w:rsidRDefault="001B43DE" w:rsidP="00A136FC">
      <w:pPr>
        <w:pStyle w:val="Paragraphedeliste"/>
        <w:numPr>
          <w:ilvl w:val="0"/>
          <w:numId w:val="12"/>
        </w:numPr>
        <w:ind w:left="426"/>
        <w:rPr>
          <w:rFonts w:asciiTheme="majorHAnsi" w:hAnsiTheme="majorHAnsi"/>
          <w:sz w:val="24"/>
          <w:u w:val="single"/>
        </w:rPr>
      </w:pPr>
      <w:r>
        <w:rPr>
          <w:rFonts w:asciiTheme="majorHAnsi" w:hAnsiTheme="majorHAnsi"/>
          <w:noProof/>
          <w:sz w:val="24"/>
          <w:u w:val="single"/>
          <w:lang w:val="fr-BE" w:eastAsia="fr-BE"/>
        </w:rPr>
        <w:drawing>
          <wp:anchor distT="0" distB="0" distL="114300" distR="114300" simplePos="0" relativeHeight="251680256" behindDoc="0" locked="0" layoutInCell="1" allowOverlap="1" wp14:anchorId="1411DABA" wp14:editId="0C00BCA8">
            <wp:simplePos x="0" y="0"/>
            <wp:positionH relativeFrom="column">
              <wp:posOffset>119380</wp:posOffset>
            </wp:positionH>
            <wp:positionV relativeFrom="paragraph">
              <wp:posOffset>319405</wp:posOffset>
            </wp:positionV>
            <wp:extent cx="4305300" cy="1562100"/>
            <wp:effectExtent l="0" t="0" r="0" b="0"/>
            <wp:wrapSquare wrapText="bothSides"/>
            <wp:docPr id="2" name="Image 2" descr="E:\DCIM\101NIKON\DSCN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1NIKON\DSCN0528.JPG"/>
                    <pic:cNvPicPr>
                      <a:picLocks noChangeAspect="1" noChangeArrowheads="1"/>
                    </pic:cNvPicPr>
                  </pic:nvPicPr>
                  <pic:blipFill rotWithShape="1">
                    <a:blip r:embed="rId10" cstate="email">
                      <a:extLst>
                        <a:ext uri="{BEBA8EAE-BF5A-486C-A8C5-ECC9F3942E4B}">
                          <a14:imgProps xmlns:a14="http://schemas.microsoft.com/office/drawing/2010/main">
                            <a14:imgLayer r:embed="rId11">
                              <a14:imgEffect>
                                <a14:sharpenSoften amount="50000"/>
                              </a14:imgEffect>
                              <a14:imgEffect>
                                <a14:saturation sat="0"/>
                              </a14:imgEffect>
                            </a14:imgLayer>
                          </a14:imgProps>
                        </a:ext>
                        <a:ext uri="{28A0092B-C50C-407E-A947-70E740481C1C}">
                          <a14:useLocalDpi xmlns:a14="http://schemas.microsoft.com/office/drawing/2010/main"/>
                        </a:ext>
                      </a:extLst>
                    </a:blip>
                    <a:srcRect/>
                    <a:stretch/>
                  </pic:blipFill>
                  <pic:spPr bwMode="auto">
                    <a:xfrm>
                      <a:off x="0" y="0"/>
                      <a:ext cx="4305300" cy="1562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36FC">
        <w:rPr>
          <w:rFonts w:asciiTheme="majorHAnsi" w:hAnsiTheme="majorHAnsi"/>
          <w:noProof/>
          <w:sz w:val="24"/>
          <w:u w:val="single"/>
          <w:lang w:val="fr-BE" w:eastAsia="fr-BE"/>
        </w:rPr>
        <mc:AlternateContent>
          <mc:Choice Requires="wps">
            <w:drawing>
              <wp:anchor distT="0" distB="0" distL="114300" distR="114300" simplePos="0" relativeHeight="251666944" behindDoc="0" locked="0" layoutInCell="1" allowOverlap="1" wp14:anchorId="1E809A6E" wp14:editId="46B11F7D">
                <wp:simplePos x="0" y="0"/>
                <wp:positionH relativeFrom="column">
                  <wp:posOffset>119380</wp:posOffset>
                </wp:positionH>
                <wp:positionV relativeFrom="paragraph">
                  <wp:posOffset>2261870</wp:posOffset>
                </wp:positionV>
                <wp:extent cx="5534025" cy="34385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5534025" cy="34385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C47085" w:rsidRDefault="00C47085" w:rsidP="00A136FC">
                            <w:pPr>
                              <w:rPr>
                                <w:lang w:val="fr-BE"/>
                              </w:rPr>
                            </w:pPr>
                            <w:r>
                              <w:rPr>
                                <w:lang w:val="fr-BE"/>
                              </w:rPr>
                              <w:t xml:space="preserve">Schéma : </w:t>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t xml:space="preserve">Observation(s) : </w:t>
                            </w:r>
                            <w:r>
                              <w:rPr>
                                <w:lang w:val="fr-BE"/>
                              </w:rPr>
                              <w:br/>
                              <w:t>……………………………………………………………………………………………………………………</w:t>
                            </w:r>
                            <w:r>
                              <w:rPr>
                                <w:lang w:val="fr-BE"/>
                              </w:rPr>
                              <w:br/>
                              <w:t>…………………………………………………………………………………………………………………..</w:t>
                            </w:r>
                          </w:p>
                          <w:p w:rsidR="00C47085" w:rsidRPr="00A136FC" w:rsidRDefault="00C47085" w:rsidP="00A136FC">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30" style="position:absolute;left:0;text-align:left;margin-left:9.4pt;margin-top:178.1pt;width:435.75pt;height:270.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" fillcolor="white [3201]" strokecolor="black [3200]">
                <v:textbox>
                  <w:txbxContent>
                    <w:p w:rsidR="00C47085" w:rsidRDefault="00C47085" w:rsidP="00A136FC">
                      <w:pPr>
                        <w:rPr>
                          <w:lang w:val="fr-BE"/>
                        </w:rPr>
                      </w:pPr>
                      <w:r>
                        <w:rPr>
                          <w:lang w:val="fr-BE"/>
                        </w:rPr>
                        <w:t xml:space="preserve">Schéma : </w:t>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t xml:space="preserve">Observation(s) : </w:t>
                      </w:r>
                      <w:r>
                        <w:rPr>
                          <w:lang w:val="fr-BE"/>
                        </w:rPr>
                        <w:br/>
                        <w:t>……………………………………………………………………………………………………………………</w:t>
                      </w:r>
                      <w:r>
                        <w:rPr>
                          <w:lang w:val="fr-BE"/>
                        </w:rPr>
                        <w:br/>
                        <w:t>…………………………………………………………………………………………………………………..</w:t>
                      </w:r>
                    </w:p>
                    <w:p w:rsidR="00C47085" w:rsidRPr="00A136FC" w:rsidRDefault="00C47085" w:rsidP="00A136FC">
                      <w:pPr>
                        <w:rPr>
                          <w:lang w:val="fr-BE"/>
                        </w:rPr>
                      </w:pPr>
                    </w:p>
                  </w:txbxContent>
                </v:textbox>
              </v:rect>
            </w:pict>
          </mc:Fallback>
        </mc:AlternateContent>
      </w:r>
      <w:r w:rsidR="00A136FC" w:rsidRPr="00A136FC">
        <w:rPr>
          <w:rFonts w:asciiTheme="majorHAnsi" w:hAnsiTheme="majorHAnsi"/>
          <w:sz w:val="24"/>
          <w:u w:val="single"/>
        </w:rPr>
        <w:t>Place ton matériel comme sur la photo.</w:t>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sidR="00A136FC">
        <w:rPr>
          <w:rFonts w:asciiTheme="majorHAnsi" w:hAnsiTheme="majorHAnsi"/>
          <w:sz w:val="24"/>
          <w:u w:val="single"/>
        </w:rPr>
        <w:br/>
      </w:r>
      <w:r w:rsidR="00A136FC">
        <w:rPr>
          <w:rFonts w:asciiTheme="majorHAnsi" w:hAnsiTheme="majorHAnsi"/>
          <w:sz w:val="24"/>
          <w:u w:val="single"/>
        </w:rPr>
        <w:br/>
      </w:r>
      <w:r w:rsidR="00A136FC">
        <w:rPr>
          <w:rFonts w:asciiTheme="majorHAnsi" w:hAnsiTheme="majorHAnsi"/>
          <w:sz w:val="24"/>
          <w:u w:val="single"/>
        </w:rPr>
        <w:br/>
      </w:r>
    </w:p>
    <w:p w:rsidR="00A136FC" w:rsidRPr="00A136FC" w:rsidRDefault="00A136FC" w:rsidP="00A136FC">
      <w:pPr>
        <w:pStyle w:val="Paragraphedeliste"/>
        <w:numPr>
          <w:ilvl w:val="0"/>
          <w:numId w:val="12"/>
        </w:numPr>
        <w:ind w:left="426"/>
        <w:rPr>
          <w:rFonts w:asciiTheme="majorHAnsi" w:hAnsiTheme="majorHAnsi"/>
          <w:sz w:val="24"/>
          <w:u w:val="single"/>
        </w:rPr>
      </w:pPr>
      <w:r w:rsidRPr="00A136FC">
        <w:rPr>
          <w:rFonts w:asciiTheme="majorHAnsi" w:hAnsiTheme="majorHAnsi"/>
          <w:sz w:val="24"/>
          <w:u w:val="single"/>
        </w:rPr>
        <w:t>Que constates-tu ?</w:t>
      </w:r>
      <w:r w:rsidRPr="00A136FC">
        <w:rPr>
          <w:rFonts w:asciiTheme="majorHAnsi" w:hAnsiTheme="majorHAnsi"/>
          <w:sz w:val="24"/>
          <w:u w:val="single"/>
        </w:rPr>
        <w:br/>
      </w:r>
    </w:p>
    <w:p w:rsidR="00A136FC" w:rsidRDefault="00A136FC" w:rsidP="00A136FC">
      <w:pPr>
        <w:ind w:left="426"/>
        <w:rPr>
          <w:rFonts w:asciiTheme="majorHAnsi" w:hAnsiTheme="majorHAnsi"/>
          <w:sz w:val="24"/>
          <w:u w:val="single"/>
        </w:rPr>
      </w:pPr>
    </w:p>
    <w:p w:rsidR="00A136FC" w:rsidRDefault="00A136FC" w:rsidP="00A136FC">
      <w:pPr>
        <w:ind w:left="426"/>
        <w:rPr>
          <w:rFonts w:asciiTheme="majorHAnsi" w:hAnsiTheme="majorHAnsi"/>
          <w:sz w:val="24"/>
          <w:u w:val="single"/>
        </w:rPr>
      </w:pPr>
    </w:p>
    <w:p w:rsidR="00A136FC" w:rsidRDefault="00A136FC" w:rsidP="00A136FC">
      <w:pPr>
        <w:ind w:left="426"/>
        <w:rPr>
          <w:rFonts w:asciiTheme="majorHAnsi" w:hAnsiTheme="majorHAnsi"/>
          <w:sz w:val="24"/>
          <w:u w:val="single"/>
        </w:rPr>
      </w:pPr>
    </w:p>
    <w:p w:rsidR="00A136FC" w:rsidRDefault="00A136FC" w:rsidP="00A136FC">
      <w:pPr>
        <w:ind w:left="426"/>
        <w:rPr>
          <w:rFonts w:asciiTheme="majorHAnsi" w:hAnsiTheme="majorHAnsi"/>
          <w:sz w:val="24"/>
          <w:u w:val="single"/>
        </w:rPr>
      </w:pPr>
    </w:p>
    <w:p w:rsidR="00A136FC" w:rsidRDefault="00A136FC" w:rsidP="00A136FC">
      <w:pPr>
        <w:ind w:left="426"/>
        <w:rPr>
          <w:rFonts w:asciiTheme="majorHAnsi" w:hAnsiTheme="majorHAnsi"/>
          <w:sz w:val="24"/>
          <w:u w:val="single"/>
        </w:rPr>
      </w:pPr>
    </w:p>
    <w:p w:rsidR="00A136FC" w:rsidRDefault="00A136FC" w:rsidP="00A136FC">
      <w:pPr>
        <w:ind w:left="426"/>
        <w:rPr>
          <w:rFonts w:asciiTheme="majorHAnsi" w:hAnsiTheme="majorHAnsi"/>
          <w:sz w:val="24"/>
          <w:u w:val="single"/>
        </w:rPr>
      </w:pPr>
    </w:p>
    <w:p w:rsidR="00A136FC" w:rsidRDefault="00A136FC">
      <w:pPr>
        <w:rPr>
          <w:rFonts w:asciiTheme="majorHAnsi" w:hAnsiTheme="majorHAnsi"/>
          <w:sz w:val="24"/>
          <w:u w:val="single"/>
        </w:rPr>
      </w:pPr>
      <w:r>
        <w:rPr>
          <w:rFonts w:asciiTheme="majorHAnsi" w:hAnsiTheme="majorHAnsi"/>
          <w:sz w:val="24"/>
          <w:u w:val="single"/>
        </w:rPr>
        <w:br w:type="page"/>
      </w:r>
    </w:p>
    <w:p w:rsidR="00A136FC" w:rsidRDefault="00A136FC" w:rsidP="00A136FC">
      <w:pPr>
        <w:ind w:left="426"/>
        <w:rPr>
          <w:rFonts w:asciiTheme="majorHAnsi" w:hAnsiTheme="majorHAnsi"/>
          <w:sz w:val="24"/>
          <w:u w:val="single"/>
        </w:rPr>
      </w:pPr>
    </w:p>
    <w:p w:rsidR="00C47085" w:rsidRDefault="00C47085" w:rsidP="00C47085">
      <w:pPr>
        <w:rPr>
          <w:rFonts w:asciiTheme="majorHAnsi" w:hAnsiTheme="majorHAnsi"/>
          <w:sz w:val="24"/>
        </w:rPr>
      </w:pPr>
    </w:p>
    <w:p w:rsidR="001B43DE" w:rsidRDefault="001B43DE" w:rsidP="00C47085">
      <w:pPr>
        <w:pStyle w:val="Paragraphedeliste"/>
        <w:numPr>
          <w:ilvl w:val="0"/>
          <w:numId w:val="12"/>
        </w:numPr>
        <w:spacing w:line="360" w:lineRule="auto"/>
        <w:ind w:left="426"/>
        <w:rPr>
          <w:rFonts w:asciiTheme="majorHAnsi" w:hAnsiTheme="majorHAnsi"/>
          <w:sz w:val="24"/>
          <w:u w:val="single"/>
        </w:rPr>
      </w:pPr>
      <w:r w:rsidRPr="001B43DE">
        <w:rPr>
          <w:rFonts w:asciiTheme="majorHAnsi" w:hAnsiTheme="majorHAnsi"/>
          <w:noProof/>
          <w:sz w:val="24"/>
          <w:lang w:val="fr-BE" w:eastAsia="fr-BE"/>
        </w:rPr>
        <w:drawing>
          <wp:anchor distT="0" distB="0" distL="114300" distR="114300" simplePos="0" relativeHeight="251681280" behindDoc="0" locked="0" layoutInCell="1" allowOverlap="1" wp14:anchorId="1AFB9776" wp14:editId="40EE395F">
            <wp:simplePos x="0" y="0"/>
            <wp:positionH relativeFrom="column">
              <wp:posOffset>271780</wp:posOffset>
            </wp:positionH>
            <wp:positionV relativeFrom="paragraph">
              <wp:posOffset>271780</wp:posOffset>
            </wp:positionV>
            <wp:extent cx="4181475" cy="1511935"/>
            <wp:effectExtent l="0" t="0" r="9525" b="0"/>
            <wp:wrapSquare wrapText="bothSides"/>
            <wp:docPr id="9" name="Image 9" descr="E:\DCIM\101NIKON\DSCN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01NIKON\DSCN0529.JPG"/>
                    <pic:cNvPicPr>
                      <a:picLocks noChangeAspect="1" noChangeArrowheads="1"/>
                    </pic:cNvPicPr>
                  </pic:nvPicPr>
                  <pic:blipFill rotWithShape="1">
                    <a:blip r:embed="rId12" cstate="email">
                      <a:extLst>
                        <a:ext uri="{BEBA8EAE-BF5A-486C-A8C5-ECC9F3942E4B}">
                          <a14:imgProps xmlns:a14="http://schemas.microsoft.com/office/drawing/2010/main">
                            <a14:imgLayer r:embed="rId13">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pic:blipFill>
                  <pic:spPr bwMode="auto">
                    <a:xfrm>
                      <a:off x="0" y="0"/>
                      <a:ext cx="4181475" cy="1511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7085">
        <w:rPr>
          <w:noProof/>
          <w:lang w:val="fr-BE" w:eastAsia="fr-BE"/>
        </w:rPr>
        <mc:AlternateContent>
          <mc:Choice Requires="wps">
            <w:drawing>
              <wp:anchor distT="0" distB="0" distL="114300" distR="114300" simplePos="0" relativeHeight="251668992" behindDoc="0" locked="0" layoutInCell="1" allowOverlap="1" wp14:anchorId="0057A0DD" wp14:editId="3CC2DF41">
                <wp:simplePos x="0" y="0"/>
                <wp:positionH relativeFrom="column">
                  <wp:posOffset>119380</wp:posOffset>
                </wp:positionH>
                <wp:positionV relativeFrom="paragraph">
                  <wp:posOffset>2261870</wp:posOffset>
                </wp:positionV>
                <wp:extent cx="5534025" cy="34385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5534025" cy="34385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1B43DE" w:rsidRDefault="00C47085" w:rsidP="00C47085">
                            <w:pPr>
                              <w:rPr>
                                <w:lang w:val="fr-BE"/>
                              </w:rPr>
                            </w:pPr>
                            <w:r>
                              <w:rPr>
                                <w:lang w:val="fr-BE"/>
                              </w:rPr>
                              <w:t xml:space="preserve">Schéma : </w:t>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r>
                          </w:p>
                          <w:p w:rsidR="00C47085" w:rsidRDefault="00C47085" w:rsidP="00C47085">
                            <w:pPr>
                              <w:rPr>
                                <w:lang w:val="fr-BE"/>
                              </w:rPr>
                            </w:pPr>
                            <w:r>
                              <w:rPr>
                                <w:lang w:val="fr-BE"/>
                              </w:rPr>
                              <w:t xml:space="preserve">Observation(s) : </w:t>
                            </w:r>
                            <w:r>
                              <w:rPr>
                                <w:lang w:val="fr-BE"/>
                              </w:rPr>
                              <w:br/>
                              <w:t>……………………………………………………………………………………………………………………</w:t>
                            </w:r>
                            <w:r>
                              <w:rPr>
                                <w:lang w:val="fr-BE"/>
                              </w:rPr>
                              <w:br/>
                              <w:t>…………………………………………………………………………………………………………………..</w:t>
                            </w:r>
                          </w:p>
                          <w:p w:rsidR="00C47085" w:rsidRPr="00A136FC" w:rsidRDefault="00C47085" w:rsidP="00C47085">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31" style="position:absolute;left:0;text-align:left;margin-left:9.4pt;margin-top:178.1pt;width:435.75pt;height:270.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" fillcolor="white [3201]" strokecolor="black [3200]">
                <v:textbox>
                  <w:txbxContent>
                    <w:p w:rsidR="001B43DE" w:rsidRDefault="00C47085" w:rsidP="00C47085">
                      <w:pPr>
                        <w:rPr>
                          <w:lang w:val="fr-BE"/>
                        </w:rPr>
                      </w:pPr>
                      <w:r>
                        <w:rPr>
                          <w:lang w:val="fr-BE"/>
                        </w:rPr>
                        <w:t xml:space="preserve">Schéma : </w:t>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r>
                      <w:r>
                        <w:rPr>
                          <w:lang w:val="fr-BE"/>
                        </w:rPr>
                        <w:br/>
                      </w:r>
                    </w:p>
                    <w:p w:rsidR="00C47085" w:rsidRDefault="00C47085" w:rsidP="00C47085">
                      <w:pPr>
                        <w:rPr>
                          <w:lang w:val="fr-BE"/>
                        </w:rPr>
                      </w:pPr>
                      <w:r>
                        <w:rPr>
                          <w:lang w:val="fr-BE"/>
                        </w:rPr>
                        <w:t xml:space="preserve">Observation(s) : </w:t>
                      </w:r>
                      <w:r>
                        <w:rPr>
                          <w:lang w:val="fr-BE"/>
                        </w:rPr>
                        <w:br/>
                        <w:t>……………………………………………………………………………………………………………………</w:t>
                      </w:r>
                      <w:r>
                        <w:rPr>
                          <w:lang w:val="fr-BE"/>
                        </w:rPr>
                        <w:br/>
                        <w:t>…………………………………………………………………………………………………………………..</w:t>
                      </w:r>
                    </w:p>
                    <w:p w:rsidR="00C47085" w:rsidRPr="00A136FC" w:rsidRDefault="00C47085" w:rsidP="00C47085">
                      <w:pPr>
                        <w:rPr>
                          <w:lang w:val="fr-BE"/>
                        </w:rPr>
                      </w:pPr>
                    </w:p>
                  </w:txbxContent>
                </v:textbox>
              </v:rect>
            </w:pict>
          </mc:Fallback>
        </mc:AlternateContent>
      </w:r>
      <w:r w:rsidR="00C47085" w:rsidRPr="00C47085">
        <w:rPr>
          <w:rFonts w:asciiTheme="majorHAnsi" w:hAnsiTheme="majorHAnsi"/>
          <w:sz w:val="24"/>
          <w:u w:val="single"/>
        </w:rPr>
        <w:t>Place ton matériel comme sur la photo.</w:t>
      </w:r>
      <w:r w:rsidR="00C47085" w:rsidRPr="00C47085">
        <w:rPr>
          <w:rFonts w:asciiTheme="majorHAnsi" w:hAnsiTheme="majorHAnsi"/>
          <w:sz w:val="24"/>
          <w:u w:val="single"/>
        </w:rPr>
        <w:br/>
      </w:r>
      <w:r w:rsidR="00C47085" w:rsidRPr="00C47085">
        <w:rPr>
          <w:rFonts w:asciiTheme="majorHAnsi" w:hAnsiTheme="majorHAnsi"/>
          <w:sz w:val="24"/>
          <w:u w:val="single"/>
        </w:rPr>
        <w:br/>
      </w:r>
      <w:r w:rsidR="00C47085" w:rsidRPr="00C47085">
        <w:rPr>
          <w:rFonts w:asciiTheme="majorHAnsi" w:hAnsiTheme="majorHAnsi"/>
          <w:sz w:val="24"/>
          <w:u w:val="single"/>
        </w:rPr>
        <w:br/>
      </w:r>
      <w:r w:rsidR="00C47085" w:rsidRPr="00C47085">
        <w:rPr>
          <w:rFonts w:asciiTheme="majorHAnsi" w:hAnsiTheme="majorHAnsi"/>
          <w:sz w:val="24"/>
          <w:u w:val="single"/>
        </w:rPr>
        <w:br/>
      </w:r>
      <w:r w:rsidR="00C47085" w:rsidRPr="00C47085">
        <w:rPr>
          <w:rFonts w:asciiTheme="majorHAnsi" w:hAnsiTheme="majorHAnsi"/>
          <w:sz w:val="24"/>
          <w:u w:val="single"/>
        </w:rPr>
        <w:br/>
      </w:r>
      <w:r w:rsidR="00C47085" w:rsidRPr="00C47085">
        <w:rPr>
          <w:rFonts w:asciiTheme="majorHAnsi" w:hAnsiTheme="majorHAnsi"/>
          <w:sz w:val="24"/>
          <w:u w:val="single"/>
        </w:rPr>
        <w:br/>
      </w:r>
    </w:p>
    <w:p w:rsidR="00C47085" w:rsidRPr="00C47085" w:rsidRDefault="00C47085" w:rsidP="00C47085">
      <w:pPr>
        <w:pStyle w:val="Paragraphedeliste"/>
        <w:numPr>
          <w:ilvl w:val="0"/>
          <w:numId w:val="12"/>
        </w:numPr>
        <w:spacing w:line="360" w:lineRule="auto"/>
        <w:ind w:left="426"/>
        <w:rPr>
          <w:rFonts w:asciiTheme="majorHAnsi" w:hAnsiTheme="majorHAnsi"/>
          <w:sz w:val="24"/>
          <w:u w:val="single"/>
        </w:rPr>
      </w:pPr>
      <w:r w:rsidRPr="00C47085">
        <w:rPr>
          <w:rFonts w:asciiTheme="majorHAnsi" w:hAnsiTheme="majorHAnsi"/>
          <w:sz w:val="24"/>
          <w:u w:val="single"/>
        </w:rPr>
        <w:t>Que constates-tu ?</w:t>
      </w:r>
      <w:r w:rsidR="001B43DE">
        <w:rPr>
          <w:rFonts w:asciiTheme="majorHAnsi" w:hAnsiTheme="majorHAnsi"/>
          <w:sz w:val="24"/>
          <w:u w:val="single"/>
        </w:rPr>
        <w:br/>
      </w:r>
      <w:r w:rsidR="001B43DE">
        <w:rPr>
          <w:rFonts w:asciiTheme="majorHAnsi" w:hAnsiTheme="majorHAnsi"/>
          <w:sz w:val="24"/>
          <w:u w:val="single"/>
        </w:rPr>
        <w:br/>
      </w:r>
      <w:r w:rsidR="001B43DE">
        <w:rPr>
          <w:rFonts w:asciiTheme="majorHAnsi" w:hAnsiTheme="majorHAnsi"/>
          <w:sz w:val="24"/>
          <w:u w:val="single"/>
        </w:rPr>
        <w:br/>
      </w:r>
      <w:r w:rsidR="001B43DE">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r>
      <w:r>
        <w:rPr>
          <w:rFonts w:asciiTheme="majorHAnsi" w:hAnsiTheme="majorHAnsi"/>
          <w:sz w:val="24"/>
          <w:u w:val="single"/>
        </w:rPr>
        <w:br/>
        <w:t>Ta conclusion :</w:t>
      </w:r>
      <w:r>
        <w:rPr>
          <w:rFonts w:asciiTheme="majorHAnsi" w:hAnsiTheme="majorHAnsi"/>
          <w:sz w:val="24"/>
          <w:u w:val="single"/>
        </w:rPr>
        <w:br/>
      </w:r>
      <w:r w:rsidRPr="00C47085">
        <w:rPr>
          <w:rFonts w:asciiTheme="majorHAnsi" w:hAnsiTheme="majorHAnsi"/>
          <w:sz w:val="24"/>
        </w:rPr>
        <w:t>………………………………………………………………………………………………………………………………………………………………………………………………………………………………………………………………………………………………………………………………………………………………………………………</w:t>
      </w:r>
      <w:r>
        <w:rPr>
          <w:rFonts w:asciiTheme="majorHAnsi" w:hAnsiTheme="majorHAnsi"/>
          <w:sz w:val="24"/>
        </w:rPr>
        <w:br/>
      </w:r>
      <w:r>
        <w:rPr>
          <w:rFonts w:asciiTheme="majorHAnsi" w:hAnsiTheme="majorHAnsi"/>
          <w:sz w:val="24"/>
        </w:rPr>
        <w:br/>
      </w:r>
      <w:r w:rsidRPr="00C47085">
        <w:rPr>
          <w:rFonts w:asciiTheme="majorHAnsi" w:hAnsiTheme="majorHAnsi"/>
          <w:sz w:val="24"/>
          <w:u w:val="single"/>
        </w:rPr>
        <w:t>La conclusion de la classe :</w:t>
      </w:r>
      <w:r>
        <w:rPr>
          <w:rFonts w:asciiTheme="majorHAnsi" w:hAnsiTheme="majorHAnsi"/>
          <w:sz w:val="24"/>
        </w:rPr>
        <w:t xml:space="preserve"> </w:t>
      </w:r>
      <w:r>
        <w:rPr>
          <w:rFonts w:asciiTheme="majorHAnsi" w:hAnsiTheme="majorHAnsi"/>
          <w:sz w:val="24"/>
        </w:rPr>
        <w:br/>
      </w:r>
      <w:r w:rsidRPr="00C47085">
        <w:rPr>
          <w:rFonts w:asciiTheme="majorHAnsi" w:hAnsiTheme="majorHAnsi"/>
          <w:sz w:val="24"/>
        </w:rPr>
        <w:t>………………………………………………………………………………………………………………………………………………………………………………………………………………………………………………………………………………………………………………………………………………………………………………………</w:t>
      </w:r>
    </w:p>
    <w:p w:rsidR="00C47085" w:rsidRDefault="00A06E6D" w:rsidP="00C47085">
      <w:pPr>
        <w:ind w:left="426"/>
        <w:rPr>
          <w:rFonts w:asciiTheme="majorHAnsi" w:hAnsiTheme="majorHAnsi"/>
          <w:sz w:val="24"/>
          <w:u w:val="single"/>
        </w:rPr>
      </w:pPr>
      <w:r>
        <w:rPr>
          <w:rFonts w:asciiTheme="majorHAnsi" w:hAnsiTheme="majorHAnsi"/>
          <w:sz w:val="24"/>
          <w:u w:val="single"/>
        </w:rPr>
        <w:br/>
      </w:r>
      <w:r>
        <w:rPr>
          <w:rFonts w:asciiTheme="majorHAnsi" w:hAnsiTheme="majorHAnsi"/>
          <w:sz w:val="24"/>
          <w:u w:val="single"/>
        </w:rPr>
        <w:br/>
      </w:r>
    </w:p>
    <w:p w:rsidR="002D3DCF" w:rsidRDefault="002D3DCF">
      <w:pPr>
        <w:rPr>
          <w:rFonts w:asciiTheme="majorHAnsi" w:hAnsiTheme="majorHAnsi"/>
          <w:sz w:val="24"/>
          <w:u w:val="single"/>
        </w:rPr>
      </w:pPr>
      <w:r>
        <w:rPr>
          <w:rFonts w:asciiTheme="majorHAnsi" w:hAnsiTheme="majorHAnsi"/>
          <w:sz w:val="24"/>
          <w:u w:val="single"/>
        </w:rPr>
        <w:br w:type="page"/>
      </w:r>
      <w:r w:rsidRPr="002D3DCF">
        <w:rPr>
          <w:rFonts w:asciiTheme="majorHAnsi" w:hAnsiTheme="majorHAnsi"/>
          <w:noProof/>
          <w:sz w:val="24"/>
          <w:lang w:val="fr-BE" w:eastAsia="fr-BE"/>
        </w:rPr>
        <w:drawing>
          <wp:inline distT="0" distB="0" distL="0" distR="0" wp14:anchorId="0F62FBE4" wp14:editId="63661638">
            <wp:extent cx="5762625" cy="2819400"/>
            <wp:effectExtent l="0" t="0" r="9525" b="0"/>
            <wp:docPr id="30" name="Image 30" descr="C:\Users\Caro\Documents\Condorcet_1213\Stage C4\Sciences_leviers\applications_leviers\6a8f4679939568424907133f09d81e551236933662_brouette-gal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ro\Documents\Condorcet_1213\Stage C4\Sciences_leviers\applications_leviers\6a8f4679939568424907133f09d81e551236933662_brouette-galv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819400"/>
                    </a:xfrm>
                    <a:prstGeom prst="rect">
                      <a:avLst/>
                    </a:prstGeom>
                    <a:noFill/>
                    <a:ln>
                      <a:noFill/>
                    </a:ln>
                  </pic:spPr>
                </pic:pic>
              </a:graphicData>
            </a:graphic>
          </wp:inline>
        </w:drawing>
      </w:r>
    </w:p>
    <w:p w:rsidR="002D3DCF" w:rsidRDefault="002D3DCF" w:rsidP="002D3DCF">
      <w:pPr>
        <w:jc w:val="center"/>
        <w:rPr>
          <w:rFonts w:asciiTheme="majorHAnsi" w:hAnsiTheme="majorHAnsi"/>
          <w:sz w:val="24"/>
          <w:u w:val="single"/>
        </w:rPr>
      </w:pPr>
      <w:r w:rsidRPr="002D3DCF">
        <w:rPr>
          <w:rFonts w:asciiTheme="majorHAnsi" w:hAnsiTheme="majorHAnsi"/>
          <w:noProof/>
          <w:sz w:val="24"/>
          <w:lang w:val="fr-BE" w:eastAsia="fr-BE"/>
        </w:rPr>
        <w:drawing>
          <wp:inline distT="0" distB="0" distL="0" distR="0" wp14:anchorId="72AFA44A" wp14:editId="573E9DD2">
            <wp:extent cx="3400425" cy="2857500"/>
            <wp:effectExtent l="0" t="0" r="9525" b="0"/>
            <wp:docPr id="31" name="Image 31" descr="C:\Users\Caro\Documents\Condorcet_1213\Stage C4\Sciences_leviers\applications_leviers\346aPic1B1776956037_zz_toe_c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aro\Documents\Condorcet_1213\Stage C4\Sciences_leviers\applications_leviers\346aPic1B1776956037_zz_toe_clipp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2857500"/>
                    </a:xfrm>
                    <a:prstGeom prst="rect">
                      <a:avLst/>
                    </a:prstGeom>
                    <a:noFill/>
                    <a:ln>
                      <a:noFill/>
                    </a:ln>
                  </pic:spPr>
                </pic:pic>
              </a:graphicData>
            </a:graphic>
          </wp:inline>
        </w:drawing>
      </w:r>
    </w:p>
    <w:p w:rsidR="002D3DCF" w:rsidRDefault="002D3DCF" w:rsidP="002D3DCF">
      <w:pPr>
        <w:rPr>
          <w:rFonts w:asciiTheme="majorHAnsi" w:hAnsiTheme="majorHAnsi"/>
          <w:sz w:val="24"/>
          <w:u w:val="single"/>
        </w:rPr>
      </w:pPr>
      <w:r w:rsidRPr="002D3DCF">
        <w:rPr>
          <w:rFonts w:asciiTheme="majorHAnsi" w:hAnsiTheme="majorHAnsi"/>
          <w:noProof/>
          <w:sz w:val="24"/>
          <w:lang w:val="fr-BE" w:eastAsia="fr-BE"/>
        </w:rPr>
        <w:drawing>
          <wp:inline distT="0" distB="0" distL="0" distR="0" wp14:anchorId="39B65B3C" wp14:editId="23D6DC39">
            <wp:extent cx="5762625" cy="3581400"/>
            <wp:effectExtent l="0" t="0" r="9525" b="0"/>
            <wp:docPr id="32" name="Image 32" descr="C:\Users\Caro\Documents\Condorcet_1213\Stage C4\Sciences_leviers\applications_leviers\balances_de_roberval_balance_a_tabac_01_img1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ro\Documents\Condorcet_1213\Stage C4\Sciences_leviers\applications_leviers\balances_de_roberval_balance_a_tabac_01_img114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3581400"/>
                    </a:xfrm>
                    <a:prstGeom prst="rect">
                      <a:avLst/>
                    </a:prstGeom>
                    <a:noFill/>
                    <a:ln>
                      <a:noFill/>
                    </a:ln>
                  </pic:spPr>
                </pic:pic>
              </a:graphicData>
            </a:graphic>
          </wp:inline>
        </w:drawing>
      </w:r>
    </w:p>
    <w:p w:rsidR="002D3DCF" w:rsidRDefault="002D3DCF" w:rsidP="002D3DCF">
      <w:pPr>
        <w:rPr>
          <w:rFonts w:asciiTheme="majorHAnsi" w:hAnsiTheme="majorHAnsi"/>
          <w:sz w:val="24"/>
          <w:u w:val="single"/>
        </w:rPr>
      </w:pPr>
    </w:p>
    <w:p w:rsidR="002D3DCF" w:rsidRDefault="002D3DCF" w:rsidP="002D3DCF">
      <w:pPr>
        <w:jc w:val="center"/>
        <w:rPr>
          <w:rFonts w:asciiTheme="majorHAnsi" w:hAnsiTheme="majorHAnsi"/>
          <w:sz w:val="24"/>
          <w:u w:val="single"/>
        </w:rPr>
      </w:pPr>
      <w:r w:rsidRPr="002D3DCF">
        <w:rPr>
          <w:rFonts w:asciiTheme="majorHAnsi" w:hAnsiTheme="majorHAnsi"/>
          <w:noProof/>
          <w:sz w:val="24"/>
          <w:lang w:val="fr-BE" w:eastAsia="fr-BE"/>
        </w:rPr>
        <w:drawing>
          <wp:inline distT="0" distB="0" distL="0" distR="0" wp14:anchorId="32F2D9EA" wp14:editId="299EA8B2">
            <wp:extent cx="3343275" cy="3343275"/>
            <wp:effectExtent l="0" t="0" r="9525" b="9525"/>
            <wp:docPr id="33" name="Image 33" descr="C:\Users\Caro\Documents\Condorcet_1213\Stage C4\Sciences_leviers\applications_leviers\Casse_noix_chrome_006_611000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aro\Documents\Condorcet_1213\Stage C4\Sciences_leviers\applications_leviers\Casse_noix_chrome_006_611000_0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3275" cy="3343275"/>
                    </a:xfrm>
                    <a:prstGeom prst="rect">
                      <a:avLst/>
                    </a:prstGeom>
                    <a:noFill/>
                    <a:ln>
                      <a:noFill/>
                    </a:ln>
                  </pic:spPr>
                </pic:pic>
              </a:graphicData>
            </a:graphic>
          </wp:inline>
        </w:drawing>
      </w:r>
    </w:p>
    <w:p w:rsidR="002D3DCF" w:rsidRDefault="002D3DCF" w:rsidP="002D3DCF">
      <w:pPr>
        <w:jc w:val="center"/>
        <w:rPr>
          <w:rFonts w:asciiTheme="majorHAnsi" w:hAnsiTheme="majorHAnsi"/>
          <w:sz w:val="24"/>
          <w:u w:val="single"/>
        </w:rPr>
      </w:pPr>
      <w:r w:rsidRPr="002D3DCF">
        <w:rPr>
          <w:rFonts w:asciiTheme="majorHAnsi" w:hAnsiTheme="majorHAnsi"/>
          <w:noProof/>
          <w:sz w:val="24"/>
          <w:lang w:val="fr-BE" w:eastAsia="fr-BE"/>
        </w:rPr>
        <w:drawing>
          <wp:inline distT="0" distB="0" distL="0" distR="0" wp14:anchorId="2E2E6E79" wp14:editId="4650E210">
            <wp:extent cx="4934396" cy="3324225"/>
            <wp:effectExtent l="0" t="0" r="0" b="0"/>
            <wp:docPr id="34" name="Image 34" descr="C:\Users\Caro\Documents\Condorcet_1213\Stage C4\Sciences_leviers\applications_leviers\cise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aro\Documents\Condorcet_1213\Stage C4\Sciences_leviers\applications_leviers\ciseaux.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4396" cy="3324225"/>
                    </a:xfrm>
                    <a:prstGeom prst="rect">
                      <a:avLst/>
                    </a:prstGeom>
                    <a:noFill/>
                    <a:ln>
                      <a:noFill/>
                    </a:ln>
                  </pic:spPr>
                </pic:pic>
              </a:graphicData>
            </a:graphic>
          </wp:inline>
        </w:drawing>
      </w:r>
    </w:p>
    <w:p w:rsidR="002D3DCF" w:rsidRDefault="002D3DCF" w:rsidP="002D3DCF">
      <w:pPr>
        <w:jc w:val="center"/>
        <w:rPr>
          <w:rFonts w:asciiTheme="majorHAnsi" w:hAnsiTheme="majorHAnsi"/>
          <w:sz w:val="24"/>
          <w:u w:val="single"/>
        </w:rPr>
      </w:pPr>
      <w:r w:rsidRPr="002D3DCF">
        <w:rPr>
          <w:rFonts w:asciiTheme="majorHAnsi" w:hAnsiTheme="majorHAnsi"/>
          <w:noProof/>
          <w:sz w:val="24"/>
          <w:lang w:val="fr-BE" w:eastAsia="fr-BE"/>
        </w:rPr>
        <w:drawing>
          <wp:inline distT="0" distB="0" distL="0" distR="0" wp14:anchorId="28A2BC83" wp14:editId="0626C4BC">
            <wp:extent cx="5762625" cy="2409825"/>
            <wp:effectExtent l="0" t="0" r="9525" b="9525"/>
            <wp:docPr id="35" name="Image 35" descr="C:\Users\Caro\Documents\Condorcet_1213\Stage C4\Sciences_leviers\applications_leviers\d9b2d5d3b3b4d21436d523e333d994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aro\Documents\Condorcet_1213\Stage C4\Sciences_leviers\applications_leviers\d9b2d5d3b3b4d21436d523e333d994bb[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409825"/>
                    </a:xfrm>
                    <a:prstGeom prst="rect">
                      <a:avLst/>
                    </a:prstGeom>
                    <a:noFill/>
                    <a:ln>
                      <a:noFill/>
                    </a:ln>
                  </pic:spPr>
                </pic:pic>
              </a:graphicData>
            </a:graphic>
          </wp:inline>
        </w:drawing>
      </w:r>
    </w:p>
    <w:p w:rsidR="002D3DCF" w:rsidRDefault="002D3DCF" w:rsidP="002D3DCF">
      <w:pPr>
        <w:jc w:val="center"/>
        <w:rPr>
          <w:rFonts w:asciiTheme="majorHAnsi" w:hAnsiTheme="majorHAnsi"/>
          <w:sz w:val="24"/>
          <w:u w:val="single"/>
        </w:rPr>
      </w:pPr>
    </w:p>
    <w:p w:rsidR="002D3DCF" w:rsidRDefault="002D3DCF" w:rsidP="002D3DCF">
      <w:pPr>
        <w:jc w:val="center"/>
        <w:rPr>
          <w:rFonts w:asciiTheme="majorHAnsi" w:hAnsiTheme="majorHAnsi"/>
          <w:sz w:val="24"/>
          <w:u w:val="single"/>
        </w:rPr>
      </w:pPr>
    </w:p>
    <w:p w:rsidR="002D3DCF" w:rsidRDefault="002D3DCF" w:rsidP="002D3DCF">
      <w:pPr>
        <w:jc w:val="center"/>
        <w:rPr>
          <w:rFonts w:asciiTheme="majorHAnsi" w:hAnsiTheme="majorHAnsi"/>
          <w:sz w:val="24"/>
          <w:u w:val="single"/>
        </w:rPr>
      </w:pPr>
      <w:r w:rsidRPr="002D3DCF">
        <w:rPr>
          <w:rFonts w:asciiTheme="majorHAnsi" w:hAnsiTheme="majorHAnsi"/>
          <w:noProof/>
          <w:sz w:val="24"/>
          <w:lang w:val="fr-BE" w:eastAsia="fr-BE"/>
        </w:rPr>
        <w:drawing>
          <wp:inline distT="0" distB="0" distL="0" distR="0" wp14:anchorId="5619F535" wp14:editId="3CE0DC6E">
            <wp:extent cx="3810000" cy="2857500"/>
            <wp:effectExtent l="0" t="0" r="0" b="0"/>
            <wp:docPr id="36" name="Image 36" descr="C:\Users\Caro\Documents\Condorcet_1213\Stage C4\Sciences_leviers\applications_leviers\decapsuleur_simple_aci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aro\Documents\Condorcet_1213\Stage C4\Sciences_leviers\applications_leviers\decapsuleur_simple_acier_0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446E8A" w:rsidRDefault="00446E8A" w:rsidP="002D3DCF">
      <w:pPr>
        <w:jc w:val="center"/>
        <w:rPr>
          <w:rFonts w:asciiTheme="majorHAnsi" w:hAnsiTheme="majorHAnsi"/>
          <w:noProof/>
          <w:sz w:val="24"/>
          <w:lang w:val="fr-BE" w:eastAsia="fr-BE"/>
        </w:rPr>
      </w:pPr>
    </w:p>
    <w:p w:rsidR="00446E8A" w:rsidRDefault="00446E8A" w:rsidP="002D3DCF">
      <w:pPr>
        <w:jc w:val="center"/>
        <w:rPr>
          <w:rFonts w:asciiTheme="majorHAnsi" w:hAnsiTheme="majorHAnsi"/>
          <w:noProof/>
          <w:sz w:val="24"/>
          <w:lang w:val="fr-BE" w:eastAsia="fr-BE"/>
        </w:rPr>
      </w:pPr>
    </w:p>
    <w:p w:rsidR="002D3DCF" w:rsidRDefault="00446E8A" w:rsidP="002D3DCF">
      <w:pPr>
        <w:jc w:val="center"/>
        <w:rPr>
          <w:rFonts w:asciiTheme="majorHAnsi" w:hAnsiTheme="majorHAnsi"/>
          <w:sz w:val="24"/>
          <w:u w:val="single"/>
        </w:rPr>
      </w:pPr>
      <w:r>
        <w:rPr>
          <w:rFonts w:asciiTheme="majorHAnsi" w:hAnsiTheme="majorHAnsi"/>
          <w:noProof/>
          <w:sz w:val="24"/>
          <w:lang w:val="fr-BE" w:eastAsia="fr-BE"/>
        </w:rPr>
        <w:drawing>
          <wp:inline distT="0" distB="0" distL="0" distR="0">
            <wp:extent cx="4457700" cy="3173278"/>
            <wp:effectExtent l="0" t="0" r="0" b="8255"/>
            <wp:docPr id="38" name="Image 38" descr="C:\Users\Caro\Documents\Condorcet_1213\Stage C4\Sciences_leviers\applications_leviers\Pied-de-b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aro\Documents\Condorcet_1213\Stage C4\Sciences_leviers\applications_leviers\Pied-de-biche.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1157" t="3571" r="1322" b="2679"/>
                    <a:stretch/>
                  </pic:blipFill>
                  <pic:spPr bwMode="auto">
                    <a:xfrm>
                      <a:off x="0" y="0"/>
                      <a:ext cx="4457700" cy="3173278"/>
                    </a:xfrm>
                    <a:prstGeom prst="rect">
                      <a:avLst/>
                    </a:prstGeom>
                    <a:noFill/>
                    <a:ln>
                      <a:noFill/>
                    </a:ln>
                    <a:extLst>
                      <a:ext uri="{53640926-AAD7-44D8-BBD7-CCE9431645EC}">
                        <a14:shadowObscured xmlns:a14="http://schemas.microsoft.com/office/drawing/2010/main"/>
                      </a:ext>
                    </a:extLst>
                  </pic:spPr>
                </pic:pic>
              </a:graphicData>
            </a:graphic>
          </wp:inline>
        </w:drawing>
      </w:r>
      <w:r w:rsidR="002D3DCF" w:rsidRPr="002D3DCF">
        <w:rPr>
          <w:rFonts w:asciiTheme="majorHAnsi" w:hAnsiTheme="majorHAnsi"/>
          <w:noProof/>
          <w:sz w:val="24"/>
          <w:lang w:val="fr-BE" w:eastAsia="fr-BE"/>
        </w:rPr>
        <w:drawing>
          <wp:inline distT="0" distB="0" distL="0" distR="0" wp14:anchorId="2668A99A" wp14:editId="183F2E12">
            <wp:extent cx="5715000" cy="2781300"/>
            <wp:effectExtent l="0" t="0" r="0" b="0"/>
            <wp:docPr id="37" name="Image 37" descr="C:\Users\Caro\Documents\Condorcet_1213\Stage C4\Sciences_leviers\applications_leviers\lacor-pince-a-spaghetti-en-in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Caro\Documents\Condorcet_1213\Stage C4\Sciences_leviers\applications_leviers\lacor-pince-a-spaghetti-en-inox.jpg"/>
                    <pic:cNvPicPr>
                      <a:picLocks noChangeAspect="1" noChangeArrowheads="1"/>
                    </pic:cNvPicPr>
                  </pic:nvPicPr>
                  <pic:blipFill rotWithShape="1">
                    <a:blip r:embed="rId22">
                      <a:extLst>
                        <a:ext uri="{28A0092B-C50C-407E-A947-70E740481C1C}">
                          <a14:useLocalDpi xmlns:a14="http://schemas.microsoft.com/office/drawing/2010/main" val="0"/>
                        </a:ext>
                      </a:extLst>
                    </a:blip>
                    <a:srcRect t="25501" b="25832"/>
                    <a:stretch/>
                  </pic:blipFill>
                  <pic:spPr bwMode="auto">
                    <a:xfrm>
                      <a:off x="0" y="0"/>
                      <a:ext cx="5715000" cy="2781300"/>
                    </a:xfrm>
                    <a:prstGeom prst="rect">
                      <a:avLst/>
                    </a:prstGeom>
                    <a:noFill/>
                    <a:ln>
                      <a:noFill/>
                    </a:ln>
                    <a:extLst>
                      <a:ext uri="{53640926-AAD7-44D8-BBD7-CCE9431645EC}">
                        <a14:shadowObscured xmlns:a14="http://schemas.microsoft.com/office/drawing/2010/main"/>
                      </a:ext>
                    </a:extLst>
                  </pic:spPr>
                </pic:pic>
              </a:graphicData>
            </a:graphic>
          </wp:inline>
        </w:drawing>
      </w:r>
      <w:r w:rsidR="002D3DCF">
        <w:rPr>
          <w:rFonts w:asciiTheme="majorHAnsi" w:hAnsiTheme="majorHAnsi"/>
          <w:sz w:val="24"/>
          <w:u w:val="single"/>
        </w:rPr>
        <w:br w:type="page"/>
      </w:r>
    </w:p>
    <w:p w:rsidR="00A06E6D" w:rsidRDefault="00A06E6D">
      <w:pPr>
        <w:rPr>
          <w:rFonts w:asciiTheme="majorHAnsi" w:hAnsiTheme="majorHAnsi"/>
          <w:sz w:val="24"/>
          <w:u w:val="single"/>
        </w:rPr>
      </w:pPr>
    </w:p>
    <w:p w:rsidR="00A06E6D" w:rsidRPr="00867A4E" w:rsidRDefault="00A06E6D" w:rsidP="00867A4E">
      <w:pPr>
        <w:pBdr>
          <w:top w:val="single" w:sz="4" w:space="1" w:color="auto"/>
          <w:left w:val="single" w:sz="4" w:space="4" w:color="auto"/>
          <w:bottom w:val="single" w:sz="4" w:space="1" w:color="auto"/>
          <w:right w:val="single" w:sz="4" w:space="4" w:color="auto"/>
        </w:pBdr>
        <w:jc w:val="center"/>
        <w:rPr>
          <w:rFonts w:asciiTheme="majorHAnsi" w:hAnsiTheme="majorHAnsi"/>
          <w:b/>
          <w:i/>
          <w:u w:val="single"/>
          <w:lang w:val="fr-BE"/>
        </w:rPr>
      </w:pPr>
      <w:r>
        <w:rPr>
          <w:rFonts w:asciiTheme="majorHAnsi" w:hAnsiTheme="majorHAnsi"/>
          <w:b/>
          <w:i/>
          <w:u w:val="single"/>
          <w:lang w:val="fr-BE"/>
        </w:rPr>
        <w:br/>
        <w:t>ÉVEIL SCIENTIFIQUE : MÉCANIQUE</w:t>
      </w:r>
      <w:r>
        <w:rPr>
          <w:rFonts w:asciiTheme="majorHAnsi" w:hAnsiTheme="majorHAnsi"/>
          <w:b/>
          <w:i/>
          <w:u w:val="single"/>
          <w:lang w:val="fr-BE"/>
        </w:rPr>
        <w:br/>
      </w:r>
      <w:r>
        <w:rPr>
          <w:rFonts w:asciiTheme="majorHAnsi" w:hAnsiTheme="majorHAnsi"/>
          <w:b/>
          <w:i/>
          <w:u w:val="single"/>
          <w:lang w:val="fr-BE"/>
        </w:rPr>
        <w:br/>
        <w:t>…………………………………………………</w:t>
      </w:r>
      <w:r>
        <w:rPr>
          <w:rFonts w:asciiTheme="majorHAnsi" w:hAnsiTheme="majorHAnsi"/>
          <w:b/>
          <w:i/>
          <w:u w:val="single"/>
          <w:lang w:val="fr-BE"/>
        </w:rPr>
        <w:br/>
      </w:r>
    </w:p>
    <w:p w:rsidR="00A06E6D" w:rsidRPr="00A06E6D" w:rsidRDefault="00A06E6D" w:rsidP="00A06E6D">
      <w:pPr>
        <w:rPr>
          <w:rFonts w:asciiTheme="majorHAnsi" w:hAnsiTheme="majorHAnsi"/>
          <w:b/>
          <w:sz w:val="24"/>
          <w:u w:val="single"/>
        </w:rPr>
      </w:pPr>
    </w:p>
    <w:p w:rsidR="00B94444" w:rsidRDefault="00B94444" w:rsidP="00A06E6D">
      <w:pPr>
        <w:rPr>
          <w:rFonts w:asciiTheme="majorHAnsi" w:hAnsiTheme="majorHAnsi"/>
          <w:b/>
          <w:sz w:val="24"/>
          <w:u w:val="single"/>
        </w:rPr>
      </w:pPr>
    </w:p>
    <w:p w:rsidR="00B94444" w:rsidRDefault="00B94444" w:rsidP="00A06E6D">
      <w:pPr>
        <w:rPr>
          <w:rFonts w:asciiTheme="majorHAnsi" w:hAnsiTheme="majorHAnsi"/>
          <w:b/>
          <w:sz w:val="24"/>
          <w:u w:val="single"/>
        </w:rPr>
      </w:pPr>
      <w:r>
        <w:rPr>
          <w:rFonts w:asciiTheme="majorHAnsi" w:hAnsiTheme="majorHAnsi"/>
          <w:b/>
          <w:sz w:val="24"/>
          <w:u w:val="single"/>
        </w:rPr>
        <w:t xml:space="preserve">Dans tout système de levier, on retrouve 3 éléments. </w:t>
      </w:r>
      <w:r>
        <w:rPr>
          <w:rFonts w:asciiTheme="majorHAnsi" w:hAnsiTheme="majorHAnsi"/>
          <w:b/>
          <w:sz w:val="24"/>
          <w:u w:val="single"/>
        </w:rPr>
        <w:br/>
      </w:r>
      <w:r w:rsidRPr="00B94444">
        <w:rPr>
          <w:rFonts w:asciiTheme="majorHAnsi" w:hAnsiTheme="majorHAnsi"/>
          <w:i/>
          <w:sz w:val="24"/>
        </w:rPr>
        <w:t xml:space="preserve">Replace chaque élément </w:t>
      </w:r>
      <w:r w:rsidR="00446E8A">
        <w:rPr>
          <w:rFonts w:asciiTheme="majorHAnsi" w:hAnsiTheme="majorHAnsi"/>
          <w:i/>
          <w:sz w:val="24"/>
        </w:rPr>
        <w:t>au-dessus de</w:t>
      </w:r>
      <w:r w:rsidRPr="00B94444">
        <w:rPr>
          <w:rFonts w:asciiTheme="majorHAnsi" w:hAnsiTheme="majorHAnsi"/>
          <w:i/>
          <w:sz w:val="24"/>
        </w:rPr>
        <w:t xml:space="preserve"> sa définition :</w:t>
      </w:r>
      <w:r>
        <w:rPr>
          <w:rFonts w:asciiTheme="majorHAnsi" w:hAnsiTheme="majorHAnsi"/>
          <w:b/>
          <w:sz w:val="24"/>
          <w:u w:val="single"/>
        </w:rPr>
        <w:br/>
      </w:r>
    </w:p>
    <w:p w:rsidR="00B94444" w:rsidRPr="003B6C74" w:rsidRDefault="00B94444" w:rsidP="00B94444">
      <w:pPr>
        <w:jc w:val="center"/>
        <w:rPr>
          <w:rFonts w:asciiTheme="majorHAnsi" w:hAnsiTheme="majorHAnsi"/>
          <w:b/>
          <w:sz w:val="24"/>
        </w:rPr>
      </w:pPr>
      <w:r w:rsidRPr="003B6C74">
        <w:rPr>
          <w:rFonts w:asciiTheme="majorHAnsi" w:hAnsiTheme="majorHAnsi"/>
          <w:b/>
          <w:sz w:val="24"/>
        </w:rPr>
        <w:t xml:space="preserve">Le point d’appui (ou pivot) – La force – La masse </w:t>
      </w:r>
    </w:p>
    <w:p w:rsidR="00B94444" w:rsidRDefault="00B94444" w:rsidP="00B94444">
      <w:pPr>
        <w:rPr>
          <w:rFonts w:asciiTheme="majorHAnsi" w:hAnsiTheme="majorHAnsi"/>
          <w:b/>
          <w:sz w:val="24"/>
          <w:u w:val="single"/>
        </w:rPr>
      </w:pPr>
    </w:p>
    <w:p w:rsidR="00B94444" w:rsidRDefault="00B94444" w:rsidP="00867A4E">
      <w:pPr>
        <w:pStyle w:val="Paragraphedeliste"/>
        <w:numPr>
          <w:ilvl w:val="0"/>
          <w:numId w:val="17"/>
        </w:numPr>
        <w:spacing w:line="360" w:lineRule="auto"/>
        <w:ind w:left="284" w:hanging="218"/>
        <w:rPr>
          <w:rFonts w:asciiTheme="majorHAnsi" w:hAnsiTheme="majorHAnsi"/>
          <w:sz w:val="24"/>
        </w:rPr>
      </w:pPr>
      <w:proofErr w:type="gramStart"/>
      <w:r>
        <w:rPr>
          <w:rFonts w:asciiTheme="majorHAnsi" w:hAnsiTheme="majorHAnsi"/>
          <w:sz w:val="24"/>
        </w:rPr>
        <w:t>……………………………………………. :</w:t>
      </w:r>
      <w:proofErr w:type="gramEnd"/>
      <w:r>
        <w:rPr>
          <w:rFonts w:asciiTheme="majorHAnsi" w:hAnsiTheme="majorHAnsi"/>
          <w:sz w:val="24"/>
        </w:rPr>
        <w:t xml:space="preserve"> </w:t>
      </w:r>
      <w:r w:rsidR="00867A4E">
        <w:rPr>
          <w:rFonts w:asciiTheme="majorHAnsi" w:hAnsiTheme="majorHAnsi"/>
          <w:sz w:val="24"/>
        </w:rPr>
        <w:br/>
      </w:r>
      <w:r w:rsidRPr="00B94444">
        <w:rPr>
          <w:rFonts w:asciiTheme="majorHAnsi" w:hAnsiTheme="majorHAnsi"/>
          <w:sz w:val="24"/>
        </w:rPr>
        <w:t>C’est le point autour duquel pivote le levier.</w:t>
      </w:r>
    </w:p>
    <w:p w:rsidR="00B94444" w:rsidRDefault="00B94444" w:rsidP="00867A4E">
      <w:pPr>
        <w:pStyle w:val="Paragraphedeliste"/>
        <w:numPr>
          <w:ilvl w:val="0"/>
          <w:numId w:val="17"/>
        </w:numPr>
        <w:spacing w:line="360" w:lineRule="auto"/>
        <w:ind w:left="284" w:hanging="218"/>
        <w:rPr>
          <w:rFonts w:asciiTheme="majorHAnsi" w:hAnsiTheme="majorHAnsi"/>
          <w:sz w:val="24"/>
        </w:rPr>
      </w:pPr>
      <w:proofErr w:type="gramStart"/>
      <w:r>
        <w:rPr>
          <w:rFonts w:asciiTheme="majorHAnsi" w:hAnsiTheme="majorHAnsi"/>
          <w:sz w:val="24"/>
        </w:rPr>
        <w:t>……………………………………………. :</w:t>
      </w:r>
      <w:proofErr w:type="gramEnd"/>
      <w:r>
        <w:rPr>
          <w:rFonts w:asciiTheme="majorHAnsi" w:hAnsiTheme="majorHAnsi"/>
          <w:sz w:val="24"/>
        </w:rPr>
        <w:t xml:space="preserve"> </w:t>
      </w:r>
      <w:r w:rsidR="00867A4E">
        <w:rPr>
          <w:rFonts w:asciiTheme="majorHAnsi" w:hAnsiTheme="majorHAnsi"/>
          <w:sz w:val="24"/>
        </w:rPr>
        <w:br/>
      </w:r>
      <w:r>
        <w:rPr>
          <w:rFonts w:asciiTheme="majorHAnsi" w:hAnsiTheme="majorHAnsi"/>
          <w:sz w:val="24"/>
        </w:rPr>
        <w:t>C’est la poussée exercée par quelqu’un ou quelque chose sur un levier.</w:t>
      </w:r>
    </w:p>
    <w:p w:rsidR="00B94444" w:rsidRPr="00B94444" w:rsidRDefault="00B94444" w:rsidP="00867A4E">
      <w:pPr>
        <w:pStyle w:val="Paragraphedeliste"/>
        <w:numPr>
          <w:ilvl w:val="0"/>
          <w:numId w:val="17"/>
        </w:numPr>
        <w:spacing w:line="360" w:lineRule="auto"/>
        <w:ind w:left="284" w:hanging="218"/>
        <w:rPr>
          <w:rFonts w:asciiTheme="majorHAnsi" w:hAnsiTheme="majorHAnsi"/>
          <w:sz w:val="24"/>
        </w:rPr>
      </w:pPr>
      <w:proofErr w:type="gramStart"/>
      <w:r>
        <w:rPr>
          <w:rFonts w:asciiTheme="majorHAnsi" w:hAnsiTheme="majorHAnsi"/>
          <w:sz w:val="24"/>
        </w:rPr>
        <w:t>……………………………………………. :</w:t>
      </w:r>
      <w:proofErr w:type="gramEnd"/>
      <w:r>
        <w:rPr>
          <w:rFonts w:asciiTheme="majorHAnsi" w:hAnsiTheme="majorHAnsi"/>
          <w:sz w:val="24"/>
        </w:rPr>
        <w:t xml:space="preserve"> </w:t>
      </w:r>
      <w:r w:rsidR="00867A4E">
        <w:rPr>
          <w:rFonts w:asciiTheme="majorHAnsi" w:hAnsiTheme="majorHAnsi"/>
          <w:sz w:val="24"/>
        </w:rPr>
        <w:br/>
      </w:r>
      <w:r>
        <w:rPr>
          <w:rFonts w:asciiTheme="majorHAnsi" w:hAnsiTheme="majorHAnsi"/>
          <w:sz w:val="24"/>
        </w:rPr>
        <w:t xml:space="preserve">C’est la résistance exercée </w:t>
      </w:r>
      <w:r w:rsidR="00867A4E">
        <w:rPr>
          <w:rFonts w:asciiTheme="majorHAnsi" w:hAnsiTheme="majorHAnsi"/>
          <w:sz w:val="24"/>
        </w:rPr>
        <w:t>par la charge et qui est vaincue par le levier.</w:t>
      </w:r>
    </w:p>
    <w:p w:rsidR="00B94444" w:rsidRPr="00B94444" w:rsidRDefault="00B94444" w:rsidP="00B94444">
      <w:pPr>
        <w:rPr>
          <w:rFonts w:asciiTheme="majorHAnsi" w:hAnsiTheme="majorHAnsi"/>
          <w:sz w:val="24"/>
        </w:rPr>
      </w:pPr>
    </w:p>
    <w:p w:rsidR="00B94444" w:rsidRDefault="00B94444" w:rsidP="00A06E6D">
      <w:pPr>
        <w:rPr>
          <w:rFonts w:asciiTheme="majorHAnsi" w:hAnsiTheme="majorHAnsi"/>
          <w:b/>
          <w:sz w:val="24"/>
          <w:u w:val="single"/>
        </w:rPr>
      </w:pPr>
    </w:p>
    <w:p w:rsidR="00B94444" w:rsidRDefault="00B94444" w:rsidP="00A06E6D">
      <w:pPr>
        <w:rPr>
          <w:rFonts w:asciiTheme="majorHAnsi" w:hAnsiTheme="majorHAnsi"/>
          <w:b/>
          <w:sz w:val="24"/>
          <w:u w:val="single"/>
        </w:rPr>
      </w:pPr>
    </w:p>
    <w:p w:rsidR="00A06E6D" w:rsidRDefault="00A06E6D" w:rsidP="00A06E6D">
      <w:pPr>
        <w:rPr>
          <w:rFonts w:asciiTheme="majorHAnsi" w:hAnsiTheme="majorHAnsi"/>
          <w:sz w:val="24"/>
        </w:rPr>
      </w:pPr>
      <w:r w:rsidRPr="00A06E6D">
        <w:rPr>
          <w:rFonts w:asciiTheme="majorHAnsi" w:hAnsiTheme="majorHAnsi"/>
          <w:b/>
          <w:sz w:val="24"/>
          <w:u w:val="single"/>
        </w:rPr>
        <w:t>Nous avons classé les leviers en 3 familles</w:t>
      </w:r>
      <w:r w:rsidR="003B6C74">
        <w:rPr>
          <w:rFonts w:asciiTheme="majorHAnsi" w:hAnsiTheme="majorHAnsi"/>
          <w:b/>
          <w:sz w:val="24"/>
          <w:u w:val="single"/>
        </w:rPr>
        <w:t xml:space="preserve"> en fonction de la position du pivot</w:t>
      </w:r>
      <w:r w:rsidRPr="00A06E6D">
        <w:rPr>
          <w:rFonts w:asciiTheme="majorHAnsi" w:hAnsiTheme="majorHAnsi"/>
          <w:b/>
          <w:sz w:val="24"/>
          <w:u w:val="single"/>
        </w:rPr>
        <w:t> :</w:t>
      </w:r>
      <w:r>
        <w:rPr>
          <w:rFonts w:asciiTheme="majorHAnsi" w:hAnsiTheme="majorHAnsi"/>
          <w:sz w:val="24"/>
        </w:rPr>
        <w:br/>
      </w:r>
    </w:p>
    <w:tbl>
      <w:tblPr>
        <w:tblStyle w:val="Grilledutableau"/>
        <w:tblW w:w="0" w:type="auto"/>
        <w:tblLook w:val="04A0" w:firstRow="1" w:lastRow="0" w:firstColumn="1" w:lastColumn="0" w:noHBand="0" w:noVBand="1"/>
      </w:tblPr>
      <w:tblGrid>
        <w:gridCol w:w="3070"/>
        <w:gridCol w:w="3071"/>
        <w:gridCol w:w="3071"/>
      </w:tblGrid>
      <w:tr w:rsidR="00B94444" w:rsidTr="00B94444">
        <w:tc>
          <w:tcPr>
            <w:tcW w:w="3070" w:type="dxa"/>
            <w:tcBorders>
              <w:top w:val="single" w:sz="12" w:space="0" w:color="auto"/>
              <w:left w:val="single" w:sz="12" w:space="0" w:color="auto"/>
              <w:bottom w:val="single" w:sz="4" w:space="0" w:color="000000"/>
              <w:right w:val="single" w:sz="12" w:space="0" w:color="auto"/>
            </w:tcBorders>
          </w:tcPr>
          <w:p w:rsidR="00A06E6D" w:rsidRDefault="00A06E6D" w:rsidP="00A06E6D">
            <w:pPr>
              <w:jc w:val="center"/>
              <w:rPr>
                <w:rFonts w:asciiTheme="majorHAnsi" w:hAnsiTheme="majorHAnsi"/>
                <w:sz w:val="24"/>
              </w:rPr>
            </w:pPr>
            <w:r>
              <w:rPr>
                <w:rFonts w:asciiTheme="majorHAnsi" w:hAnsiTheme="majorHAnsi"/>
                <w:sz w:val="24"/>
              </w:rPr>
              <w:t>Famille 1</w:t>
            </w:r>
          </w:p>
        </w:tc>
        <w:tc>
          <w:tcPr>
            <w:tcW w:w="3071" w:type="dxa"/>
            <w:tcBorders>
              <w:top w:val="single" w:sz="12" w:space="0" w:color="auto"/>
              <w:left w:val="single" w:sz="12" w:space="0" w:color="auto"/>
              <w:bottom w:val="single" w:sz="4" w:space="0" w:color="000000"/>
              <w:right w:val="single" w:sz="12" w:space="0" w:color="auto"/>
            </w:tcBorders>
          </w:tcPr>
          <w:p w:rsidR="00A06E6D" w:rsidRDefault="00A06E6D" w:rsidP="00A06E6D">
            <w:pPr>
              <w:jc w:val="center"/>
              <w:rPr>
                <w:rFonts w:asciiTheme="majorHAnsi" w:hAnsiTheme="majorHAnsi"/>
                <w:sz w:val="24"/>
              </w:rPr>
            </w:pPr>
            <w:r>
              <w:rPr>
                <w:rFonts w:asciiTheme="majorHAnsi" w:hAnsiTheme="majorHAnsi"/>
                <w:sz w:val="24"/>
              </w:rPr>
              <w:t>Famille 2</w:t>
            </w:r>
          </w:p>
        </w:tc>
        <w:tc>
          <w:tcPr>
            <w:tcW w:w="3071" w:type="dxa"/>
            <w:tcBorders>
              <w:top w:val="single" w:sz="12" w:space="0" w:color="auto"/>
              <w:left w:val="single" w:sz="12" w:space="0" w:color="auto"/>
              <w:bottom w:val="single" w:sz="4" w:space="0" w:color="000000"/>
              <w:right w:val="single" w:sz="12" w:space="0" w:color="auto"/>
            </w:tcBorders>
          </w:tcPr>
          <w:p w:rsidR="00A06E6D" w:rsidRDefault="00A06E6D" w:rsidP="00A06E6D">
            <w:pPr>
              <w:jc w:val="center"/>
              <w:rPr>
                <w:rFonts w:asciiTheme="majorHAnsi" w:hAnsiTheme="majorHAnsi"/>
                <w:sz w:val="24"/>
              </w:rPr>
            </w:pPr>
            <w:r>
              <w:rPr>
                <w:rFonts w:asciiTheme="majorHAnsi" w:hAnsiTheme="majorHAnsi"/>
                <w:sz w:val="24"/>
              </w:rPr>
              <w:t>Famille 3</w:t>
            </w:r>
          </w:p>
        </w:tc>
      </w:tr>
      <w:tr w:rsidR="00467792" w:rsidTr="00B94444">
        <w:trPr>
          <w:trHeight w:val="1651"/>
        </w:trPr>
        <w:tc>
          <w:tcPr>
            <w:tcW w:w="3070" w:type="dxa"/>
            <w:tcBorders>
              <w:left w:val="single" w:sz="12" w:space="0" w:color="auto"/>
              <w:bottom w:val="nil"/>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3544D60B" wp14:editId="2CD43A9E">
                  <wp:extent cx="1469231" cy="914188"/>
                  <wp:effectExtent l="0" t="0" r="0" b="635"/>
                  <wp:docPr id="21" name="Image 21" descr="C:\Users\Caro\Documents\Condorcet_1213\Stage C4\Sciences_leviers\applications_leviers\balances_de_roberval_balance_a_tabac_01_img1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Documents\Condorcet_1213\Stage C4\Sciences_leviers\applications_leviers\balances_de_roberval_balance_a_tabac_01_img114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9231" cy="914188"/>
                          </a:xfrm>
                          <a:prstGeom prst="rect">
                            <a:avLst/>
                          </a:prstGeom>
                          <a:noFill/>
                          <a:ln>
                            <a:noFill/>
                          </a:ln>
                        </pic:spPr>
                      </pic:pic>
                    </a:graphicData>
                  </a:graphic>
                </wp:inline>
              </w:drawing>
            </w:r>
          </w:p>
        </w:tc>
        <w:tc>
          <w:tcPr>
            <w:tcW w:w="3071" w:type="dxa"/>
            <w:tcBorders>
              <w:left w:val="single" w:sz="12" w:space="0" w:color="auto"/>
              <w:bottom w:val="nil"/>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64D988FA" wp14:editId="0868C6E6">
                  <wp:extent cx="1693745" cy="828675"/>
                  <wp:effectExtent l="0" t="0" r="1905" b="0"/>
                  <wp:docPr id="26" name="Image 26" descr="C:\Users\Caro\Documents\Condorcet_1213\Stage C4\Sciences_leviers\applications_leviers\6a8f4679939568424907133f09d81e551236933662_brouette-gal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Documents\Condorcet_1213\Stage C4\Sciences_leviers\applications_leviers\6a8f4679939568424907133f09d81e551236933662_brouette-galv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3745" cy="828675"/>
                          </a:xfrm>
                          <a:prstGeom prst="rect">
                            <a:avLst/>
                          </a:prstGeom>
                          <a:noFill/>
                          <a:ln>
                            <a:noFill/>
                          </a:ln>
                        </pic:spPr>
                      </pic:pic>
                    </a:graphicData>
                  </a:graphic>
                </wp:inline>
              </w:drawing>
            </w:r>
          </w:p>
        </w:tc>
        <w:tc>
          <w:tcPr>
            <w:tcW w:w="3071" w:type="dxa"/>
            <w:tcBorders>
              <w:left w:val="single" w:sz="12" w:space="0" w:color="auto"/>
              <w:bottom w:val="nil"/>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36A3247F" wp14:editId="2BBBE5CB">
                  <wp:extent cx="1247775" cy="1048550"/>
                  <wp:effectExtent l="0" t="0" r="0" b="0"/>
                  <wp:docPr id="23" name="Image 23" descr="C:\Users\Caro\Documents\Condorcet_1213\Stage C4\Sciences_leviers\applications_leviers\346aPic1B1776956037_zz_toe_c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o\Documents\Condorcet_1213\Stage C4\Sciences_leviers\applications_leviers\346aPic1B1776956037_zz_toe_clipp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7775" cy="1048550"/>
                          </a:xfrm>
                          <a:prstGeom prst="rect">
                            <a:avLst/>
                          </a:prstGeom>
                          <a:noFill/>
                          <a:ln>
                            <a:noFill/>
                          </a:ln>
                        </pic:spPr>
                      </pic:pic>
                    </a:graphicData>
                  </a:graphic>
                </wp:inline>
              </w:drawing>
            </w:r>
          </w:p>
        </w:tc>
      </w:tr>
      <w:tr w:rsidR="00467792" w:rsidTr="00B94444">
        <w:trPr>
          <w:trHeight w:val="1651"/>
        </w:trPr>
        <w:tc>
          <w:tcPr>
            <w:tcW w:w="3070" w:type="dxa"/>
            <w:tcBorders>
              <w:top w:val="nil"/>
              <w:left w:val="single" w:sz="12" w:space="0" w:color="auto"/>
              <w:bottom w:val="nil"/>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76A5D1A8" wp14:editId="52690C4C">
                  <wp:extent cx="1352550" cy="993177"/>
                  <wp:effectExtent l="0" t="0" r="0" b="0"/>
                  <wp:docPr id="22" name="Image 22" descr="C:\Users\Caro\Documents\Condorcet_1213\Stage C4\Sciences_leviers\applications_leviers\Pied-de-b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Documents\Condorcet_1213\Stage C4\Sciences_leviers\applications_leviers\Pied-de-biche.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1406" t="1899" r="1563" b="1899"/>
                          <a:stretch/>
                        </pic:blipFill>
                        <pic:spPr bwMode="auto">
                          <a:xfrm>
                            <a:off x="0" y="0"/>
                            <a:ext cx="1352550" cy="9931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71" w:type="dxa"/>
            <w:tcBorders>
              <w:top w:val="nil"/>
              <w:left w:val="single" w:sz="12" w:space="0" w:color="auto"/>
              <w:bottom w:val="nil"/>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2309999A" wp14:editId="42566231">
                  <wp:extent cx="1200150" cy="900113"/>
                  <wp:effectExtent l="0" t="0" r="0" b="0"/>
                  <wp:docPr id="27" name="Image 27" descr="C:\Users\Caro\Documents\Condorcet_1213\Stage C4\Sciences_leviers\applications_leviers\decapsuleur_simple_aci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o\Documents\Condorcet_1213\Stage C4\Sciences_leviers\applications_leviers\decapsuleur_simple_acier_0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900113"/>
                          </a:xfrm>
                          <a:prstGeom prst="rect">
                            <a:avLst/>
                          </a:prstGeom>
                          <a:noFill/>
                          <a:ln>
                            <a:noFill/>
                          </a:ln>
                        </pic:spPr>
                      </pic:pic>
                    </a:graphicData>
                  </a:graphic>
                </wp:inline>
              </w:drawing>
            </w:r>
          </w:p>
        </w:tc>
        <w:tc>
          <w:tcPr>
            <w:tcW w:w="3071" w:type="dxa"/>
            <w:tcBorders>
              <w:top w:val="nil"/>
              <w:left w:val="single" w:sz="12" w:space="0" w:color="auto"/>
              <w:bottom w:val="nil"/>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0701C2F4" wp14:editId="69A0B340">
                  <wp:extent cx="1019175" cy="1019175"/>
                  <wp:effectExtent l="0" t="0" r="9525" b="9525"/>
                  <wp:docPr id="24" name="Image 24" descr="C:\Users\Caro\Documents\Condorcet_1213\Stage C4\Sciences_leviers\applications_leviers\lacor-pince-a-spaghetti-en-in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ro\Documents\Condorcet_1213\Stage C4\Sciences_leviers\applications_leviers\lacor-pince-a-spaghetti-en-inox.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r w:rsidR="00467792" w:rsidTr="00B94444">
        <w:trPr>
          <w:trHeight w:val="1651"/>
        </w:trPr>
        <w:tc>
          <w:tcPr>
            <w:tcW w:w="3070" w:type="dxa"/>
            <w:tcBorders>
              <w:top w:val="nil"/>
              <w:left w:val="single" w:sz="12" w:space="0" w:color="auto"/>
              <w:bottom w:val="single" w:sz="12" w:space="0" w:color="auto"/>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07421959" wp14:editId="0DD322C8">
                  <wp:extent cx="1476375" cy="994611"/>
                  <wp:effectExtent l="0" t="0" r="0" b="0"/>
                  <wp:docPr id="29" name="Image 29" descr="C:\Users\Caro\Documents\Condorcet_1213\Stage C4\Sciences_leviers\applications_leviers\cise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Documents\Condorcet_1213\Stage C4\Sciences_leviers\applications_leviers\ciseaux.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6375" cy="994611"/>
                          </a:xfrm>
                          <a:prstGeom prst="rect">
                            <a:avLst/>
                          </a:prstGeom>
                          <a:noFill/>
                          <a:ln>
                            <a:noFill/>
                          </a:ln>
                        </pic:spPr>
                      </pic:pic>
                    </a:graphicData>
                  </a:graphic>
                </wp:inline>
              </w:drawing>
            </w:r>
          </w:p>
        </w:tc>
        <w:tc>
          <w:tcPr>
            <w:tcW w:w="3071" w:type="dxa"/>
            <w:tcBorders>
              <w:top w:val="nil"/>
              <w:left w:val="single" w:sz="12" w:space="0" w:color="auto"/>
              <w:bottom w:val="single" w:sz="12" w:space="0" w:color="auto"/>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77EA1604" wp14:editId="6A5B7C9B">
                  <wp:extent cx="981075" cy="981075"/>
                  <wp:effectExtent l="0" t="0" r="9525" b="9525"/>
                  <wp:docPr id="28" name="Image 28" descr="C:\Users\Caro\Documents\Condorcet_1213\Stage C4\Sciences_leviers\applications_leviers\Casse_noix_chrome_006_611000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o\Documents\Condorcet_1213\Stage C4\Sciences_leviers\applications_leviers\Casse_noix_chrome_006_611000_0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c>
          <w:tcPr>
            <w:tcW w:w="3071" w:type="dxa"/>
            <w:tcBorders>
              <w:top w:val="nil"/>
              <w:left w:val="single" w:sz="12" w:space="0" w:color="auto"/>
              <w:bottom w:val="single" w:sz="12" w:space="0" w:color="auto"/>
              <w:right w:val="single" w:sz="12" w:space="0" w:color="auto"/>
            </w:tcBorders>
            <w:vAlign w:val="center"/>
          </w:tcPr>
          <w:p w:rsidR="00A06E6D" w:rsidRDefault="00467792" w:rsidP="00467792">
            <w:pPr>
              <w:jc w:val="center"/>
              <w:rPr>
                <w:rFonts w:asciiTheme="majorHAnsi" w:hAnsiTheme="majorHAnsi"/>
                <w:sz w:val="24"/>
              </w:rPr>
            </w:pPr>
            <w:r>
              <w:rPr>
                <w:rFonts w:asciiTheme="majorHAnsi" w:hAnsiTheme="majorHAnsi"/>
                <w:noProof/>
                <w:sz w:val="24"/>
                <w:lang w:val="fr-BE" w:eastAsia="fr-BE"/>
              </w:rPr>
              <w:drawing>
                <wp:inline distT="0" distB="0" distL="0" distR="0" wp14:anchorId="52C8288A" wp14:editId="63C814FD">
                  <wp:extent cx="1584877" cy="662767"/>
                  <wp:effectExtent l="0" t="0" r="0" b="4445"/>
                  <wp:docPr id="25" name="Image 25" descr="C:\Users\Caro\Documents\Condorcet_1213\Stage C4\Sciences_leviers\applications_leviers\d9b2d5d3b3b4d21436d523e333d994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o\Documents\Condorcet_1213\Stage C4\Sciences_leviers\applications_leviers\d9b2d5d3b3b4d21436d523e333d994bb[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4877" cy="662767"/>
                          </a:xfrm>
                          <a:prstGeom prst="rect">
                            <a:avLst/>
                          </a:prstGeom>
                          <a:noFill/>
                          <a:ln>
                            <a:noFill/>
                          </a:ln>
                        </pic:spPr>
                      </pic:pic>
                    </a:graphicData>
                  </a:graphic>
                </wp:inline>
              </w:drawing>
            </w:r>
          </w:p>
        </w:tc>
      </w:tr>
    </w:tbl>
    <w:p w:rsidR="00A06E6D" w:rsidRDefault="00A06E6D" w:rsidP="00A06E6D">
      <w:pPr>
        <w:rPr>
          <w:rFonts w:asciiTheme="majorHAnsi" w:hAnsiTheme="majorHAnsi"/>
          <w:sz w:val="24"/>
        </w:rPr>
      </w:pPr>
      <w:r>
        <w:rPr>
          <w:rFonts w:asciiTheme="majorHAnsi" w:hAnsiTheme="majorHAnsi"/>
          <w:sz w:val="24"/>
        </w:rPr>
        <w:br/>
      </w:r>
    </w:p>
    <w:p w:rsidR="00A06E6D" w:rsidRPr="00A06E6D" w:rsidRDefault="00A06E6D" w:rsidP="00867A4E">
      <w:pPr>
        <w:pStyle w:val="Paragraphedeliste"/>
        <w:numPr>
          <w:ilvl w:val="0"/>
          <w:numId w:val="6"/>
        </w:numPr>
        <w:spacing w:line="360" w:lineRule="auto"/>
        <w:ind w:left="284"/>
        <w:rPr>
          <w:rFonts w:asciiTheme="majorHAnsi" w:hAnsiTheme="majorHAnsi"/>
          <w:b/>
          <w:i/>
          <w:u w:val="single"/>
          <w:lang w:val="fr-BE"/>
        </w:rPr>
      </w:pPr>
      <w:r>
        <w:rPr>
          <w:rFonts w:asciiTheme="majorHAnsi" w:hAnsiTheme="majorHAnsi"/>
          <w:sz w:val="24"/>
        </w:rPr>
        <w:t>La famille 1 désigne les leviers ……………………………………………</w:t>
      </w:r>
    </w:p>
    <w:p w:rsidR="00B94444" w:rsidRDefault="00A06E6D" w:rsidP="00867A4E">
      <w:pPr>
        <w:pStyle w:val="Paragraphedeliste"/>
        <w:numPr>
          <w:ilvl w:val="0"/>
          <w:numId w:val="6"/>
        </w:numPr>
        <w:spacing w:line="360" w:lineRule="auto"/>
        <w:ind w:left="284"/>
        <w:rPr>
          <w:rFonts w:asciiTheme="majorHAnsi" w:hAnsiTheme="majorHAnsi"/>
          <w:b/>
          <w:i/>
          <w:u w:val="single"/>
          <w:lang w:val="fr-BE"/>
        </w:rPr>
      </w:pPr>
      <w:r>
        <w:rPr>
          <w:rFonts w:asciiTheme="majorHAnsi" w:hAnsiTheme="majorHAnsi"/>
          <w:sz w:val="24"/>
          <w:lang w:val="fr-BE"/>
        </w:rPr>
        <w:t>La famille 2 désigne les leviers ……………………………………………</w:t>
      </w:r>
    </w:p>
    <w:p w:rsidR="00C47085" w:rsidRPr="00B94444" w:rsidRDefault="00A06E6D" w:rsidP="00867A4E">
      <w:pPr>
        <w:pStyle w:val="Paragraphedeliste"/>
        <w:numPr>
          <w:ilvl w:val="0"/>
          <w:numId w:val="6"/>
        </w:numPr>
        <w:spacing w:line="360" w:lineRule="auto"/>
        <w:ind w:left="284"/>
        <w:rPr>
          <w:rFonts w:asciiTheme="majorHAnsi" w:hAnsiTheme="majorHAnsi"/>
          <w:b/>
          <w:i/>
          <w:u w:val="single"/>
          <w:lang w:val="fr-BE"/>
        </w:rPr>
      </w:pPr>
      <w:r w:rsidRPr="00B94444">
        <w:rPr>
          <w:rFonts w:asciiTheme="majorHAnsi" w:hAnsiTheme="majorHAnsi"/>
          <w:sz w:val="24"/>
          <w:lang w:val="fr-BE"/>
        </w:rPr>
        <w:t>La famille 3 désigne les leviers ……………………………………………</w:t>
      </w:r>
      <w:r w:rsidRPr="00B94444">
        <w:rPr>
          <w:rFonts w:asciiTheme="majorHAnsi" w:hAnsiTheme="majorHAnsi"/>
          <w:sz w:val="24"/>
        </w:rPr>
        <w:br w:type="page"/>
      </w:r>
      <w:r w:rsidR="00C47085" w:rsidRPr="00B94444">
        <w:rPr>
          <w:rFonts w:asciiTheme="majorHAnsi" w:hAnsiTheme="majorHAnsi"/>
          <w:sz w:val="24"/>
        </w:rPr>
        <w:t>Nom : ……………………………………..</w:t>
      </w:r>
    </w:p>
    <w:p w:rsidR="00C47085" w:rsidRDefault="00C47085" w:rsidP="00C47085">
      <w:pPr>
        <w:rPr>
          <w:rFonts w:asciiTheme="majorHAnsi" w:hAnsiTheme="majorHAnsi"/>
          <w:sz w:val="24"/>
          <w:u w:val="single"/>
        </w:rPr>
      </w:pPr>
    </w:p>
    <w:p w:rsidR="00C47085" w:rsidRDefault="00C47085" w:rsidP="00C47085">
      <w:pPr>
        <w:pBdr>
          <w:top w:val="single" w:sz="4" w:space="1" w:color="auto"/>
          <w:left w:val="single" w:sz="4" w:space="4" w:color="auto"/>
          <w:bottom w:val="single" w:sz="4" w:space="1" w:color="auto"/>
          <w:right w:val="single" w:sz="4" w:space="4" w:color="auto"/>
        </w:pBdr>
        <w:jc w:val="center"/>
        <w:rPr>
          <w:rFonts w:asciiTheme="majorHAnsi" w:hAnsiTheme="majorHAnsi"/>
          <w:b/>
          <w:i/>
          <w:u w:val="single"/>
          <w:lang w:val="fr-BE"/>
        </w:rPr>
      </w:pPr>
      <w:r>
        <w:rPr>
          <w:rFonts w:asciiTheme="majorHAnsi" w:hAnsiTheme="majorHAnsi"/>
          <w:b/>
          <w:i/>
          <w:u w:val="single"/>
          <w:lang w:val="fr-BE"/>
        </w:rPr>
        <w:br/>
        <w:t>ÉVEIL SCIENTIFIQUE : MÉCANIQUE</w:t>
      </w:r>
      <w:r>
        <w:rPr>
          <w:rFonts w:asciiTheme="majorHAnsi" w:hAnsiTheme="majorHAnsi"/>
          <w:b/>
          <w:i/>
          <w:u w:val="single"/>
          <w:lang w:val="fr-BE"/>
        </w:rPr>
        <w:br/>
      </w:r>
      <w:r>
        <w:rPr>
          <w:rFonts w:asciiTheme="majorHAnsi" w:hAnsiTheme="majorHAnsi"/>
          <w:b/>
          <w:i/>
          <w:u w:val="single"/>
          <w:lang w:val="fr-BE"/>
        </w:rPr>
        <w:br/>
        <w:t>…………………………………………………</w:t>
      </w:r>
      <w:r>
        <w:rPr>
          <w:rFonts w:asciiTheme="majorHAnsi" w:hAnsiTheme="majorHAnsi"/>
          <w:b/>
          <w:i/>
          <w:u w:val="single"/>
          <w:lang w:val="fr-BE"/>
        </w:rPr>
        <w:br/>
      </w:r>
    </w:p>
    <w:p w:rsidR="00C47085" w:rsidRDefault="00C47085" w:rsidP="00C47085">
      <w:pPr>
        <w:rPr>
          <w:b/>
          <w:color w:val="FF9900"/>
          <w:szCs w:val="28"/>
          <w:lang w:val="fr-BE"/>
        </w:rPr>
      </w:pPr>
    </w:p>
    <w:p w:rsidR="00C47085" w:rsidRPr="00C47085" w:rsidRDefault="00C47085" w:rsidP="00C47085">
      <w:pPr>
        <w:rPr>
          <w:rFonts w:asciiTheme="majorHAnsi" w:hAnsiTheme="majorHAnsi"/>
          <w:b/>
          <w:sz w:val="24"/>
          <w:u w:val="single"/>
          <w:lang w:val="fr-BE"/>
        </w:rPr>
      </w:pPr>
      <w:r w:rsidRPr="00C47085">
        <w:rPr>
          <w:rFonts w:asciiTheme="majorHAnsi" w:hAnsiTheme="majorHAnsi"/>
          <w:b/>
          <w:sz w:val="24"/>
          <w:lang w:val="fr-BE"/>
        </w:rPr>
        <w:t xml:space="preserve">1) </w:t>
      </w:r>
      <w:r w:rsidRPr="00C47085">
        <w:rPr>
          <w:rFonts w:asciiTheme="majorHAnsi" w:hAnsiTheme="majorHAnsi"/>
          <w:b/>
          <w:sz w:val="24"/>
          <w:u w:val="single"/>
          <w:lang w:val="fr-BE"/>
        </w:rPr>
        <w:t>Un peu d’histoire :</w:t>
      </w:r>
    </w:p>
    <w:p w:rsidR="00C47085" w:rsidRPr="00C47085" w:rsidRDefault="00C47085" w:rsidP="00C47085">
      <w:pPr>
        <w:rPr>
          <w:rFonts w:asciiTheme="majorHAnsi" w:hAnsiTheme="majorHAnsi"/>
          <w:sz w:val="24"/>
          <w:lang w:val="fr-BE"/>
        </w:rPr>
      </w:pPr>
      <w:r>
        <w:rPr>
          <w:rFonts w:ascii="Times New Roman" w:hAnsi="Times New Roman"/>
          <w:noProof/>
          <w:lang w:val="fr-BE" w:eastAsia="fr-BE"/>
        </w:rPr>
        <w:drawing>
          <wp:anchor distT="0" distB="0" distL="114300" distR="114300" simplePos="0" relativeHeight="251671040" behindDoc="0" locked="0" layoutInCell="1" allowOverlap="1" wp14:anchorId="1F7887F5" wp14:editId="6E047DF2">
            <wp:simplePos x="0" y="0"/>
            <wp:positionH relativeFrom="column">
              <wp:posOffset>-13970</wp:posOffset>
            </wp:positionH>
            <wp:positionV relativeFrom="paragraph">
              <wp:posOffset>127000</wp:posOffset>
            </wp:positionV>
            <wp:extent cx="1380490" cy="1533525"/>
            <wp:effectExtent l="0" t="0" r="0" b="9525"/>
            <wp:wrapSquare wrapText="bothSides"/>
            <wp:docPr id="16" name="Image 16" descr="http://www.free-people.org/fotos-photos/archim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ree-people.org/fotos-photos/archimede.jp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380490" cy="1533525"/>
                    </a:xfrm>
                    <a:prstGeom prst="rect">
                      <a:avLst/>
                    </a:prstGeom>
                    <a:noFill/>
                  </pic:spPr>
                </pic:pic>
              </a:graphicData>
            </a:graphic>
            <wp14:sizeRelH relativeFrom="page">
              <wp14:pctWidth>0</wp14:pctWidth>
            </wp14:sizeRelH>
            <wp14:sizeRelV relativeFrom="page">
              <wp14:pctHeight>0</wp14:pctHeight>
            </wp14:sizeRelV>
          </wp:anchor>
        </w:drawing>
      </w:r>
    </w:p>
    <w:p w:rsidR="00C47085" w:rsidRPr="00C47085" w:rsidRDefault="00C47085" w:rsidP="00C47085">
      <w:pPr>
        <w:rPr>
          <w:rFonts w:asciiTheme="majorHAnsi" w:hAnsiTheme="majorHAnsi"/>
          <w:sz w:val="24"/>
          <w:lang w:val="fr-BE"/>
        </w:rPr>
      </w:pPr>
      <w:r w:rsidRPr="00C47085">
        <w:rPr>
          <w:rFonts w:asciiTheme="majorHAnsi" w:hAnsiTheme="majorHAnsi"/>
          <w:sz w:val="24"/>
          <w:lang w:val="fr-BE"/>
        </w:rPr>
        <w:t>Dès la fin de la préhistoire, les hommes ont imaginé des moyens pour augmenter leur force. Un de ces moyens est l’utilisation des leviers. Sur le principe de son fonctionnement, au fil des siècles, on a inventé beaucoup d’outils, d’instruments très utiles.</w:t>
      </w:r>
      <w:r>
        <w:rPr>
          <w:rFonts w:asciiTheme="majorHAnsi" w:hAnsiTheme="majorHAnsi"/>
          <w:sz w:val="24"/>
          <w:lang w:val="fr-BE"/>
        </w:rPr>
        <w:t xml:space="preserve"> </w:t>
      </w:r>
      <w:r w:rsidRPr="00C47085">
        <w:rPr>
          <w:rFonts w:asciiTheme="majorHAnsi" w:hAnsiTheme="majorHAnsi"/>
          <w:sz w:val="24"/>
          <w:lang w:val="fr-BE"/>
        </w:rPr>
        <w:t>Archimède (287 à 212 avant J.-C., savant grec) est le premier savant à avoir étudié les leviers. Il a dit : « Donnez-moi un levier, et je soulèverai le monde ».</w:t>
      </w:r>
    </w:p>
    <w:p w:rsidR="00C47085" w:rsidRDefault="00C47085" w:rsidP="00C47085">
      <w:pPr>
        <w:rPr>
          <w:lang w:val="fr-BE"/>
        </w:rPr>
      </w:pPr>
      <w:r>
        <w:rPr>
          <w:rFonts w:ascii="Times New Roman" w:hAnsi="Times New Roman"/>
          <w:noProof/>
          <w:lang w:val="fr-BE" w:eastAsia="fr-BE"/>
        </w:rPr>
        <w:drawing>
          <wp:anchor distT="0" distB="0" distL="114300" distR="114300" simplePos="0" relativeHeight="251672064" behindDoc="0" locked="0" layoutInCell="1" allowOverlap="1">
            <wp:simplePos x="0" y="0"/>
            <wp:positionH relativeFrom="column">
              <wp:posOffset>5486400</wp:posOffset>
            </wp:positionH>
            <wp:positionV relativeFrom="paragraph">
              <wp:posOffset>2954655</wp:posOffset>
            </wp:positionV>
            <wp:extent cx="748030" cy="800100"/>
            <wp:effectExtent l="0" t="0" r="0" b="0"/>
            <wp:wrapNone/>
            <wp:docPr id="15" name="Image 15" descr="MCj032234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322341000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8030" cy="800100"/>
                    </a:xfrm>
                    <a:prstGeom prst="rect">
                      <a:avLst/>
                    </a:prstGeom>
                    <a:noFill/>
                  </pic:spPr>
                </pic:pic>
              </a:graphicData>
            </a:graphic>
            <wp14:sizeRelH relativeFrom="page">
              <wp14:pctWidth>0</wp14:pctWidth>
            </wp14:sizeRelH>
            <wp14:sizeRelV relativeFrom="page">
              <wp14:pctHeight>0</wp14:pctHeight>
            </wp14:sizeRelV>
          </wp:anchor>
        </w:drawing>
      </w:r>
    </w:p>
    <w:p w:rsidR="00C47085" w:rsidRDefault="00C47085" w:rsidP="00C47085">
      <w:pPr>
        <w:rPr>
          <w:lang w:val="fr-BE"/>
        </w:rPr>
      </w:pPr>
    </w:p>
    <w:p w:rsidR="00C47085" w:rsidRDefault="00C47085" w:rsidP="00C47085">
      <w:pPr>
        <w:rPr>
          <w:lang w:val="fr-BE"/>
        </w:rPr>
      </w:pPr>
    </w:p>
    <w:p w:rsidR="00C47085" w:rsidRPr="00D705F0" w:rsidRDefault="00C47085" w:rsidP="00C47085">
      <w:pPr>
        <w:rPr>
          <w:rFonts w:asciiTheme="majorHAnsi" w:hAnsiTheme="majorHAnsi"/>
          <w:b/>
          <w:sz w:val="22"/>
          <w:szCs w:val="22"/>
          <w:lang w:val="fr-BE"/>
        </w:rPr>
      </w:pPr>
      <w:r w:rsidRPr="00D705F0">
        <w:rPr>
          <w:rFonts w:asciiTheme="majorHAnsi" w:hAnsiTheme="majorHAnsi"/>
          <w:b/>
          <w:sz w:val="22"/>
          <w:szCs w:val="22"/>
          <w:lang w:val="fr-BE"/>
        </w:rPr>
        <w:t xml:space="preserve">2) </w:t>
      </w:r>
      <w:r w:rsidRPr="00D705F0">
        <w:rPr>
          <w:rFonts w:asciiTheme="majorHAnsi" w:hAnsiTheme="majorHAnsi"/>
          <w:b/>
          <w:sz w:val="22"/>
          <w:szCs w:val="22"/>
          <w:u w:val="single"/>
          <w:lang w:val="fr-BE"/>
        </w:rPr>
        <w:t>Définition :</w:t>
      </w:r>
    </w:p>
    <w:p w:rsidR="00C47085" w:rsidRDefault="00C47085" w:rsidP="00C47085">
      <w:pPr>
        <w:rPr>
          <w:sz w:val="24"/>
          <w:lang w:val="fr-BE"/>
        </w:rPr>
      </w:pPr>
    </w:p>
    <w:p w:rsidR="00C47085" w:rsidRDefault="00D705F0" w:rsidP="00D705F0">
      <w:pPr>
        <w:spacing w:line="360" w:lineRule="auto"/>
        <w:rPr>
          <w:lang w:val="fr-BE"/>
        </w:rPr>
      </w:pPr>
      <w:r>
        <w:rPr>
          <w:lang w:val="fr-BE"/>
        </w:rPr>
        <w:t>…………………………………………………………………………………………………………………………………………………………………………………………………………………………………………………………………………………………………………………………………………………………………………………… .</w:t>
      </w:r>
    </w:p>
    <w:p w:rsidR="00D705F0" w:rsidRPr="00D705F0" w:rsidRDefault="00D705F0" w:rsidP="00D705F0">
      <w:pPr>
        <w:spacing w:line="360" w:lineRule="auto"/>
        <w:rPr>
          <w:rFonts w:asciiTheme="majorHAnsi" w:hAnsiTheme="majorHAnsi"/>
          <w:b/>
          <w:sz w:val="24"/>
          <w:u w:val="single"/>
          <w:lang w:val="fr-BE"/>
        </w:rPr>
      </w:pPr>
      <w:r w:rsidRPr="00D705F0">
        <w:rPr>
          <w:rFonts w:asciiTheme="majorHAnsi" w:hAnsiTheme="majorHAnsi"/>
          <w:b/>
          <w:sz w:val="24"/>
          <w:u w:val="single"/>
          <w:lang w:val="fr-BE"/>
        </w:rPr>
        <w:t>3) Schéma d’un levier :</w:t>
      </w:r>
    </w:p>
    <w:p w:rsidR="00C47085" w:rsidRDefault="002438C1" w:rsidP="00C47085">
      <w:pPr>
        <w:rPr>
          <w:b/>
          <w:color w:val="FF9900"/>
          <w:szCs w:val="28"/>
          <w:lang w:val="fr-BE"/>
        </w:rPr>
      </w:pPr>
      <w:r>
        <w:rPr>
          <w:rFonts w:asciiTheme="majorHAnsi" w:hAnsiTheme="majorHAnsi"/>
          <w:noProof/>
          <w:sz w:val="24"/>
          <w:u w:val="single"/>
          <w:lang w:val="fr-BE" w:eastAsia="fr-BE"/>
        </w:rPr>
        <mc:AlternateContent>
          <mc:Choice Requires="wps">
            <w:drawing>
              <wp:anchor distT="0" distB="0" distL="114300" distR="114300" simplePos="0" relativeHeight="251679232" behindDoc="0" locked="0" layoutInCell="1" allowOverlap="1" wp14:anchorId="57F41F6E" wp14:editId="4B669700">
                <wp:simplePos x="0" y="0"/>
                <wp:positionH relativeFrom="column">
                  <wp:posOffset>-13970</wp:posOffset>
                </wp:positionH>
                <wp:positionV relativeFrom="paragraph">
                  <wp:posOffset>129539</wp:posOffset>
                </wp:positionV>
                <wp:extent cx="5638800" cy="20478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5638800" cy="2047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1.1pt;margin-top:10.2pt;width:444pt;height:16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" fillcolor="white [3201]" strokecolor="black [3200]"/>
            </w:pict>
          </mc:Fallback>
        </mc:AlternateContent>
      </w:r>
    </w:p>
    <w:p w:rsidR="00C47085" w:rsidRDefault="00C47085" w:rsidP="00C47085">
      <w:pPr>
        <w:rPr>
          <w:sz w:val="24"/>
          <w:lang w:val="fr-BE"/>
        </w:rPr>
      </w:pPr>
    </w:p>
    <w:p w:rsidR="00C47085" w:rsidRDefault="00C47085" w:rsidP="00C47085">
      <w:pPr>
        <w:rPr>
          <w:lang w:val="fr-BE"/>
        </w:rPr>
      </w:pPr>
    </w:p>
    <w:p w:rsidR="00C47085" w:rsidRDefault="00C47085" w:rsidP="00C47085">
      <w:pPr>
        <w:rPr>
          <w:lang w:val="fr-BE"/>
        </w:rPr>
      </w:pPr>
    </w:p>
    <w:p w:rsidR="00C47085" w:rsidRDefault="00C47085" w:rsidP="00C47085">
      <w:pPr>
        <w:rPr>
          <w:lang w:val="fr-BE"/>
        </w:rPr>
      </w:pPr>
    </w:p>
    <w:p w:rsidR="00C47085" w:rsidRDefault="00C47085" w:rsidP="00C47085">
      <w:pPr>
        <w:rPr>
          <w:lang w:val="fr-BE"/>
        </w:rPr>
      </w:pPr>
    </w:p>
    <w:p w:rsidR="00C47085" w:rsidRDefault="00C47085" w:rsidP="00C47085">
      <w:pPr>
        <w:rPr>
          <w:lang w:val="fr-BE"/>
        </w:rPr>
      </w:pPr>
    </w:p>
    <w:p w:rsidR="00C47085" w:rsidRDefault="00C47085" w:rsidP="00C47085">
      <w:pPr>
        <w:rPr>
          <w:lang w:val="fr-BE"/>
        </w:rPr>
      </w:pPr>
    </w:p>
    <w:p w:rsidR="00C47085" w:rsidRDefault="00C47085" w:rsidP="00C47085">
      <w:pPr>
        <w:rPr>
          <w:lang w:val="fr-BE"/>
        </w:rPr>
      </w:pPr>
    </w:p>
    <w:p w:rsidR="00C47085" w:rsidRDefault="00C47085" w:rsidP="00C47085">
      <w:pPr>
        <w:rPr>
          <w:lang w:val="fr-BE"/>
        </w:rPr>
      </w:pPr>
    </w:p>
    <w:p w:rsidR="00C47085" w:rsidRPr="00D705F0" w:rsidRDefault="00C47085" w:rsidP="00D705F0">
      <w:pPr>
        <w:spacing w:line="360" w:lineRule="auto"/>
        <w:rPr>
          <w:rFonts w:asciiTheme="majorHAnsi" w:hAnsiTheme="majorHAnsi"/>
          <w:sz w:val="24"/>
          <w:lang w:val="fr-BE"/>
        </w:rPr>
      </w:pPr>
      <w:r w:rsidRPr="00D705F0">
        <w:rPr>
          <w:rFonts w:asciiTheme="majorHAnsi" w:hAnsiTheme="majorHAnsi"/>
          <w:b/>
          <w:sz w:val="24"/>
          <w:u w:val="single"/>
          <w:lang w:val="fr-BE"/>
        </w:rPr>
        <w:t>Conclusion</w:t>
      </w:r>
      <w:r w:rsidRPr="00D705F0">
        <w:rPr>
          <w:rFonts w:asciiTheme="majorHAnsi" w:hAnsiTheme="majorHAnsi"/>
          <w:sz w:val="24"/>
          <w:lang w:val="fr-BE"/>
        </w:rPr>
        <w:t xml:space="preserve"> : Plus le </w:t>
      </w:r>
      <w:r w:rsidR="00D705F0">
        <w:rPr>
          <w:rFonts w:asciiTheme="majorHAnsi" w:hAnsiTheme="majorHAnsi"/>
          <w:sz w:val="24"/>
          <w:lang w:val="fr-BE"/>
        </w:rPr>
        <w:t>……………………………………….</w:t>
      </w:r>
      <w:r w:rsidRPr="00D705F0">
        <w:rPr>
          <w:rFonts w:asciiTheme="majorHAnsi" w:hAnsiTheme="majorHAnsi"/>
          <w:sz w:val="24"/>
          <w:lang w:val="fr-BE"/>
        </w:rPr>
        <w:t xml:space="preserve"> est près </w:t>
      </w:r>
      <w:r w:rsidR="00D705F0">
        <w:rPr>
          <w:rFonts w:asciiTheme="majorHAnsi" w:hAnsiTheme="majorHAnsi"/>
          <w:sz w:val="24"/>
          <w:lang w:val="fr-BE"/>
        </w:rPr>
        <w:t xml:space="preserve">de la charge à soulever, plus la </w:t>
      </w:r>
      <w:r w:rsidRPr="00D705F0">
        <w:rPr>
          <w:rFonts w:asciiTheme="majorHAnsi" w:hAnsiTheme="majorHAnsi"/>
          <w:sz w:val="24"/>
          <w:lang w:val="fr-BE"/>
        </w:rPr>
        <w:t xml:space="preserve">distance entre le pivot et la force exercée est </w:t>
      </w:r>
      <w:r w:rsidR="00D705F0">
        <w:rPr>
          <w:rFonts w:asciiTheme="majorHAnsi" w:hAnsiTheme="majorHAnsi"/>
          <w:sz w:val="24"/>
          <w:lang w:val="fr-BE"/>
        </w:rPr>
        <w:t>…………………………………… et</w:t>
      </w:r>
      <w:r w:rsidRPr="00D705F0">
        <w:rPr>
          <w:rFonts w:asciiTheme="majorHAnsi" w:hAnsiTheme="majorHAnsi"/>
          <w:sz w:val="24"/>
          <w:lang w:val="fr-BE"/>
        </w:rPr>
        <w:t xml:space="preserve"> plus la charge est</w:t>
      </w:r>
      <w:r w:rsidR="00D705F0">
        <w:rPr>
          <w:rFonts w:asciiTheme="majorHAnsi" w:hAnsiTheme="majorHAnsi"/>
          <w:sz w:val="24"/>
          <w:lang w:val="fr-BE"/>
        </w:rPr>
        <w:t xml:space="preserve"> …………………………….</w:t>
      </w:r>
      <w:r w:rsidRPr="00D705F0">
        <w:rPr>
          <w:rFonts w:asciiTheme="majorHAnsi" w:hAnsiTheme="majorHAnsi"/>
          <w:sz w:val="24"/>
          <w:lang w:val="fr-BE"/>
        </w:rPr>
        <w:t xml:space="preserve"> à soulever.</w:t>
      </w:r>
    </w:p>
    <w:p w:rsidR="00C47085" w:rsidRDefault="00C47085" w:rsidP="00C47085">
      <w:pPr>
        <w:rPr>
          <w:lang w:val="fr-BE"/>
        </w:rPr>
      </w:pPr>
    </w:p>
    <w:p w:rsidR="00C47085" w:rsidRDefault="00C47085" w:rsidP="00C47085">
      <w:pPr>
        <w:rPr>
          <w:lang w:val="fr-BE"/>
        </w:rPr>
      </w:pPr>
    </w:p>
    <w:p w:rsidR="00C47085" w:rsidRPr="00D705F0" w:rsidRDefault="00D705F0" w:rsidP="00C47085">
      <w:pPr>
        <w:rPr>
          <w:rFonts w:asciiTheme="majorHAnsi" w:hAnsiTheme="majorHAnsi"/>
          <w:b/>
          <w:sz w:val="24"/>
          <w:u w:val="single"/>
          <w:lang w:val="fr-BE"/>
        </w:rPr>
      </w:pPr>
      <w:r>
        <w:rPr>
          <w:rFonts w:asciiTheme="majorHAnsi" w:hAnsiTheme="majorHAnsi"/>
          <w:b/>
          <w:sz w:val="24"/>
          <w:u w:val="single"/>
          <w:lang w:val="fr-BE"/>
        </w:rPr>
        <w:br/>
      </w:r>
      <w:r>
        <w:rPr>
          <w:rFonts w:asciiTheme="majorHAnsi" w:hAnsiTheme="majorHAnsi"/>
          <w:b/>
          <w:sz w:val="24"/>
          <w:u w:val="single"/>
          <w:lang w:val="fr-BE"/>
        </w:rPr>
        <w:br/>
      </w:r>
      <w:r w:rsidR="00C47085" w:rsidRPr="00D705F0">
        <w:rPr>
          <w:rFonts w:asciiTheme="majorHAnsi" w:hAnsiTheme="majorHAnsi"/>
          <w:b/>
          <w:sz w:val="24"/>
          <w:u w:val="single"/>
          <w:lang w:val="fr-BE"/>
        </w:rPr>
        <w:t>4) Les différents types de leviers :</w:t>
      </w:r>
    </w:p>
    <w:p w:rsidR="00C47085" w:rsidRPr="00D705F0" w:rsidRDefault="00C47085" w:rsidP="00C47085">
      <w:pPr>
        <w:rPr>
          <w:rFonts w:asciiTheme="majorHAnsi" w:hAnsiTheme="majorHAnsi"/>
          <w:sz w:val="24"/>
          <w:u w:val="single"/>
          <w:lang w:val="fr-BE"/>
        </w:rPr>
      </w:pPr>
    </w:p>
    <w:p w:rsidR="00D705F0" w:rsidRPr="00D705F0" w:rsidRDefault="00D705F0" w:rsidP="00D705F0">
      <w:pPr>
        <w:pStyle w:val="Paragraphedeliste"/>
        <w:numPr>
          <w:ilvl w:val="0"/>
          <w:numId w:val="15"/>
        </w:numPr>
        <w:ind w:left="426"/>
        <w:rPr>
          <w:rFonts w:asciiTheme="majorHAnsi" w:hAnsiTheme="majorHAnsi"/>
          <w:sz w:val="24"/>
          <w:u w:val="single"/>
          <w:lang w:val="fr-BE"/>
        </w:rPr>
      </w:pPr>
      <w:r>
        <w:rPr>
          <w:rFonts w:asciiTheme="majorHAnsi" w:hAnsiTheme="majorHAnsi"/>
          <w:noProof/>
          <w:sz w:val="24"/>
          <w:u w:val="single"/>
          <w:lang w:val="fr-BE" w:eastAsia="fr-BE"/>
        </w:rPr>
        <mc:AlternateContent>
          <mc:Choice Requires="wps">
            <w:drawing>
              <wp:anchor distT="0" distB="0" distL="114300" distR="114300" simplePos="0" relativeHeight="251673088" behindDoc="0" locked="0" layoutInCell="1" allowOverlap="1">
                <wp:simplePos x="0" y="0"/>
                <wp:positionH relativeFrom="column">
                  <wp:posOffset>300355</wp:posOffset>
                </wp:positionH>
                <wp:positionV relativeFrom="paragraph">
                  <wp:posOffset>343535</wp:posOffset>
                </wp:positionV>
                <wp:extent cx="5248275" cy="1333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248275" cy="13335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3.65pt;margin-top:27.05pt;width:413.25pt;height:10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" fillcolor="white [3201]" strokecolor="black [3200]"/>
            </w:pict>
          </mc:Fallback>
        </mc:AlternateContent>
      </w:r>
      <w:r w:rsidR="00C47085" w:rsidRPr="00D705F0">
        <w:rPr>
          <w:rFonts w:asciiTheme="majorHAnsi" w:hAnsiTheme="majorHAnsi"/>
          <w:sz w:val="24"/>
          <w:u w:val="single"/>
          <w:lang w:val="fr-BE"/>
        </w:rPr>
        <w:t>Inter-appui : le pivot se situe entre la résistance et la force exercée.</w:t>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sidR="00C47085" w:rsidRPr="00D705F0">
        <w:rPr>
          <w:rFonts w:asciiTheme="majorHAnsi" w:hAnsiTheme="majorHAnsi"/>
          <w:sz w:val="24"/>
          <w:lang w:val="fr-BE"/>
        </w:rPr>
        <w:t>Exemples :</w:t>
      </w:r>
      <w:r w:rsidRPr="00D705F0">
        <w:rPr>
          <w:rFonts w:asciiTheme="majorHAnsi" w:hAnsiTheme="majorHAnsi"/>
          <w:sz w:val="24"/>
          <w:lang w:val="fr-BE"/>
        </w:rPr>
        <w:t xml:space="preserve"> …………………………………………………………………………………………………………</w:t>
      </w:r>
      <w:r>
        <w:rPr>
          <w:rFonts w:asciiTheme="majorHAnsi" w:hAnsiTheme="majorHAnsi"/>
          <w:sz w:val="24"/>
          <w:lang w:val="fr-BE"/>
        </w:rPr>
        <w:br/>
      </w:r>
      <w:r>
        <w:rPr>
          <w:rFonts w:asciiTheme="majorHAnsi" w:hAnsiTheme="majorHAnsi"/>
          <w:sz w:val="24"/>
          <w:lang w:val="fr-BE"/>
        </w:rPr>
        <w:br/>
      </w:r>
      <w:r>
        <w:rPr>
          <w:rFonts w:asciiTheme="majorHAnsi" w:hAnsiTheme="majorHAnsi"/>
          <w:sz w:val="24"/>
          <w:lang w:val="fr-BE"/>
        </w:rPr>
        <w:br/>
      </w:r>
      <w:r>
        <w:rPr>
          <w:rFonts w:asciiTheme="majorHAnsi" w:hAnsiTheme="majorHAnsi"/>
          <w:sz w:val="24"/>
          <w:lang w:val="fr-BE"/>
        </w:rPr>
        <w:br/>
      </w:r>
    </w:p>
    <w:p w:rsidR="00D705F0" w:rsidRPr="00D705F0" w:rsidRDefault="00D705F0" w:rsidP="00D705F0">
      <w:pPr>
        <w:pStyle w:val="Paragraphedeliste"/>
        <w:numPr>
          <w:ilvl w:val="0"/>
          <w:numId w:val="15"/>
        </w:numPr>
        <w:ind w:left="426"/>
        <w:rPr>
          <w:rFonts w:asciiTheme="majorHAnsi" w:hAnsiTheme="majorHAnsi"/>
          <w:sz w:val="24"/>
          <w:u w:val="single"/>
          <w:lang w:val="fr-BE"/>
        </w:rPr>
      </w:pPr>
      <w:r>
        <w:rPr>
          <w:rFonts w:asciiTheme="majorHAnsi" w:hAnsiTheme="majorHAnsi"/>
          <w:noProof/>
          <w:sz w:val="24"/>
          <w:u w:val="single"/>
          <w:lang w:val="fr-BE" w:eastAsia="fr-BE"/>
        </w:rPr>
        <mc:AlternateContent>
          <mc:Choice Requires="wps">
            <w:drawing>
              <wp:anchor distT="0" distB="0" distL="114300" distR="114300" simplePos="0" relativeHeight="251675136" behindDoc="0" locked="0" layoutInCell="1" allowOverlap="1" wp14:anchorId="0BDA1582" wp14:editId="4877D911">
                <wp:simplePos x="0" y="0"/>
                <wp:positionH relativeFrom="column">
                  <wp:posOffset>300355</wp:posOffset>
                </wp:positionH>
                <wp:positionV relativeFrom="paragraph">
                  <wp:posOffset>342265</wp:posOffset>
                </wp:positionV>
                <wp:extent cx="5248275" cy="13335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5248275" cy="13335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23.65pt;margin-top:26.95pt;width:413.25pt;height:10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" fillcolor="white [3201]" strokecolor="black [3200]"/>
            </w:pict>
          </mc:Fallback>
        </mc:AlternateContent>
      </w:r>
      <w:r w:rsidR="00C47085" w:rsidRPr="00D705F0">
        <w:rPr>
          <w:rFonts w:asciiTheme="majorHAnsi" w:hAnsiTheme="majorHAnsi"/>
          <w:sz w:val="24"/>
          <w:u w:val="single"/>
          <w:lang w:val="fr-BE"/>
        </w:rPr>
        <w:t>Inter-résistant : la résistance se situe entre le pivot et la force exercée.</w:t>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lang w:val="fr-BE"/>
        </w:rPr>
        <w:br/>
      </w:r>
      <w:r w:rsidRPr="00D705F0">
        <w:rPr>
          <w:rFonts w:asciiTheme="majorHAnsi" w:hAnsiTheme="majorHAnsi"/>
          <w:sz w:val="24"/>
          <w:lang w:val="fr-BE"/>
        </w:rPr>
        <w:t>Exemples : …………………………………………………………………………………………………………</w:t>
      </w:r>
      <w:r>
        <w:rPr>
          <w:rFonts w:asciiTheme="majorHAnsi" w:hAnsiTheme="majorHAnsi"/>
          <w:sz w:val="24"/>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p>
    <w:p w:rsidR="00A136FC" w:rsidRPr="00D705F0" w:rsidRDefault="00D705F0" w:rsidP="00C47085">
      <w:pPr>
        <w:pStyle w:val="Paragraphedeliste"/>
        <w:numPr>
          <w:ilvl w:val="0"/>
          <w:numId w:val="15"/>
        </w:numPr>
        <w:ind w:left="426"/>
        <w:rPr>
          <w:rFonts w:asciiTheme="majorHAnsi" w:hAnsiTheme="majorHAnsi"/>
          <w:sz w:val="24"/>
          <w:u w:val="single"/>
          <w:lang w:val="fr-BE"/>
        </w:rPr>
      </w:pPr>
      <w:r>
        <w:rPr>
          <w:rFonts w:asciiTheme="majorHAnsi" w:hAnsiTheme="majorHAnsi"/>
          <w:noProof/>
          <w:sz w:val="24"/>
          <w:u w:val="single"/>
          <w:lang w:val="fr-BE" w:eastAsia="fr-BE"/>
        </w:rPr>
        <mc:AlternateContent>
          <mc:Choice Requires="wps">
            <w:drawing>
              <wp:anchor distT="0" distB="0" distL="114300" distR="114300" simplePos="0" relativeHeight="251677184" behindDoc="0" locked="0" layoutInCell="1" allowOverlap="1" wp14:anchorId="2B1619F4" wp14:editId="09EE6436">
                <wp:simplePos x="0" y="0"/>
                <wp:positionH relativeFrom="column">
                  <wp:posOffset>300355</wp:posOffset>
                </wp:positionH>
                <wp:positionV relativeFrom="paragraph">
                  <wp:posOffset>379095</wp:posOffset>
                </wp:positionV>
                <wp:extent cx="5248275" cy="13335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5248275" cy="13335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3.65pt;margin-top:29.85pt;width:413.25pt;height:10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" fillcolor="white [3201]" strokecolor="black [3200]"/>
            </w:pict>
          </mc:Fallback>
        </mc:AlternateContent>
      </w:r>
      <w:r w:rsidR="00C47085" w:rsidRPr="00D705F0">
        <w:rPr>
          <w:rFonts w:asciiTheme="majorHAnsi" w:hAnsiTheme="majorHAnsi"/>
          <w:sz w:val="24"/>
          <w:u w:val="single"/>
          <w:lang w:val="fr-BE"/>
        </w:rPr>
        <w:t>Inter-moteur : la force exercée se situe entre la résistance et le pivot.</w:t>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u w:val="single"/>
          <w:lang w:val="fr-BE"/>
        </w:rPr>
        <w:br/>
      </w:r>
      <w:r>
        <w:rPr>
          <w:rFonts w:asciiTheme="majorHAnsi" w:hAnsiTheme="majorHAnsi"/>
          <w:sz w:val="24"/>
          <w:lang w:val="fr-BE"/>
        </w:rPr>
        <w:br/>
      </w:r>
      <w:r w:rsidRPr="00D705F0">
        <w:rPr>
          <w:rFonts w:asciiTheme="majorHAnsi" w:hAnsiTheme="majorHAnsi"/>
          <w:sz w:val="24"/>
          <w:lang w:val="fr-BE"/>
        </w:rPr>
        <w:t>Exemples : …………………………………………………………………………………………………………</w:t>
      </w:r>
    </w:p>
    <w:sectPr w:rsidR="00A136FC" w:rsidRPr="00D705F0">
      <w:footerReference w:type="even" r:id="rId26"/>
      <w:footerReference w:type="default" r:id="rId27"/>
      <w:pgSz w:w="11906" w:h="16838"/>
      <w:pgMar w:top="719"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2E8" w:rsidRDefault="008042E8">
      <w:r>
        <w:separator/>
      </w:r>
    </w:p>
  </w:endnote>
  <w:endnote w:type="continuationSeparator" w:id="0">
    <w:p w:rsidR="008042E8" w:rsidRDefault="0080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85" w:rsidRDefault="00C47085" w:rsidP="00C0716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47085" w:rsidRDefault="00C47085" w:rsidP="00C0716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85" w:rsidRDefault="00C47085" w:rsidP="00C0716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2E8" w:rsidRDefault="008042E8">
      <w:r>
        <w:separator/>
      </w:r>
    </w:p>
  </w:footnote>
  <w:footnote w:type="continuationSeparator" w:id="0">
    <w:p w:rsidR="008042E8" w:rsidRDefault="00804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712"/>
    <w:multiLevelType w:val="hybridMultilevel"/>
    <w:tmpl w:val="160E96E6"/>
    <w:lvl w:ilvl="0" w:tplc="DC74E15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BD11389"/>
    <w:multiLevelType w:val="hybridMultilevel"/>
    <w:tmpl w:val="A0E647AE"/>
    <w:lvl w:ilvl="0" w:tplc="C22E166C">
      <w:start w:val="1"/>
      <w:numFmt w:val="upperRoman"/>
      <w:lvlText w:val="%1."/>
      <w:lvlJc w:val="left"/>
      <w:pPr>
        <w:ind w:left="1080" w:hanging="72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C550790"/>
    <w:multiLevelType w:val="hybridMultilevel"/>
    <w:tmpl w:val="707A7830"/>
    <w:lvl w:ilvl="0" w:tplc="0B06635E">
      <w:start w:val="5"/>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1EC57E4"/>
    <w:multiLevelType w:val="hybridMultilevel"/>
    <w:tmpl w:val="9CB2BFE6"/>
    <w:lvl w:ilvl="0" w:tplc="579673A2">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56815CC"/>
    <w:multiLevelType w:val="hybridMultilevel"/>
    <w:tmpl w:val="A0E647AE"/>
    <w:lvl w:ilvl="0" w:tplc="C22E166C">
      <w:start w:val="1"/>
      <w:numFmt w:val="upperRoman"/>
      <w:lvlText w:val="%1."/>
      <w:lvlJc w:val="left"/>
      <w:pPr>
        <w:ind w:left="1080" w:hanging="72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ABC7670"/>
    <w:multiLevelType w:val="hybridMultilevel"/>
    <w:tmpl w:val="B9BAA9D8"/>
    <w:lvl w:ilvl="0" w:tplc="8BD858B6">
      <w:start w:val="3"/>
      <w:numFmt w:val="bullet"/>
      <w:lvlText w:val="-"/>
      <w:lvlJc w:val="left"/>
      <w:pPr>
        <w:ind w:left="720" w:hanging="360"/>
      </w:pPr>
      <w:rPr>
        <w:rFonts w:ascii="Cambria" w:eastAsia="Times New Roman" w:hAnsi="Cambria" w:cs="Times New Roman" w:hint="default"/>
        <w:b/>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0CC200B"/>
    <w:multiLevelType w:val="hybridMultilevel"/>
    <w:tmpl w:val="47D2D01E"/>
    <w:lvl w:ilvl="0" w:tplc="0374B18E">
      <w:start w:val="3"/>
      <w:numFmt w:val="bullet"/>
      <w:lvlText w:val=""/>
      <w:lvlJc w:val="left"/>
      <w:pPr>
        <w:ind w:left="2771" w:hanging="360"/>
      </w:pPr>
      <w:rPr>
        <w:rFonts w:ascii="Wingdings" w:eastAsia="Times New Roman" w:hAnsi="Wingdings" w:cs="Times New Roman" w:hint="default"/>
      </w:rPr>
    </w:lvl>
    <w:lvl w:ilvl="1" w:tplc="080C0003" w:tentative="1">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7">
    <w:nsid w:val="452852CC"/>
    <w:multiLevelType w:val="hybridMultilevel"/>
    <w:tmpl w:val="95649D02"/>
    <w:lvl w:ilvl="0" w:tplc="BBFAF904">
      <w:start w:val="1"/>
      <w:numFmt w:val="decimal"/>
      <w:lvlText w:val="%1."/>
      <w:lvlJc w:val="left"/>
      <w:pPr>
        <w:ind w:left="720" w:hanging="360"/>
      </w:pPr>
      <w:rPr>
        <w:rFonts w:asciiTheme="majorHAnsi" w:hAnsiTheme="majorHAnsi" w:cs="Times New Roman" w:hint="default"/>
        <w:b/>
        <w:sz w:val="24"/>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494C2015"/>
    <w:multiLevelType w:val="hybridMultilevel"/>
    <w:tmpl w:val="342C01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97722E7"/>
    <w:multiLevelType w:val="hybridMultilevel"/>
    <w:tmpl w:val="070A7F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54771786"/>
    <w:multiLevelType w:val="hybridMultilevel"/>
    <w:tmpl w:val="544E9C00"/>
    <w:lvl w:ilvl="0" w:tplc="421A44A6">
      <w:start w:val="3"/>
      <w:numFmt w:val="bullet"/>
      <w:lvlText w:val="-"/>
      <w:lvlJc w:val="left"/>
      <w:pPr>
        <w:ind w:left="720" w:hanging="360"/>
      </w:pPr>
      <w:rPr>
        <w:rFonts w:ascii="Cambria" w:eastAsia="Times New Roman" w:hAnsi="Cambria" w:cs="Times New Roman" w:hint="default"/>
        <w:b w:val="0"/>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6A41395"/>
    <w:multiLevelType w:val="hybridMultilevel"/>
    <w:tmpl w:val="342C01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7692144"/>
    <w:multiLevelType w:val="hybridMultilevel"/>
    <w:tmpl w:val="2DC0A2CA"/>
    <w:lvl w:ilvl="0" w:tplc="2E18B220">
      <w:start w:val="3"/>
      <w:numFmt w:val="bullet"/>
      <w:lvlText w:val="-"/>
      <w:lvlJc w:val="left"/>
      <w:pPr>
        <w:tabs>
          <w:tab w:val="num" w:pos="720"/>
        </w:tabs>
        <w:ind w:left="720" w:hanging="360"/>
      </w:pPr>
      <w:rPr>
        <w:rFonts w:ascii="Comic Sans MS" w:eastAsia="Times New Roman" w:hAnsi="Comic Sans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22C7219"/>
    <w:multiLevelType w:val="hybridMultilevel"/>
    <w:tmpl w:val="A7E22E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62910D50"/>
    <w:multiLevelType w:val="hybridMultilevel"/>
    <w:tmpl w:val="BEEE5200"/>
    <w:lvl w:ilvl="0" w:tplc="922C3F38">
      <w:start w:val="3"/>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AAC270C"/>
    <w:multiLevelType w:val="hybridMultilevel"/>
    <w:tmpl w:val="1C486946"/>
    <w:lvl w:ilvl="0" w:tplc="9D2C3B66">
      <w:start w:val="1"/>
      <w:numFmt w:val="decimal"/>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747202DD"/>
    <w:multiLevelType w:val="hybridMultilevel"/>
    <w:tmpl w:val="117E7E1C"/>
    <w:lvl w:ilvl="0" w:tplc="E780A792">
      <w:start w:val="1"/>
      <w:numFmt w:val="bullet"/>
      <w:lvlText w:val=""/>
      <w:lvlJc w:val="left"/>
      <w:pPr>
        <w:ind w:left="720" w:hanging="360"/>
      </w:pPr>
      <w:rPr>
        <w:rFonts w:ascii="Wingdings" w:eastAsia="Times New Roman"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7"/>
  </w:num>
  <w:num w:numId="6">
    <w:abstractNumId w:val="6"/>
  </w:num>
  <w:num w:numId="7">
    <w:abstractNumId w:val="9"/>
  </w:num>
  <w:num w:numId="8">
    <w:abstractNumId w:val="13"/>
  </w:num>
  <w:num w:numId="9">
    <w:abstractNumId w:val="3"/>
  </w:num>
  <w:num w:numId="10">
    <w:abstractNumId w:val="15"/>
  </w:num>
  <w:num w:numId="11">
    <w:abstractNumId w:val="16"/>
  </w:num>
  <w:num w:numId="12">
    <w:abstractNumId w:val="11"/>
  </w:num>
  <w:num w:numId="13">
    <w:abstractNumId w:val="8"/>
  </w:num>
  <w:num w:numId="14">
    <w:abstractNumId w:val="12"/>
  </w:num>
  <w:num w:numId="15">
    <w:abstractNumId w:val="1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AF"/>
    <w:rsid w:val="00014C5B"/>
    <w:rsid w:val="000347C9"/>
    <w:rsid w:val="000424BA"/>
    <w:rsid w:val="000E128D"/>
    <w:rsid w:val="001B14BF"/>
    <w:rsid w:val="001B43DE"/>
    <w:rsid w:val="002438C1"/>
    <w:rsid w:val="00261EF1"/>
    <w:rsid w:val="002D3DCF"/>
    <w:rsid w:val="002E52FB"/>
    <w:rsid w:val="002E717B"/>
    <w:rsid w:val="0036223E"/>
    <w:rsid w:val="003B6C74"/>
    <w:rsid w:val="00446E8A"/>
    <w:rsid w:val="00466014"/>
    <w:rsid w:val="00467792"/>
    <w:rsid w:val="0047681C"/>
    <w:rsid w:val="004B7224"/>
    <w:rsid w:val="004C5C40"/>
    <w:rsid w:val="005A2866"/>
    <w:rsid w:val="005C657B"/>
    <w:rsid w:val="00617931"/>
    <w:rsid w:val="00642F22"/>
    <w:rsid w:val="0075520C"/>
    <w:rsid w:val="007D6D40"/>
    <w:rsid w:val="007D70FB"/>
    <w:rsid w:val="008042E8"/>
    <w:rsid w:val="008466AC"/>
    <w:rsid w:val="00867A4E"/>
    <w:rsid w:val="008808D5"/>
    <w:rsid w:val="008C210E"/>
    <w:rsid w:val="008D5FCA"/>
    <w:rsid w:val="008F42D9"/>
    <w:rsid w:val="00904DA7"/>
    <w:rsid w:val="00985252"/>
    <w:rsid w:val="009A467D"/>
    <w:rsid w:val="00A06E6D"/>
    <w:rsid w:val="00A136FC"/>
    <w:rsid w:val="00A42A15"/>
    <w:rsid w:val="00A763AF"/>
    <w:rsid w:val="00A819D5"/>
    <w:rsid w:val="00B06184"/>
    <w:rsid w:val="00B147D6"/>
    <w:rsid w:val="00B7292E"/>
    <w:rsid w:val="00B94444"/>
    <w:rsid w:val="00BC6721"/>
    <w:rsid w:val="00C07165"/>
    <w:rsid w:val="00C36365"/>
    <w:rsid w:val="00C47085"/>
    <w:rsid w:val="00CD77DC"/>
    <w:rsid w:val="00D6663A"/>
    <w:rsid w:val="00D705F0"/>
    <w:rsid w:val="00E1714D"/>
    <w:rsid w:val="00E441C9"/>
    <w:rsid w:val="00EA2258"/>
    <w:rsid w:val="00ED39C5"/>
    <w:rsid w:val="00EF4B94"/>
    <w:rsid w:val="00F603BB"/>
    <w:rsid w:val="00FB4C1F"/>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06E6D"/>
    <w:rPr>
      <w:rFonts w:ascii="Comic Sans MS" w:hAnsi="Comic Sans MS"/>
      <w:sz w:val="28"/>
      <w:szCs w:val="24"/>
      <w:lang w:val="fr-FR" w:eastAsia="fr-FR"/>
    </w:rPr>
  </w:style>
  <w:style w:type="paragraph" w:styleId="Titre1">
    <w:name w:val="heading 1"/>
    <w:basedOn w:val="Normal"/>
    <w:next w:val="Normal"/>
    <w:qFormat/>
    <w:pPr>
      <w:keepNext/>
      <w:outlineLvl w:val="0"/>
    </w:pPr>
    <w:rPr>
      <w:b/>
      <w:bCs/>
      <w:i/>
      <w:iCs/>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uiPriority w:val="99"/>
    <w:semiHidden/>
    <w:unhideWhenUsed/>
    <w:rsid w:val="00433594"/>
  </w:style>
  <w:style w:type="table" w:styleId="Grilledutableau">
    <w:name w:val="Table Grid"/>
    <w:basedOn w:val="TableauNormal"/>
    <w:uiPriority w:val="59"/>
    <w:rsid w:val="006B3E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72"/>
    <w:qFormat/>
    <w:rsid w:val="00261EF1"/>
    <w:pPr>
      <w:ind w:left="720"/>
      <w:contextualSpacing/>
    </w:pPr>
  </w:style>
  <w:style w:type="paragraph" w:styleId="Textedebulles">
    <w:name w:val="Balloon Text"/>
    <w:basedOn w:val="Normal"/>
    <w:link w:val="TextedebullesCar"/>
    <w:uiPriority w:val="99"/>
    <w:semiHidden/>
    <w:unhideWhenUsed/>
    <w:rsid w:val="008D5FCA"/>
    <w:rPr>
      <w:rFonts w:ascii="Tahoma" w:hAnsi="Tahoma" w:cs="Tahoma"/>
      <w:sz w:val="16"/>
      <w:szCs w:val="16"/>
    </w:rPr>
  </w:style>
  <w:style w:type="character" w:customStyle="1" w:styleId="TextedebullesCar">
    <w:name w:val="Texte de bulles Car"/>
    <w:basedOn w:val="Policepardfaut"/>
    <w:link w:val="Textedebulles"/>
    <w:uiPriority w:val="99"/>
    <w:semiHidden/>
    <w:rsid w:val="008D5FCA"/>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06E6D"/>
    <w:rPr>
      <w:rFonts w:ascii="Comic Sans MS" w:hAnsi="Comic Sans MS"/>
      <w:sz w:val="28"/>
      <w:szCs w:val="24"/>
      <w:lang w:val="fr-FR" w:eastAsia="fr-FR"/>
    </w:rPr>
  </w:style>
  <w:style w:type="paragraph" w:styleId="Titre1">
    <w:name w:val="heading 1"/>
    <w:basedOn w:val="Normal"/>
    <w:next w:val="Normal"/>
    <w:qFormat/>
    <w:pPr>
      <w:keepNext/>
      <w:outlineLvl w:val="0"/>
    </w:pPr>
    <w:rPr>
      <w:b/>
      <w:bCs/>
      <w:i/>
      <w:iCs/>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uiPriority w:val="99"/>
    <w:semiHidden/>
    <w:unhideWhenUsed/>
    <w:rsid w:val="00433594"/>
  </w:style>
  <w:style w:type="table" w:styleId="Grilledutableau">
    <w:name w:val="Table Grid"/>
    <w:basedOn w:val="TableauNormal"/>
    <w:uiPriority w:val="59"/>
    <w:rsid w:val="006B3E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72"/>
    <w:qFormat/>
    <w:rsid w:val="00261EF1"/>
    <w:pPr>
      <w:ind w:left="720"/>
      <w:contextualSpacing/>
    </w:pPr>
  </w:style>
  <w:style w:type="paragraph" w:styleId="Textedebulles">
    <w:name w:val="Balloon Text"/>
    <w:basedOn w:val="Normal"/>
    <w:link w:val="TextedebullesCar"/>
    <w:uiPriority w:val="99"/>
    <w:semiHidden/>
    <w:unhideWhenUsed/>
    <w:rsid w:val="008D5FCA"/>
    <w:rPr>
      <w:rFonts w:ascii="Tahoma" w:hAnsi="Tahoma" w:cs="Tahoma"/>
      <w:sz w:val="16"/>
      <w:szCs w:val="16"/>
    </w:rPr>
  </w:style>
  <w:style w:type="character" w:customStyle="1" w:styleId="TextedebullesCar">
    <w:name w:val="Texte de bulles Car"/>
    <w:basedOn w:val="Policepardfaut"/>
    <w:link w:val="Textedebulles"/>
    <w:uiPriority w:val="99"/>
    <w:semiHidden/>
    <w:rsid w:val="008D5FCA"/>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235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18" Type="http://schemas.openxmlformats.org/officeDocument/2006/relationships/image" Target="media/image9.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http://www.free-people.org/fotos-photos/archimede.jpg"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1829</Words>
  <Characters>10064</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Fiche de préparation n°…</vt:lpstr>
      <vt:lpstr>Fiche de préparation n°…</vt:lpstr>
    </vt:vector>
  </TitlesOfParts>
  <Company/>
  <LinksUpToDate>false</LinksUpToDate>
  <CharactersWithSpaces>11870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préparation n°…</dc:title>
  <dc:creator>Caroline Van Damme</dc:creator>
  <cp:lastModifiedBy>Caro</cp:lastModifiedBy>
  <cp:revision>2</cp:revision>
  <cp:lastPrinted>2012-11-18T15:24:00Z</cp:lastPrinted>
  <dcterms:created xsi:type="dcterms:W3CDTF">2012-11-18T15:39:00Z</dcterms:created>
  <dcterms:modified xsi:type="dcterms:W3CDTF">2012-11-18T15:39:00Z</dcterms:modified>
</cp:coreProperties>
</file>